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F4F2E" w14:textId="77777777" w:rsidR="003249A0" w:rsidRDefault="00DE3F8B" w:rsidP="00DE3F8B">
      <w:pPr>
        <w:pStyle w:val="Heading1"/>
      </w:pPr>
      <w:r>
        <w:t>MPZ</w:t>
      </w:r>
      <w:r w:rsidR="003249A0">
        <w:t>-01</w:t>
      </w:r>
    </w:p>
    <w:p w14:paraId="5A0D66D5" w14:textId="77777777" w:rsidR="003249A0" w:rsidRDefault="003249A0" w:rsidP="003249A0">
      <w:r>
        <w:rPr>
          <w:noProof/>
        </w:rPr>
        <w:drawing>
          <wp:inline distT="0" distB="0" distL="0" distR="0" wp14:anchorId="4FD3342E" wp14:editId="7485A8B1">
            <wp:extent cx="5943600" cy="1876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F263" w14:textId="77777777" w:rsidR="003249A0" w:rsidRDefault="00DE3F8B" w:rsidP="00DE3F8B">
      <w:pPr>
        <w:pStyle w:val="Heading1"/>
      </w:pPr>
      <w:r>
        <w:t>MPZ</w:t>
      </w:r>
      <w:r w:rsidR="003249A0">
        <w:t>-02</w:t>
      </w:r>
    </w:p>
    <w:p w14:paraId="5715A737" w14:textId="77777777" w:rsidR="003249A0" w:rsidRDefault="00245C76" w:rsidP="003249A0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46A5824A" wp14:editId="5684319D">
            <wp:extent cx="5943600" cy="27165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CCE5B" w14:textId="77777777" w:rsidR="00DE3F8B" w:rsidRDefault="00DE3F8B" w:rsidP="003249A0"/>
    <w:p w14:paraId="0A45700C" w14:textId="77777777" w:rsidR="00245C76" w:rsidRDefault="00245C76" w:rsidP="003249A0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287040FC" wp14:editId="7579BB11">
            <wp:extent cx="5943600" cy="66084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40EC" w14:textId="77777777" w:rsidR="00DE3F8B" w:rsidRDefault="00DE3F8B" w:rsidP="003249A0"/>
    <w:p w14:paraId="7D0F58ED" w14:textId="77777777" w:rsidR="00245C76" w:rsidRDefault="00245C76" w:rsidP="003249A0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5A0A6BDE" wp14:editId="5CD904AE">
            <wp:extent cx="5943600" cy="514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68F8" w14:textId="77777777" w:rsidR="00DE3F8B" w:rsidRDefault="00DE3F8B" w:rsidP="003249A0"/>
    <w:p w14:paraId="596EC916" w14:textId="77777777" w:rsidR="00245C76" w:rsidRDefault="00245C76" w:rsidP="003249A0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0C9569AC" wp14:editId="5B039285">
            <wp:extent cx="5943600" cy="634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266A" w14:textId="77777777" w:rsidR="00DE3F8B" w:rsidRDefault="00DE3F8B" w:rsidP="003249A0"/>
    <w:p w14:paraId="4E3F66AE" w14:textId="77777777" w:rsidR="00245C76" w:rsidRDefault="00DE3F8B" w:rsidP="00DE3F8B">
      <w:pPr>
        <w:pStyle w:val="Heading1"/>
      </w:pPr>
      <w:r>
        <w:t>MPZ</w:t>
      </w:r>
      <w:r w:rsidR="00F36E96">
        <w:t>-03</w:t>
      </w:r>
    </w:p>
    <w:p w14:paraId="7153078F" w14:textId="77777777" w:rsidR="00CD2063" w:rsidRDefault="00AF4DFF" w:rsidP="00CD2063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3318EA82" wp14:editId="5DE9502C">
            <wp:extent cx="5943600" cy="18535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5FDCD" w14:textId="77777777" w:rsidR="00DE3F8B" w:rsidRDefault="00DE3F8B" w:rsidP="00CD2063"/>
    <w:p w14:paraId="12F656E6" w14:textId="77777777" w:rsidR="00DE3F8B" w:rsidRDefault="00DE3F8B" w:rsidP="00CD2063">
      <w:r>
        <w:rPr>
          <w:noProof/>
        </w:rPr>
        <w:drawing>
          <wp:inline distT="0" distB="0" distL="0" distR="0" wp14:anchorId="5AB584BF" wp14:editId="00B26849">
            <wp:extent cx="5943600" cy="14255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7C97" w14:textId="77777777" w:rsidR="00DE3F8B" w:rsidRDefault="00DE3F8B" w:rsidP="00DE3F8B">
      <w:pPr>
        <w:pStyle w:val="Heading1"/>
      </w:pPr>
      <w:r>
        <w:lastRenderedPageBreak/>
        <w:t>MPZ-04</w:t>
      </w:r>
    </w:p>
    <w:p w14:paraId="696867D2" w14:textId="77777777" w:rsidR="00787BDD" w:rsidRPr="00787BDD" w:rsidRDefault="00787BDD" w:rsidP="00787BDD">
      <w:pPr>
        <w:keepNext/>
      </w:pPr>
      <w:r>
        <w:t>(green book)</w:t>
      </w:r>
    </w:p>
    <w:p w14:paraId="6563E19E" w14:textId="77777777" w:rsidR="00DE3F8B" w:rsidRDefault="00DE3F8B" w:rsidP="00DE3F8B">
      <w:r>
        <w:rPr>
          <w:noProof/>
        </w:rPr>
        <w:drawing>
          <wp:inline distT="0" distB="0" distL="0" distR="0" wp14:anchorId="57576447" wp14:editId="4EAED4A1">
            <wp:extent cx="5943600" cy="5983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4DAE" w14:textId="77777777" w:rsidR="00DE3F8B" w:rsidRDefault="00DE3F8B" w:rsidP="00DE3F8B">
      <w:r>
        <w:rPr>
          <w:noProof/>
        </w:rPr>
        <w:lastRenderedPageBreak/>
        <w:drawing>
          <wp:inline distT="0" distB="0" distL="0" distR="0" wp14:anchorId="24200BD1" wp14:editId="7C7216E8">
            <wp:extent cx="5943600" cy="45631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7D98A" w14:textId="77777777" w:rsidR="00DE3F8B" w:rsidRDefault="009550D9" w:rsidP="009550D9">
      <w:pPr>
        <w:pStyle w:val="Heading1"/>
      </w:pPr>
      <w:r>
        <w:t>MPZ-05</w:t>
      </w:r>
    </w:p>
    <w:p w14:paraId="714147FD" w14:textId="77777777" w:rsidR="00BC54E9" w:rsidRPr="00BC54E9" w:rsidRDefault="00BC54E9" w:rsidP="00BC54E9">
      <w:r>
        <w:rPr>
          <w:noProof/>
        </w:rPr>
        <w:drawing>
          <wp:inline distT="0" distB="0" distL="0" distR="0" wp14:anchorId="3FE5B526" wp14:editId="6A6337D0">
            <wp:extent cx="5943600" cy="32213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B256" w14:textId="77777777" w:rsidR="00C336CC" w:rsidRDefault="00C336CC" w:rsidP="00C336CC">
      <w:pPr>
        <w:pStyle w:val="Heading1"/>
      </w:pPr>
      <w:r>
        <w:lastRenderedPageBreak/>
        <w:t>MPZ-06</w:t>
      </w:r>
    </w:p>
    <w:p w14:paraId="2500453B" w14:textId="10BEDE1A" w:rsidR="006C63BA" w:rsidRDefault="006C63BA" w:rsidP="00C336CC">
      <w:r>
        <w:rPr>
          <w:noProof/>
        </w:rPr>
        <w:drawing>
          <wp:inline distT="0" distB="0" distL="0" distR="0" wp14:anchorId="055B3EED" wp14:editId="29A3A15F">
            <wp:extent cx="5943600" cy="13614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9B81" w14:textId="77777777" w:rsidR="00C336CC" w:rsidRDefault="00C336CC" w:rsidP="00C336CC">
      <w:pPr>
        <w:pStyle w:val="Heading1"/>
      </w:pPr>
      <w:r>
        <w:t>MPZ-07</w:t>
      </w:r>
    </w:p>
    <w:p w14:paraId="735D8950" w14:textId="77777777" w:rsidR="00C336CC" w:rsidRDefault="00C336CC" w:rsidP="00C336CC">
      <w:r w:rsidRPr="00C336CC">
        <w:t>Rejected: The size in bits is available on integer data encoding, so the problem described here could be handled with an unsigned integer with size in bits = 1.</w:t>
      </w:r>
    </w:p>
    <w:p w14:paraId="6669C004" w14:textId="77777777" w:rsidR="00C336CC" w:rsidRDefault="00C336CC" w:rsidP="00C336CC">
      <w:pPr>
        <w:pStyle w:val="Heading1"/>
      </w:pPr>
      <w:r>
        <w:t>MPZ-08</w:t>
      </w:r>
    </w:p>
    <w:p w14:paraId="01F84055" w14:textId="77777777" w:rsidR="00C336CC" w:rsidRPr="00C336CC" w:rsidRDefault="00C336CC" w:rsidP="00C336CC">
      <w:r w:rsidRPr="00C336CC">
        <w:t>Rejected: This can be done in a container that contains the array to be padded.</w:t>
      </w:r>
    </w:p>
    <w:p w14:paraId="2BC8BF6B" w14:textId="77777777" w:rsidR="009550D9" w:rsidRDefault="00256662" w:rsidP="00256662">
      <w:pPr>
        <w:pStyle w:val="Heading1"/>
      </w:pPr>
      <w:r>
        <w:t>MPZ-09</w:t>
      </w:r>
    </w:p>
    <w:p w14:paraId="4F642ABD" w14:textId="77777777" w:rsidR="00256662" w:rsidRDefault="00256662" w:rsidP="00256662">
      <w:r>
        <w:rPr>
          <w:noProof/>
        </w:rPr>
        <w:drawing>
          <wp:inline distT="0" distB="0" distL="0" distR="0" wp14:anchorId="7B610B90" wp14:editId="55058DD2">
            <wp:extent cx="5943600" cy="10147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6E59" w14:textId="77777777" w:rsidR="00A7399F" w:rsidRDefault="00A7399F" w:rsidP="00A7399F">
      <w:pPr>
        <w:pStyle w:val="Heading1"/>
      </w:pPr>
      <w:r>
        <w:lastRenderedPageBreak/>
        <w:t>MPR-01</w:t>
      </w:r>
    </w:p>
    <w:p w14:paraId="343E366E" w14:textId="77777777" w:rsidR="00A7399F" w:rsidRPr="00A7399F" w:rsidRDefault="00A7399F" w:rsidP="00A7399F">
      <w:r>
        <w:rPr>
          <w:noProof/>
        </w:rPr>
        <w:drawing>
          <wp:inline distT="0" distB="0" distL="0" distR="0" wp14:anchorId="511E8A87" wp14:editId="1BB543B3">
            <wp:extent cx="5943600" cy="3454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FB97" w14:textId="77777777" w:rsidR="00256662" w:rsidRDefault="00E53E62" w:rsidP="00E53E62">
      <w:pPr>
        <w:pStyle w:val="Heading1"/>
      </w:pPr>
      <w:r>
        <w:t>MPR-0</w:t>
      </w:r>
      <w:r w:rsidR="00A7399F">
        <w:t>2</w:t>
      </w:r>
    </w:p>
    <w:p w14:paraId="0D52C3B3" w14:textId="77777777" w:rsidR="00E53E62" w:rsidRDefault="00956F27" w:rsidP="00E53E62">
      <w:r>
        <w:rPr>
          <w:noProof/>
        </w:rPr>
        <w:drawing>
          <wp:inline distT="0" distB="0" distL="0" distR="0" wp14:anchorId="13F2D7A9" wp14:editId="6648399F">
            <wp:extent cx="5943600" cy="5981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5676" w14:textId="77777777" w:rsidR="00956F27" w:rsidRDefault="008306F4" w:rsidP="008306F4">
      <w:pPr>
        <w:pStyle w:val="Heading1"/>
      </w:pPr>
      <w:r>
        <w:t>MPR-03</w:t>
      </w:r>
    </w:p>
    <w:p w14:paraId="6243BBB1" w14:textId="6E2A9967" w:rsidR="008306F4" w:rsidRDefault="008306F4" w:rsidP="008306F4">
      <w:r>
        <w:rPr>
          <w:noProof/>
        </w:rPr>
        <w:drawing>
          <wp:inline distT="0" distB="0" distL="0" distR="0" wp14:anchorId="7BD770AF" wp14:editId="130AE74F">
            <wp:extent cx="5943600" cy="628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0616" w14:textId="09776F80" w:rsidR="006C63BA" w:rsidRDefault="006C63BA" w:rsidP="008306F4">
      <w:pPr>
        <w:pBdr>
          <w:top w:val="single" w:sz="6" w:space="1" w:color="auto"/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3E6F6E7D" wp14:editId="0C829AC0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640E" w14:textId="77777777" w:rsidR="00D27DBC" w:rsidRDefault="00D27DBC" w:rsidP="008306F4">
      <w:pPr>
        <w:pBdr>
          <w:bottom w:val="single" w:sz="6" w:space="1" w:color="auto"/>
          <w:between w:val="single" w:sz="6" w:space="1" w:color="auto"/>
        </w:pBdr>
      </w:pPr>
      <w:bookmarkStart w:id="0" w:name="_GoBack"/>
      <w:bookmarkEnd w:id="0"/>
      <w:r>
        <w:rPr>
          <w:noProof/>
        </w:rPr>
        <w:drawing>
          <wp:inline distT="0" distB="0" distL="0" distR="0" wp14:anchorId="2EC2C194" wp14:editId="00891878">
            <wp:extent cx="5943600" cy="4883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A7755" w14:textId="77777777" w:rsidR="00810D03" w:rsidRDefault="00810D03" w:rsidP="008306F4">
      <w:r>
        <w:rPr>
          <w:noProof/>
        </w:rPr>
        <w:drawing>
          <wp:inline distT="0" distB="0" distL="0" distR="0" wp14:anchorId="267C74EF" wp14:editId="0F9EB74A">
            <wp:extent cx="5943600" cy="4184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0B04C" w14:textId="77777777" w:rsidR="00810D03" w:rsidRDefault="00CE5168" w:rsidP="00CE5168">
      <w:pPr>
        <w:pStyle w:val="Heading1"/>
      </w:pPr>
      <w:r>
        <w:t>MPR-04</w:t>
      </w:r>
    </w:p>
    <w:p w14:paraId="0D584B33" w14:textId="77777777" w:rsidR="00CE5168" w:rsidRDefault="00CE5168" w:rsidP="00CE5168">
      <w:r>
        <w:rPr>
          <w:noProof/>
        </w:rPr>
        <w:drawing>
          <wp:inline distT="0" distB="0" distL="0" distR="0" wp14:anchorId="56EA5548" wp14:editId="76D6809C">
            <wp:extent cx="5943600" cy="692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9931C" w14:textId="77777777" w:rsidR="00CE5168" w:rsidRDefault="00E233BA" w:rsidP="00E233BA">
      <w:pPr>
        <w:pStyle w:val="Heading1"/>
      </w:pPr>
      <w:r>
        <w:lastRenderedPageBreak/>
        <w:t>MPR-05</w:t>
      </w:r>
    </w:p>
    <w:p w14:paraId="149D59C3" w14:textId="77777777" w:rsidR="00E233BA" w:rsidRDefault="00E233BA" w:rsidP="00E233BA">
      <w:r>
        <w:rPr>
          <w:noProof/>
        </w:rPr>
        <w:drawing>
          <wp:inline distT="0" distB="0" distL="0" distR="0" wp14:anchorId="1E10D3EA" wp14:editId="069E7993">
            <wp:extent cx="5943600" cy="28524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95757" w14:textId="77777777" w:rsidR="00787BDD" w:rsidRDefault="00787BDD" w:rsidP="00787BDD">
      <w:pPr>
        <w:pStyle w:val="Heading1"/>
      </w:pPr>
      <w:bookmarkStart w:id="1" w:name="_Ref528511218"/>
      <w:r>
        <w:t>MPR-05a</w:t>
      </w:r>
      <w:bookmarkEnd w:id="1"/>
    </w:p>
    <w:p w14:paraId="76E8AC13" w14:textId="77777777" w:rsidR="00787BDD" w:rsidRDefault="00787BDD" w:rsidP="00787BDD">
      <w:pPr>
        <w:keepNext/>
      </w:pPr>
      <w:r>
        <w:t>(green book)</w:t>
      </w:r>
    </w:p>
    <w:p w14:paraId="571E3E53" w14:textId="77777777" w:rsidR="00787BDD" w:rsidRDefault="00787BDD" w:rsidP="00787BDD">
      <w:r>
        <w:rPr>
          <w:noProof/>
        </w:rPr>
        <w:drawing>
          <wp:inline distT="0" distB="0" distL="0" distR="0" wp14:anchorId="08AAAD69" wp14:editId="16CB40AE">
            <wp:extent cx="5943600" cy="34658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E5DF" w14:textId="77777777" w:rsidR="002F2B0B" w:rsidRDefault="002F2B0B" w:rsidP="002F2B0B">
      <w:pPr>
        <w:pStyle w:val="Heading1"/>
      </w:pPr>
      <w:r>
        <w:lastRenderedPageBreak/>
        <w:t>MPR-06</w:t>
      </w:r>
    </w:p>
    <w:p w14:paraId="34046F2F" w14:textId="77777777" w:rsidR="002F2B0B" w:rsidRDefault="002F2B0B" w:rsidP="002F2B0B">
      <w:r>
        <w:rPr>
          <w:noProof/>
        </w:rPr>
        <w:drawing>
          <wp:inline distT="0" distB="0" distL="0" distR="0" wp14:anchorId="0E7D1B25" wp14:editId="70871C4D">
            <wp:extent cx="5943600" cy="34467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2961" w14:textId="77777777" w:rsidR="00080BFE" w:rsidRDefault="00080BFE" w:rsidP="00080BFE">
      <w:pPr>
        <w:pStyle w:val="Heading1"/>
      </w:pPr>
      <w:r>
        <w:t>JL-01</w:t>
      </w:r>
    </w:p>
    <w:p w14:paraId="518236C5" w14:textId="77777777" w:rsidR="00080BFE" w:rsidRDefault="00080BFE" w:rsidP="00080BFE">
      <w:r>
        <w:rPr>
          <w:noProof/>
        </w:rPr>
        <w:drawing>
          <wp:inline distT="0" distB="0" distL="0" distR="0" wp14:anchorId="0A55A937" wp14:editId="1349648C">
            <wp:extent cx="5943600" cy="5861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F6D1" w14:textId="77777777" w:rsidR="00FF4A3E" w:rsidRDefault="00FF4A3E" w:rsidP="00FF4A3E">
      <w:pPr>
        <w:pStyle w:val="Heading1"/>
      </w:pPr>
      <w:r>
        <w:t>JL-02</w:t>
      </w:r>
    </w:p>
    <w:p w14:paraId="2DB85BD6" w14:textId="77777777" w:rsidR="00FF4A3E" w:rsidRPr="00FF4A3E" w:rsidRDefault="00BC54E9" w:rsidP="00FF4A3E">
      <w:r w:rsidRPr="00BC54E9">
        <w:t>Agreed that the value of the annex is small; however, it is called out for an example in paragraph 4.</w:t>
      </w:r>
      <w:r>
        <w:t>7</w:t>
      </w:r>
      <w:r w:rsidRPr="00BC54E9">
        <w:t>.1.</w:t>
      </w:r>
    </w:p>
    <w:p w14:paraId="14A7E528" w14:textId="77777777" w:rsidR="0044332B" w:rsidRDefault="00731C3F" w:rsidP="0044332B">
      <w:pPr>
        <w:pStyle w:val="Heading1"/>
      </w:pPr>
      <w:r>
        <w:t>DP</w:t>
      </w:r>
      <w:r w:rsidR="0044332B">
        <w:t>-0</w:t>
      </w:r>
      <w:r>
        <w:t>1</w:t>
      </w:r>
    </w:p>
    <w:p w14:paraId="080EDCCB" w14:textId="77777777" w:rsidR="0044332B" w:rsidRDefault="0044332B" w:rsidP="0044332B">
      <w:r>
        <w:t xml:space="preserve">See </w:t>
      </w:r>
      <w:r w:rsidR="00C336CC">
        <w:t xml:space="preserve">Section </w:t>
      </w:r>
      <w:r w:rsidR="00C336CC">
        <w:fldChar w:fldCharType="begin"/>
      </w:r>
      <w:r w:rsidR="00C336CC">
        <w:instrText xml:space="preserve"> REF _Ref528511218 \w \h </w:instrText>
      </w:r>
      <w:r w:rsidR="00C336CC">
        <w:fldChar w:fldCharType="separate"/>
      </w:r>
      <w:r w:rsidR="00C336CC">
        <w:t>15</w:t>
      </w:r>
      <w:r w:rsidR="00C336CC">
        <w:fldChar w:fldCharType="end"/>
      </w:r>
      <w:r w:rsidR="00C336CC">
        <w:t xml:space="preserve"> </w:t>
      </w:r>
      <w:r w:rsidR="00C336CC">
        <w:fldChar w:fldCharType="begin"/>
      </w:r>
      <w:r w:rsidR="00C336CC">
        <w:instrText xml:space="preserve"> REF _Ref528511218 \h </w:instrText>
      </w:r>
      <w:r w:rsidR="00C336CC">
        <w:fldChar w:fldCharType="separate"/>
      </w:r>
      <w:r w:rsidR="00C336CC">
        <w:t>MPR-05a</w:t>
      </w:r>
      <w:r w:rsidR="00C336CC">
        <w:fldChar w:fldCharType="end"/>
      </w:r>
      <w:r>
        <w:t xml:space="preserve"> above.</w:t>
      </w:r>
    </w:p>
    <w:p w14:paraId="3D390022" w14:textId="77777777" w:rsidR="0044332B" w:rsidRDefault="002728CF" w:rsidP="002728CF">
      <w:pPr>
        <w:pStyle w:val="Heading1"/>
      </w:pPr>
      <w:r>
        <w:t>DP-02</w:t>
      </w:r>
    </w:p>
    <w:p w14:paraId="4EC6EE85" w14:textId="77777777" w:rsidR="002728CF" w:rsidRDefault="002728CF" w:rsidP="002728CF">
      <w:r>
        <w:rPr>
          <w:noProof/>
        </w:rPr>
        <w:drawing>
          <wp:inline distT="0" distB="0" distL="0" distR="0" wp14:anchorId="01A2FFDE" wp14:editId="653E932E">
            <wp:extent cx="5943600" cy="6648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39CF" w14:textId="77777777" w:rsidR="00784DD9" w:rsidRDefault="00784DD9" w:rsidP="00784DD9">
      <w:pPr>
        <w:pStyle w:val="Heading1"/>
      </w:pPr>
      <w:r>
        <w:t>DP-03</w:t>
      </w:r>
    </w:p>
    <w:p w14:paraId="1CEB9DB5" w14:textId="77777777" w:rsidR="00784DD9" w:rsidRDefault="00784DD9" w:rsidP="00784DD9">
      <w:r>
        <w:rPr>
          <w:noProof/>
        </w:rPr>
        <w:drawing>
          <wp:inline distT="0" distB="0" distL="0" distR="0" wp14:anchorId="2CA13A02" wp14:editId="403B2C0E">
            <wp:extent cx="5943600" cy="3086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E4A0" w14:textId="77777777" w:rsidR="003D2CF5" w:rsidRDefault="003D2CF5" w:rsidP="003D2CF5">
      <w:pPr>
        <w:pStyle w:val="Heading1"/>
      </w:pPr>
      <w:r>
        <w:lastRenderedPageBreak/>
        <w:t>DP-04</w:t>
      </w:r>
    </w:p>
    <w:p w14:paraId="2E08869F" w14:textId="77777777" w:rsidR="003D2CF5" w:rsidRPr="003D2CF5" w:rsidRDefault="003D2CF5" w:rsidP="003D2CF5">
      <w:r w:rsidRPr="003D2CF5">
        <w:t>Rejected:  The only references to long description are the generic statement in 3.3.6, and the variant statement in 3.5.3.  The former provides a general statement for all elements that can have a long description.  Each metadata category can include a metadata value set.</w:t>
      </w:r>
    </w:p>
    <w:p w14:paraId="182159F4" w14:textId="77777777" w:rsidR="00CB7CC7" w:rsidRDefault="00CB7CC7" w:rsidP="00CB7CC7">
      <w:pPr>
        <w:pStyle w:val="Heading1"/>
      </w:pPr>
      <w:r>
        <w:t>DP-05</w:t>
      </w:r>
    </w:p>
    <w:p w14:paraId="5284B776" w14:textId="77777777" w:rsidR="00CB7CC7" w:rsidRDefault="00CB7CC7" w:rsidP="00CB7CC7">
      <w:r>
        <w:rPr>
          <w:noProof/>
        </w:rPr>
        <w:drawing>
          <wp:inline distT="0" distB="0" distL="0" distR="0" wp14:anchorId="3915D9F2" wp14:editId="1656EFFC">
            <wp:extent cx="5943600" cy="3867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1131" w14:textId="77777777" w:rsidR="00D71F21" w:rsidRDefault="00D71F21" w:rsidP="00D71F21">
      <w:pPr>
        <w:pStyle w:val="Heading1"/>
      </w:pPr>
      <w:r>
        <w:t>DP-06</w:t>
      </w:r>
    </w:p>
    <w:p w14:paraId="4DC37126" w14:textId="77777777" w:rsidR="00D71F21" w:rsidRDefault="00D71F21" w:rsidP="00D71F21">
      <w:r>
        <w:rPr>
          <w:noProof/>
        </w:rPr>
        <w:drawing>
          <wp:inline distT="0" distB="0" distL="0" distR="0" wp14:anchorId="20414C93" wp14:editId="04235575">
            <wp:extent cx="5943600" cy="5162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8B4E" w14:textId="77777777" w:rsidR="00CA0891" w:rsidRDefault="00CA0891" w:rsidP="00CA0891">
      <w:pPr>
        <w:pStyle w:val="Heading1"/>
      </w:pPr>
      <w:r>
        <w:t>DP-07</w:t>
      </w:r>
    </w:p>
    <w:p w14:paraId="57651AA2" w14:textId="77777777" w:rsidR="00CA0891" w:rsidRDefault="00CA0891" w:rsidP="00CA0891">
      <w:r>
        <w:rPr>
          <w:noProof/>
        </w:rPr>
        <w:drawing>
          <wp:inline distT="0" distB="0" distL="0" distR="0" wp14:anchorId="5A9229DE" wp14:editId="345D049D">
            <wp:extent cx="5943600" cy="44932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96E3" w14:textId="77777777" w:rsidR="00793B9A" w:rsidRDefault="00793B9A" w:rsidP="00793B9A">
      <w:pPr>
        <w:pStyle w:val="Heading1"/>
      </w:pPr>
      <w:r>
        <w:t>PSk</w:t>
      </w:r>
      <w:r w:rsidR="00D07759">
        <w:t>-01</w:t>
      </w:r>
    </w:p>
    <w:p w14:paraId="23985ABC" w14:textId="77777777" w:rsidR="00D07759" w:rsidRDefault="00D07759" w:rsidP="00D07759">
      <w:r>
        <w:t>See Section 5 MPZ-05.</w:t>
      </w:r>
    </w:p>
    <w:p w14:paraId="26DD90BA" w14:textId="77777777" w:rsidR="00C336CC" w:rsidRDefault="00C336CC" w:rsidP="00C336CC">
      <w:pPr>
        <w:pStyle w:val="Heading1"/>
      </w:pPr>
      <w:r>
        <w:lastRenderedPageBreak/>
        <w:t>GPC-01</w:t>
      </w:r>
    </w:p>
    <w:p w14:paraId="1D05EC6A" w14:textId="77777777" w:rsidR="00C336CC" w:rsidRDefault="00663A24" w:rsidP="00C336CC">
      <w:r w:rsidRPr="00663A24">
        <w:t xml:space="preserve">We reviewed the </w:t>
      </w:r>
      <w:proofErr w:type="gramStart"/>
      <w:r w:rsidRPr="00663A24">
        <w:t>list, and</w:t>
      </w:r>
      <w:proofErr w:type="gramEnd"/>
      <w:r w:rsidRPr="00663A24">
        <w:t xml:space="preserve"> found that the references are all standards referenced by SEDS.  Please notify us if there are </w:t>
      </w:r>
      <w:proofErr w:type="gramStart"/>
      <w:r w:rsidRPr="00663A24">
        <w:t>particular items</w:t>
      </w:r>
      <w:proofErr w:type="gramEnd"/>
      <w:r w:rsidRPr="00663A24">
        <w:t xml:space="preserve"> that we should have excluded.</w:t>
      </w:r>
    </w:p>
    <w:p w14:paraId="074B64DF" w14:textId="77777777" w:rsidR="00C336CC" w:rsidRDefault="00C336CC" w:rsidP="00C336CC">
      <w:pPr>
        <w:pStyle w:val="Heading1"/>
      </w:pPr>
      <w:r>
        <w:t>GPC-02</w:t>
      </w:r>
    </w:p>
    <w:p w14:paraId="726961A0" w14:textId="77777777" w:rsidR="00C336CC" w:rsidRPr="00C336CC" w:rsidRDefault="00C336CC" w:rsidP="00C336CC">
      <w:r>
        <w:rPr>
          <w:noProof/>
        </w:rPr>
        <w:drawing>
          <wp:inline distT="0" distB="0" distL="0" distR="0" wp14:anchorId="6F86C224" wp14:editId="1FD2C761">
            <wp:extent cx="5943600" cy="387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6CC" w:rsidRPr="00C33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1D17D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A0"/>
    <w:rsid w:val="00080BFE"/>
    <w:rsid w:val="00245C76"/>
    <w:rsid w:val="00256662"/>
    <w:rsid w:val="002728CF"/>
    <w:rsid w:val="002F2B0B"/>
    <w:rsid w:val="003249A0"/>
    <w:rsid w:val="003C4A25"/>
    <w:rsid w:val="003D2CF5"/>
    <w:rsid w:val="0044332B"/>
    <w:rsid w:val="00646441"/>
    <w:rsid w:val="00661C15"/>
    <w:rsid w:val="00663A24"/>
    <w:rsid w:val="006C63BA"/>
    <w:rsid w:val="00731C3F"/>
    <w:rsid w:val="007365FF"/>
    <w:rsid w:val="00784DD9"/>
    <w:rsid w:val="00787BDD"/>
    <w:rsid w:val="00793B9A"/>
    <w:rsid w:val="00810D03"/>
    <w:rsid w:val="008306F4"/>
    <w:rsid w:val="00883B05"/>
    <w:rsid w:val="009550D9"/>
    <w:rsid w:val="00956F27"/>
    <w:rsid w:val="009E4B1C"/>
    <w:rsid w:val="00A45908"/>
    <w:rsid w:val="00A7399F"/>
    <w:rsid w:val="00AE4B3E"/>
    <w:rsid w:val="00AF4DFF"/>
    <w:rsid w:val="00B5409D"/>
    <w:rsid w:val="00BC54E9"/>
    <w:rsid w:val="00C336CC"/>
    <w:rsid w:val="00CA0891"/>
    <w:rsid w:val="00CB7CC7"/>
    <w:rsid w:val="00CD2063"/>
    <w:rsid w:val="00CE5168"/>
    <w:rsid w:val="00CE735D"/>
    <w:rsid w:val="00D07759"/>
    <w:rsid w:val="00D27DBC"/>
    <w:rsid w:val="00D71F21"/>
    <w:rsid w:val="00DC1DD0"/>
    <w:rsid w:val="00DE3F8B"/>
    <w:rsid w:val="00E233BA"/>
    <w:rsid w:val="00E53E62"/>
    <w:rsid w:val="00F36E96"/>
    <w:rsid w:val="00FF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81149"/>
  <w15:chartTrackingRefBased/>
  <w15:docId w15:val="{5C24BB64-D3F6-48CA-A5ED-C2F01FDC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49A0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49A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49A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49A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49A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49A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49A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49A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49A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49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49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4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49A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49A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49A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49A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4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4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63AF1-5484-4728-B7CA-DFE8EB9D3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Krosley</dc:creator>
  <cp:keywords/>
  <dc:description/>
  <cp:lastModifiedBy>Ramon Krosley</cp:lastModifiedBy>
  <cp:revision>30</cp:revision>
  <dcterms:created xsi:type="dcterms:W3CDTF">2018-10-28T21:52:00Z</dcterms:created>
  <dcterms:modified xsi:type="dcterms:W3CDTF">2018-11-01T19:19:00Z</dcterms:modified>
</cp:coreProperties>
</file>