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637BF" w14:textId="2D2EAAF0" w:rsidR="00571597" w:rsidRPr="00F945B4" w:rsidRDefault="00F945B4" w:rsidP="00F945B4">
      <w:pPr>
        <w:pStyle w:val="Heading1"/>
        <w:rPr>
          <w:sz w:val="32"/>
        </w:rPr>
      </w:pPr>
      <w:r w:rsidRPr="00F945B4">
        <w:rPr>
          <w:sz w:val="32"/>
        </w:rPr>
        <w:t>Requiring further consultation, action or group discussion:</w:t>
      </w:r>
    </w:p>
    <w:p w14:paraId="7260810A" w14:textId="7B436440" w:rsidR="00F945B4" w:rsidRDefault="00F945B4" w:rsidP="0074462F"/>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09"/>
        <w:gridCol w:w="1062"/>
        <w:gridCol w:w="684"/>
        <w:gridCol w:w="684"/>
        <w:gridCol w:w="3770"/>
        <w:gridCol w:w="2446"/>
        <w:gridCol w:w="2776"/>
        <w:gridCol w:w="2079"/>
      </w:tblGrid>
      <w:tr w:rsidR="00F945B4" w:rsidRPr="00C635BB" w14:paraId="74982834" w14:textId="77777777" w:rsidTr="00372DA1">
        <w:trPr>
          <w:tblHeader/>
          <w:jc w:val="center"/>
        </w:trPr>
        <w:tc>
          <w:tcPr>
            <w:tcW w:w="809" w:type="dxa"/>
            <w:vAlign w:val="center"/>
          </w:tcPr>
          <w:p w14:paraId="702D21E3" w14:textId="77777777" w:rsidR="00F945B4" w:rsidRPr="00C635BB" w:rsidRDefault="00F945B4" w:rsidP="00372DA1">
            <w:pPr>
              <w:jc w:val="center"/>
              <w:rPr>
                <w:rFonts w:cs="Arial"/>
                <w:sz w:val="22"/>
                <w:szCs w:val="22"/>
              </w:rPr>
            </w:pPr>
            <w:r>
              <w:rPr>
                <w:b/>
                <w:bCs/>
                <w:color w:val="0000FF"/>
                <w:sz w:val="22"/>
              </w:rPr>
              <w:t>Page</w:t>
            </w:r>
          </w:p>
        </w:tc>
        <w:tc>
          <w:tcPr>
            <w:tcW w:w="1062" w:type="dxa"/>
            <w:vAlign w:val="center"/>
          </w:tcPr>
          <w:p w14:paraId="0E79F382" w14:textId="77777777" w:rsidR="00F945B4" w:rsidRPr="00C635BB" w:rsidRDefault="00F945B4" w:rsidP="00372DA1">
            <w:pPr>
              <w:jc w:val="center"/>
              <w:rPr>
                <w:rFonts w:cs="Arial"/>
                <w:sz w:val="22"/>
                <w:szCs w:val="22"/>
              </w:rPr>
            </w:pPr>
            <w:r>
              <w:rPr>
                <w:b/>
                <w:bCs/>
                <w:color w:val="0000FF"/>
                <w:sz w:val="22"/>
              </w:rPr>
              <w:t>Section</w:t>
            </w:r>
          </w:p>
        </w:tc>
        <w:tc>
          <w:tcPr>
            <w:tcW w:w="684" w:type="dxa"/>
            <w:vAlign w:val="center"/>
          </w:tcPr>
          <w:p w14:paraId="777F8762" w14:textId="77777777" w:rsidR="00F945B4" w:rsidRDefault="00F945B4" w:rsidP="00372DA1">
            <w:pPr>
              <w:jc w:val="center"/>
              <w:rPr>
                <w:b/>
                <w:bCs/>
                <w:color w:val="0000FF"/>
                <w:sz w:val="22"/>
              </w:rPr>
            </w:pPr>
            <w:r>
              <w:rPr>
                <w:b/>
                <w:bCs/>
                <w:color w:val="0000FF"/>
                <w:sz w:val="22"/>
              </w:rPr>
              <w:t>Line</w:t>
            </w:r>
          </w:p>
        </w:tc>
        <w:tc>
          <w:tcPr>
            <w:tcW w:w="684" w:type="dxa"/>
            <w:tcBorders>
              <w:right w:val="single" w:sz="4" w:space="0" w:color="auto"/>
            </w:tcBorders>
            <w:vAlign w:val="center"/>
          </w:tcPr>
          <w:p w14:paraId="7279AD8A" w14:textId="77777777" w:rsidR="00F945B4" w:rsidRPr="00C635BB" w:rsidRDefault="00F945B4" w:rsidP="00372DA1">
            <w:pPr>
              <w:jc w:val="center"/>
              <w:rPr>
                <w:rFonts w:cs="Arial"/>
                <w:sz w:val="22"/>
                <w:szCs w:val="22"/>
              </w:rPr>
            </w:pPr>
            <w:r>
              <w:rPr>
                <w:b/>
                <w:bCs/>
                <w:color w:val="0000FF"/>
                <w:sz w:val="22"/>
              </w:rPr>
              <w:t>Type</w:t>
            </w:r>
          </w:p>
        </w:tc>
        <w:tc>
          <w:tcPr>
            <w:tcW w:w="3770" w:type="dxa"/>
            <w:tcBorders>
              <w:top w:val="single" w:sz="4" w:space="0" w:color="auto"/>
              <w:left w:val="single" w:sz="4" w:space="0" w:color="auto"/>
              <w:bottom w:val="single" w:sz="4" w:space="0" w:color="auto"/>
              <w:right w:val="single" w:sz="4" w:space="0" w:color="auto"/>
            </w:tcBorders>
            <w:vAlign w:val="center"/>
          </w:tcPr>
          <w:p w14:paraId="4103798C" w14:textId="77777777" w:rsidR="00F945B4" w:rsidRPr="00814150" w:rsidRDefault="00F945B4" w:rsidP="00372DA1">
            <w:pPr>
              <w:jc w:val="center"/>
              <w:rPr>
                <w:b/>
                <w:bCs/>
                <w:color w:val="0000FF"/>
                <w:sz w:val="22"/>
                <w:szCs w:val="22"/>
              </w:rPr>
            </w:pPr>
            <w:r w:rsidRPr="00814150">
              <w:rPr>
                <w:b/>
                <w:bCs/>
                <w:color w:val="0000FF"/>
                <w:sz w:val="22"/>
                <w:szCs w:val="22"/>
              </w:rPr>
              <w:t>Comment/ Rationale</w:t>
            </w:r>
          </w:p>
        </w:tc>
        <w:tc>
          <w:tcPr>
            <w:tcW w:w="2446" w:type="dxa"/>
            <w:tcBorders>
              <w:left w:val="single" w:sz="4" w:space="0" w:color="auto"/>
            </w:tcBorders>
            <w:vAlign w:val="center"/>
          </w:tcPr>
          <w:p w14:paraId="3D5AD7C9" w14:textId="77777777" w:rsidR="00F945B4" w:rsidRPr="00C635BB" w:rsidRDefault="00F945B4" w:rsidP="00372DA1">
            <w:pPr>
              <w:jc w:val="center"/>
              <w:rPr>
                <w:rFonts w:cs="Arial"/>
                <w:sz w:val="22"/>
                <w:szCs w:val="22"/>
              </w:rPr>
            </w:pPr>
            <w:r>
              <w:rPr>
                <w:b/>
                <w:bCs/>
                <w:color w:val="0000FF"/>
                <w:sz w:val="22"/>
              </w:rPr>
              <w:t>Source of Comment (Name/Agency)</w:t>
            </w:r>
          </w:p>
        </w:tc>
        <w:tc>
          <w:tcPr>
            <w:tcW w:w="2776" w:type="dxa"/>
            <w:vAlign w:val="center"/>
          </w:tcPr>
          <w:p w14:paraId="61151162" w14:textId="77777777" w:rsidR="00F945B4" w:rsidRPr="00814150" w:rsidRDefault="00F945B4" w:rsidP="00372DA1">
            <w:pPr>
              <w:jc w:val="center"/>
              <w:rPr>
                <w:sz w:val="22"/>
                <w:szCs w:val="22"/>
              </w:rPr>
            </w:pPr>
            <w:r w:rsidRPr="00814150">
              <w:rPr>
                <w:b/>
                <w:bCs/>
                <w:color w:val="0000FF"/>
                <w:sz w:val="22"/>
                <w:szCs w:val="22"/>
              </w:rPr>
              <w:t>Suggested Disposition</w:t>
            </w:r>
          </w:p>
        </w:tc>
        <w:tc>
          <w:tcPr>
            <w:tcW w:w="2079" w:type="dxa"/>
            <w:vAlign w:val="center"/>
          </w:tcPr>
          <w:p w14:paraId="0048D4DE" w14:textId="77777777" w:rsidR="00F945B4" w:rsidRDefault="00F945B4" w:rsidP="00372DA1">
            <w:pPr>
              <w:jc w:val="center"/>
              <w:rPr>
                <w:b/>
                <w:bCs/>
                <w:color w:val="0000FF"/>
                <w:sz w:val="22"/>
              </w:rPr>
            </w:pPr>
            <w:r>
              <w:rPr>
                <w:b/>
                <w:bCs/>
                <w:color w:val="0000FF"/>
                <w:sz w:val="22"/>
              </w:rPr>
              <w:t>Disposition</w:t>
            </w:r>
          </w:p>
          <w:p w14:paraId="051AEA38" w14:textId="77777777" w:rsidR="00F945B4" w:rsidRPr="00C635BB" w:rsidRDefault="00F945B4" w:rsidP="00372DA1">
            <w:pPr>
              <w:jc w:val="center"/>
            </w:pPr>
            <w:r>
              <w:rPr>
                <w:b/>
                <w:bCs/>
                <w:color w:val="0000FF"/>
                <w:sz w:val="22"/>
              </w:rPr>
              <w:t>(</w:t>
            </w:r>
            <w:r>
              <w:rPr>
                <w:b/>
                <w:bCs/>
                <w:color w:val="0000FF"/>
                <w:sz w:val="22"/>
                <w:u w:val="single"/>
              </w:rPr>
              <w:t>Completed by Principal Editor</w:t>
            </w:r>
            <w:r>
              <w:rPr>
                <w:b/>
                <w:bCs/>
                <w:color w:val="0000FF"/>
                <w:sz w:val="22"/>
              </w:rPr>
              <w:t>)</w:t>
            </w:r>
          </w:p>
        </w:tc>
      </w:tr>
      <w:tr w:rsidR="00F945B4" w:rsidRPr="00C635BB" w14:paraId="2E023AFE"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0C4B5482" w14:textId="77777777" w:rsidR="00F945B4" w:rsidRPr="0074462F" w:rsidRDefault="00F945B4" w:rsidP="00372DA1">
            <w:pPr>
              <w:rPr>
                <w:color w:val="000000" w:themeColor="text1"/>
                <w:sz w:val="22"/>
              </w:rPr>
            </w:pPr>
            <w:r w:rsidRPr="0074462F">
              <w:rPr>
                <w:color w:val="000000" w:themeColor="text1"/>
                <w:sz w:val="22"/>
              </w:rPr>
              <w:t>N-1</w:t>
            </w:r>
          </w:p>
          <w:p w14:paraId="40F5A511" w14:textId="77777777" w:rsidR="00F945B4" w:rsidRPr="0074462F" w:rsidRDefault="00F945B4" w:rsidP="00372DA1">
            <w:pPr>
              <w:rPr>
                <w:color w:val="000000" w:themeColor="text1"/>
                <w:sz w:val="22"/>
              </w:rPr>
            </w:pPr>
            <w:r w:rsidRPr="0074462F">
              <w:rPr>
                <w:color w:val="000000" w:themeColor="text1"/>
                <w:sz w:val="22"/>
              </w:rPr>
              <w:t>N-2</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ACA4C9A" w14:textId="77777777" w:rsidR="00F945B4" w:rsidRPr="0074462F" w:rsidRDefault="00F945B4" w:rsidP="00372DA1">
            <w:pPr>
              <w:rPr>
                <w:color w:val="000000" w:themeColor="text1"/>
                <w:sz w:val="22"/>
              </w:rPr>
            </w:pPr>
            <w:r w:rsidRPr="0074462F">
              <w:rPr>
                <w:color w:val="000000" w:themeColor="text1"/>
                <w:sz w:val="22"/>
              </w:rPr>
              <w:t>Annex N</w:t>
            </w:r>
          </w:p>
        </w:tc>
        <w:tc>
          <w:tcPr>
            <w:tcW w:w="684" w:type="dxa"/>
            <w:tcBorders>
              <w:top w:val="single" w:sz="4" w:space="0" w:color="auto"/>
              <w:left w:val="single" w:sz="4" w:space="0" w:color="auto"/>
              <w:bottom w:val="single" w:sz="4" w:space="0" w:color="auto"/>
              <w:right w:val="single" w:sz="4" w:space="0" w:color="auto"/>
            </w:tcBorders>
            <w:vAlign w:val="center"/>
          </w:tcPr>
          <w:p w14:paraId="2DE9781A" w14:textId="77777777" w:rsidR="00F945B4" w:rsidRPr="0074462F" w:rsidRDefault="00F945B4"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70B15436" w14:textId="77777777" w:rsidR="00F945B4" w:rsidRPr="0074462F" w:rsidRDefault="00F945B4"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5DF8827E" w14:textId="77777777" w:rsidR="00F945B4" w:rsidRPr="0074462F" w:rsidRDefault="00F945B4" w:rsidP="00372DA1">
            <w:pPr>
              <w:rPr>
                <w:color w:val="000000" w:themeColor="text1"/>
                <w:sz w:val="22"/>
                <w:szCs w:val="22"/>
              </w:rPr>
            </w:pPr>
            <w:r w:rsidRPr="0074462F">
              <w:rPr>
                <w:color w:val="000000" w:themeColor="text1"/>
                <w:sz w:val="22"/>
                <w:szCs w:val="22"/>
              </w:rPr>
              <w:t>For most of these informative references, I didn't have much luck reaching them:</w:t>
            </w:r>
          </w:p>
          <w:p w14:paraId="21B304C0" w14:textId="77777777" w:rsidR="00F945B4" w:rsidRPr="0074462F" w:rsidRDefault="00F945B4" w:rsidP="00372DA1">
            <w:pPr>
              <w:rPr>
                <w:color w:val="000000" w:themeColor="text1"/>
                <w:sz w:val="22"/>
                <w:szCs w:val="22"/>
              </w:rPr>
            </w:pPr>
            <w:r w:rsidRPr="0074462F">
              <w:rPr>
                <w:color w:val="000000" w:themeColor="text1"/>
                <w:sz w:val="22"/>
                <w:szCs w:val="22"/>
              </w:rPr>
              <w:t>N-1: OK</w:t>
            </w:r>
          </w:p>
          <w:p w14:paraId="6BC9FF95" w14:textId="77777777" w:rsidR="00F945B4" w:rsidRPr="0074462F" w:rsidRDefault="00F945B4" w:rsidP="00372DA1">
            <w:pPr>
              <w:rPr>
                <w:color w:val="000000" w:themeColor="text1"/>
                <w:sz w:val="22"/>
                <w:szCs w:val="22"/>
              </w:rPr>
            </w:pPr>
            <w:r w:rsidRPr="0074462F">
              <w:rPr>
                <w:color w:val="000000" w:themeColor="text1"/>
                <w:sz w:val="22"/>
                <w:szCs w:val="22"/>
              </w:rPr>
              <w:t>N-2: OK</w:t>
            </w:r>
          </w:p>
          <w:p w14:paraId="3F5EDC0F" w14:textId="77777777" w:rsidR="00F945B4" w:rsidRPr="0074462F" w:rsidRDefault="00F945B4" w:rsidP="00372DA1">
            <w:pPr>
              <w:rPr>
                <w:color w:val="000000" w:themeColor="text1"/>
                <w:sz w:val="22"/>
                <w:szCs w:val="22"/>
              </w:rPr>
            </w:pPr>
            <w:r w:rsidRPr="0074462F">
              <w:rPr>
                <w:color w:val="000000" w:themeColor="text1"/>
                <w:sz w:val="22"/>
                <w:szCs w:val="22"/>
              </w:rPr>
              <w:t>N-3: 404 Not Found</w:t>
            </w:r>
          </w:p>
          <w:p w14:paraId="352CF8B4" w14:textId="77777777" w:rsidR="00F945B4" w:rsidRPr="0074462F" w:rsidRDefault="00F945B4" w:rsidP="00372DA1">
            <w:pPr>
              <w:rPr>
                <w:color w:val="000000" w:themeColor="text1"/>
                <w:sz w:val="22"/>
                <w:szCs w:val="22"/>
              </w:rPr>
            </w:pPr>
            <w:r w:rsidRPr="0074462F">
              <w:rPr>
                <w:color w:val="000000" w:themeColor="text1"/>
                <w:sz w:val="22"/>
                <w:szCs w:val="22"/>
              </w:rPr>
              <w:t>N-4: OK</w:t>
            </w:r>
          </w:p>
          <w:p w14:paraId="194DCF49" w14:textId="77777777" w:rsidR="00F945B4" w:rsidRPr="0074462F" w:rsidRDefault="00F945B4" w:rsidP="00372DA1">
            <w:pPr>
              <w:rPr>
                <w:color w:val="000000" w:themeColor="text1"/>
                <w:sz w:val="22"/>
                <w:szCs w:val="22"/>
              </w:rPr>
            </w:pPr>
            <w:r w:rsidRPr="0074462F">
              <w:rPr>
                <w:color w:val="000000" w:themeColor="text1"/>
                <w:sz w:val="22"/>
                <w:szCs w:val="22"/>
              </w:rPr>
              <w:t>N-5: OK</w:t>
            </w:r>
          </w:p>
          <w:p w14:paraId="5915D858" w14:textId="77777777" w:rsidR="00F945B4" w:rsidRPr="0074462F" w:rsidRDefault="00F945B4" w:rsidP="00372DA1">
            <w:pPr>
              <w:rPr>
                <w:color w:val="000000" w:themeColor="text1"/>
                <w:sz w:val="22"/>
                <w:szCs w:val="22"/>
              </w:rPr>
            </w:pPr>
            <w:r w:rsidRPr="0074462F">
              <w:rPr>
                <w:color w:val="000000" w:themeColor="text1"/>
                <w:sz w:val="22"/>
                <w:szCs w:val="22"/>
              </w:rPr>
              <w:t>N-6: 404 Not Found</w:t>
            </w:r>
          </w:p>
          <w:p w14:paraId="361983FB" w14:textId="77777777" w:rsidR="00F945B4" w:rsidRPr="0074462F" w:rsidRDefault="00F945B4" w:rsidP="00372DA1">
            <w:pPr>
              <w:rPr>
                <w:color w:val="000000" w:themeColor="text1"/>
                <w:sz w:val="22"/>
                <w:szCs w:val="22"/>
              </w:rPr>
            </w:pPr>
            <w:r w:rsidRPr="0074462F">
              <w:rPr>
                <w:color w:val="000000" w:themeColor="text1"/>
                <w:sz w:val="22"/>
                <w:szCs w:val="22"/>
              </w:rPr>
              <w:t>N-7: N/A no link</w:t>
            </w:r>
          </w:p>
          <w:p w14:paraId="0BE91020" w14:textId="77777777" w:rsidR="00F945B4" w:rsidRPr="0074462F" w:rsidRDefault="00F945B4" w:rsidP="00372DA1">
            <w:pPr>
              <w:rPr>
                <w:color w:val="000000" w:themeColor="text1"/>
                <w:sz w:val="22"/>
                <w:szCs w:val="22"/>
              </w:rPr>
            </w:pPr>
            <w:r w:rsidRPr="0074462F">
              <w:rPr>
                <w:color w:val="000000" w:themeColor="text1"/>
                <w:sz w:val="22"/>
                <w:szCs w:val="22"/>
              </w:rPr>
              <w:t>N-8: 404 Not Found</w:t>
            </w:r>
          </w:p>
          <w:p w14:paraId="071C4A3C" w14:textId="77777777" w:rsidR="00F945B4" w:rsidRPr="0074462F" w:rsidRDefault="00F945B4" w:rsidP="00372DA1">
            <w:pPr>
              <w:rPr>
                <w:color w:val="000000" w:themeColor="text1"/>
                <w:sz w:val="22"/>
                <w:szCs w:val="22"/>
              </w:rPr>
            </w:pPr>
            <w:r w:rsidRPr="0074462F">
              <w:rPr>
                <w:color w:val="000000" w:themeColor="text1"/>
                <w:sz w:val="22"/>
                <w:szCs w:val="22"/>
              </w:rPr>
              <w:t>N-9: 404 Not Found</w:t>
            </w:r>
          </w:p>
          <w:p w14:paraId="63589286" w14:textId="77777777" w:rsidR="00F945B4" w:rsidRPr="0074462F" w:rsidRDefault="00F945B4" w:rsidP="00372DA1">
            <w:pPr>
              <w:rPr>
                <w:color w:val="000000" w:themeColor="text1"/>
                <w:sz w:val="22"/>
                <w:szCs w:val="22"/>
              </w:rPr>
            </w:pPr>
            <w:r w:rsidRPr="0074462F">
              <w:rPr>
                <w:color w:val="000000" w:themeColor="text1"/>
                <w:sz w:val="22"/>
                <w:szCs w:val="22"/>
              </w:rPr>
              <w:t>N-10: 404 Not Found</w:t>
            </w:r>
          </w:p>
          <w:p w14:paraId="57F9F765" w14:textId="77777777" w:rsidR="00F945B4" w:rsidRPr="0074462F" w:rsidRDefault="00F945B4" w:rsidP="00372DA1">
            <w:pPr>
              <w:rPr>
                <w:color w:val="000000" w:themeColor="text1"/>
                <w:sz w:val="22"/>
                <w:szCs w:val="22"/>
              </w:rPr>
            </w:pPr>
            <w:r w:rsidRPr="0074462F">
              <w:rPr>
                <w:color w:val="000000" w:themeColor="text1"/>
                <w:sz w:val="22"/>
                <w:szCs w:val="22"/>
              </w:rPr>
              <w:t>N-11: 404 Not Found</w:t>
            </w:r>
          </w:p>
          <w:p w14:paraId="2B94B9EE" w14:textId="77777777" w:rsidR="00F945B4" w:rsidRPr="0074462F" w:rsidRDefault="00F945B4" w:rsidP="00372DA1">
            <w:pPr>
              <w:rPr>
                <w:color w:val="000000" w:themeColor="text1"/>
                <w:sz w:val="22"/>
                <w:szCs w:val="22"/>
              </w:rPr>
            </w:pPr>
            <w:r w:rsidRPr="0074462F">
              <w:rPr>
                <w:color w:val="000000" w:themeColor="text1"/>
                <w:sz w:val="22"/>
                <w:szCs w:val="22"/>
              </w:rPr>
              <w:t>N-12: 404 Not Found</w:t>
            </w:r>
          </w:p>
          <w:p w14:paraId="03ADA9F2" w14:textId="77777777" w:rsidR="00F945B4" w:rsidRPr="0074462F" w:rsidRDefault="00F945B4" w:rsidP="00372DA1">
            <w:pPr>
              <w:rPr>
                <w:color w:val="000000" w:themeColor="text1"/>
                <w:sz w:val="22"/>
                <w:szCs w:val="22"/>
              </w:rPr>
            </w:pPr>
            <w:r w:rsidRPr="0074462F">
              <w:rPr>
                <w:color w:val="000000" w:themeColor="text1"/>
                <w:sz w:val="22"/>
                <w:szCs w:val="22"/>
              </w:rPr>
              <w:t>N-13: OK (but I don't know if CCSDS would like having what appears to be marketing information in the standard.</w:t>
            </w:r>
          </w:p>
          <w:p w14:paraId="385D4B28" w14:textId="77777777" w:rsidR="00F945B4" w:rsidRPr="0074462F" w:rsidRDefault="00F945B4" w:rsidP="00372DA1">
            <w:pPr>
              <w:rPr>
                <w:color w:val="000000" w:themeColor="text1"/>
                <w:sz w:val="22"/>
                <w:szCs w:val="22"/>
              </w:rPr>
            </w:pPr>
            <w:r w:rsidRPr="0074462F">
              <w:rPr>
                <w:color w:val="000000" w:themeColor="text1"/>
                <w:sz w:val="22"/>
                <w:szCs w:val="22"/>
              </w:rPr>
              <w:t>N-14: Timed out (I've had this several times recently trying to get to ntrs.nasa.gov... maybe they've changed the site name (???)</w:t>
            </w:r>
          </w:p>
          <w:p w14:paraId="6E1917BE" w14:textId="77777777" w:rsidR="00F945B4" w:rsidRPr="0074462F" w:rsidRDefault="00F945B4" w:rsidP="00372DA1">
            <w:pPr>
              <w:rPr>
                <w:color w:val="000000" w:themeColor="text1"/>
                <w:sz w:val="22"/>
                <w:szCs w:val="22"/>
              </w:rPr>
            </w:pPr>
            <w:r w:rsidRPr="0074462F">
              <w:rPr>
                <w:color w:val="000000" w:themeColor="text1"/>
                <w:sz w:val="22"/>
                <w:szCs w:val="22"/>
              </w:rPr>
              <w:t xml:space="preserve">N-15: N/A no link </w:t>
            </w:r>
          </w:p>
        </w:tc>
        <w:tc>
          <w:tcPr>
            <w:tcW w:w="2446" w:type="dxa"/>
            <w:tcBorders>
              <w:top w:val="single" w:sz="4" w:space="0" w:color="auto"/>
              <w:left w:val="single" w:sz="4" w:space="0" w:color="auto"/>
              <w:bottom w:val="single" w:sz="4" w:space="0" w:color="auto"/>
              <w:right w:val="single" w:sz="4" w:space="0" w:color="auto"/>
            </w:tcBorders>
            <w:vAlign w:val="center"/>
          </w:tcPr>
          <w:p w14:paraId="53B0C889" w14:textId="77777777" w:rsidR="00F945B4" w:rsidRPr="0074462F" w:rsidRDefault="00F945B4" w:rsidP="00372DA1">
            <w:pPr>
              <w:rPr>
                <w:color w:val="000000" w:themeColor="text1"/>
                <w:sz w:val="22"/>
              </w:rPr>
            </w:pPr>
            <w:r>
              <w:rPr>
                <w:color w:val="000000" w:themeColor="text1"/>
                <w:sz w:val="22"/>
              </w:rPr>
              <w:t>Alain, Julie, David</w:t>
            </w:r>
          </w:p>
        </w:tc>
        <w:tc>
          <w:tcPr>
            <w:tcW w:w="2776" w:type="dxa"/>
            <w:tcBorders>
              <w:top w:val="single" w:sz="4" w:space="0" w:color="auto"/>
              <w:left w:val="single" w:sz="4" w:space="0" w:color="auto"/>
              <w:bottom w:val="single" w:sz="4" w:space="0" w:color="auto"/>
              <w:right w:val="single" w:sz="4" w:space="0" w:color="auto"/>
            </w:tcBorders>
            <w:vAlign w:val="center"/>
            <w:hideMark/>
          </w:tcPr>
          <w:p w14:paraId="400A1AFE" w14:textId="77777777" w:rsidR="00F945B4" w:rsidRPr="0074462F" w:rsidRDefault="00F945B4" w:rsidP="00372DA1">
            <w:pPr>
              <w:rPr>
                <w:color w:val="000000" w:themeColor="text1"/>
                <w:sz w:val="22"/>
                <w:szCs w:val="22"/>
              </w:rPr>
            </w:pPr>
            <w:r w:rsidRPr="0074462F">
              <w:rPr>
                <w:color w:val="000000" w:themeColor="text1"/>
                <w:sz w:val="22"/>
                <w:szCs w:val="22"/>
              </w:rPr>
              <w:t xml:space="preserve">Many of these had AGI web links... it's possible that these may not be available to the public (?). </w:t>
            </w:r>
          </w:p>
        </w:tc>
        <w:tc>
          <w:tcPr>
            <w:tcW w:w="2079" w:type="dxa"/>
            <w:tcBorders>
              <w:top w:val="single" w:sz="4" w:space="0" w:color="auto"/>
              <w:left w:val="single" w:sz="4" w:space="0" w:color="auto"/>
              <w:bottom w:val="single" w:sz="4" w:space="0" w:color="auto"/>
              <w:right w:val="single" w:sz="4" w:space="0" w:color="auto"/>
            </w:tcBorders>
            <w:shd w:val="clear" w:color="auto" w:fill="FFFF00"/>
            <w:vAlign w:val="center"/>
          </w:tcPr>
          <w:p w14:paraId="5EBA5957" w14:textId="1E944338" w:rsidR="00F945B4" w:rsidRPr="0074462F" w:rsidRDefault="00F945B4" w:rsidP="00372DA1">
            <w:pPr>
              <w:rPr>
                <w:color w:val="000000" w:themeColor="text1"/>
                <w:sz w:val="22"/>
              </w:rPr>
            </w:pPr>
            <w:r>
              <w:rPr>
                <w:color w:val="000000" w:themeColor="text1"/>
                <w:sz w:val="22"/>
              </w:rPr>
              <w:t xml:space="preserve">These are in the process of getting fixed.  But we may wish to consider posting </w:t>
            </w:r>
            <w:r w:rsidR="00372DA1">
              <w:rPr>
                <w:color w:val="000000" w:themeColor="text1"/>
                <w:sz w:val="22"/>
              </w:rPr>
              <w:t>a link to the references on</w:t>
            </w:r>
            <w:r>
              <w:rPr>
                <w:color w:val="000000" w:themeColor="text1"/>
                <w:sz w:val="22"/>
              </w:rPr>
              <w:t xml:space="preserve"> SANA</w:t>
            </w:r>
            <w:r w:rsidR="00372DA1">
              <w:rPr>
                <w:color w:val="000000" w:themeColor="text1"/>
                <w:sz w:val="22"/>
              </w:rPr>
              <w:t>, which re-vectors the user to the CWE where the technical papers/content can be stored.</w:t>
            </w:r>
          </w:p>
        </w:tc>
      </w:tr>
      <w:tr w:rsidR="00F945B4" w:rsidRPr="00C635BB" w14:paraId="6A2F4D95" w14:textId="77777777" w:rsidTr="00E661F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269DFAB1" w14:textId="77777777" w:rsidR="00F945B4" w:rsidRPr="0074462F" w:rsidRDefault="00F945B4" w:rsidP="00372DA1">
            <w:pPr>
              <w:rPr>
                <w:color w:val="000000" w:themeColor="text1"/>
                <w:sz w:val="22"/>
              </w:rPr>
            </w:pPr>
            <w:r w:rsidRPr="0074462F">
              <w:rPr>
                <w:color w:val="000000" w:themeColor="text1"/>
                <w:sz w:val="22"/>
              </w:rPr>
              <w:t>46</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5A718AB" w14:textId="77777777" w:rsidR="00F945B4" w:rsidRPr="0074462F" w:rsidRDefault="00F945B4" w:rsidP="00372DA1">
            <w:pPr>
              <w:rPr>
                <w:color w:val="000000" w:themeColor="text1"/>
                <w:sz w:val="22"/>
              </w:rPr>
            </w:pPr>
            <w:r w:rsidRPr="0074462F">
              <w:rPr>
                <w:color w:val="000000" w:themeColor="text1"/>
                <w:sz w:val="22"/>
              </w:rPr>
              <w:t>Tab 6-3</w:t>
            </w:r>
          </w:p>
        </w:tc>
        <w:tc>
          <w:tcPr>
            <w:tcW w:w="684" w:type="dxa"/>
            <w:tcBorders>
              <w:top w:val="single" w:sz="4" w:space="0" w:color="auto"/>
              <w:left w:val="single" w:sz="4" w:space="0" w:color="auto"/>
              <w:bottom w:val="single" w:sz="4" w:space="0" w:color="auto"/>
              <w:right w:val="single" w:sz="4" w:space="0" w:color="auto"/>
            </w:tcBorders>
            <w:vAlign w:val="center"/>
          </w:tcPr>
          <w:p w14:paraId="466A0CB8" w14:textId="77777777" w:rsidR="00F945B4" w:rsidRPr="0074462F" w:rsidRDefault="00F945B4"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6D76DC50" w14:textId="77777777" w:rsidR="00F945B4" w:rsidRPr="0074462F" w:rsidRDefault="00F945B4"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03EED15E" w14:textId="77777777" w:rsidR="00F945B4" w:rsidRPr="0074462F" w:rsidRDefault="00F945B4" w:rsidP="00372DA1">
            <w:pPr>
              <w:rPr>
                <w:color w:val="000000" w:themeColor="text1"/>
                <w:sz w:val="22"/>
                <w:szCs w:val="22"/>
              </w:rPr>
            </w:pPr>
            <w:r w:rsidRPr="0074462F">
              <w:rPr>
                <w:color w:val="000000" w:themeColor="text1"/>
                <w:sz w:val="22"/>
                <w:szCs w:val="22"/>
              </w:rPr>
              <w:t>There are link to all current NDMs except TDM. Would it make sense to include one?</w:t>
            </w:r>
          </w:p>
          <w:p w14:paraId="7BE2B0A0" w14:textId="77777777" w:rsidR="00F945B4" w:rsidRPr="0074462F" w:rsidRDefault="00F945B4" w:rsidP="00372DA1">
            <w:pPr>
              <w:rPr>
                <w:color w:val="000000" w:themeColor="text1"/>
                <w:sz w:val="22"/>
                <w:szCs w:val="22"/>
              </w:rPr>
            </w:pPr>
            <w:proofErr w:type="gramStart"/>
            <w:r w:rsidRPr="0074462F">
              <w:rPr>
                <w:color w:val="000000" w:themeColor="text1"/>
                <w:sz w:val="22"/>
                <w:szCs w:val="22"/>
              </w:rPr>
              <w:t>Taking into account</w:t>
            </w:r>
            <w:proofErr w:type="gramEnd"/>
            <w:r w:rsidRPr="0074462F">
              <w:rPr>
                <w:color w:val="000000" w:themeColor="text1"/>
                <w:sz w:val="22"/>
                <w:szCs w:val="22"/>
              </w:rPr>
              <w:t xml:space="preserve"> future NDM in preparation, shall we define a way to </w:t>
            </w:r>
            <w:r w:rsidRPr="0074462F">
              <w:rPr>
                <w:color w:val="000000" w:themeColor="text1"/>
                <w:sz w:val="22"/>
                <w:szCs w:val="22"/>
              </w:rPr>
              <w:lastRenderedPageBreak/>
              <w:t>manage them (i.e. NEM), if applicable, when published.</w:t>
            </w:r>
          </w:p>
        </w:tc>
        <w:tc>
          <w:tcPr>
            <w:tcW w:w="2446" w:type="dxa"/>
            <w:tcBorders>
              <w:top w:val="single" w:sz="4" w:space="0" w:color="auto"/>
              <w:left w:val="single" w:sz="4" w:space="0" w:color="auto"/>
              <w:bottom w:val="single" w:sz="4" w:space="0" w:color="auto"/>
              <w:right w:val="single" w:sz="4" w:space="0" w:color="auto"/>
            </w:tcBorders>
            <w:vAlign w:val="center"/>
            <w:hideMark/>
          </w:tcPr>
          <w:p w14:paraId="429EF425" w14:textId="77777777" w:rsidR="00F945B4" w:rsidRPr="0074462F" w:rsidRDefault="00F945B4" w:rsidP="00372DA1">
            <w:pPr>
              <w:rPr>
                <w:color w:val="000000" w:themeColor="text1"/>
                <w:sz w:val="22"/>
              </w:rPr>
            </w:pPr>
            <w:r w:rsidRPr="0074462F">
              <w:rPr>
                <w:color w:val="000000" w:themeColor="text1"/>
                <w:sz w:val="22"/>
              </w:rPr>
              <w:lastRenderedPageBreak/>
              <w:t>J. M. Lozano/ESA-GMV</w:t>
            </w:r>
          </w:p>
        </w:tc>
        <w:tc>
          <w:tcPr>
            <w:tcW w:w="2776" w:type="dxa"/>
            <w:tcBorders>
              <w:top w:val="single" w:sz="4" w:space="0" w:color="auto"/>
              <w:left w:val="single" w:sz="4" w:space="0" w:color="auto"/>
              <w:bottom w:val="single" w:sz="4" w:space="0" w:color="auto"/>
              <w:right w:val="single" w:sz="4" w:space="0" w:color="auto"/>
            </w:tcBorders>
            <w:vAlign w:val="center"/>
            <w:hideMark/>
          </w:tcPr>
          <w:p w14:paraId="6708F965" w14:textId="77777777" w:rsidR="00F945B4" w:rsidRPr="0074462F" w:rsidRDefault="00F945B4" w:rsidP="00372DA1">
            <w:pPr>
              <w:rPr>
                <w:color w:val="000000" w:themeColor="text1"/>
                <w:sz w:val="22"/>
                <w:szCs w:val="22"/>
              </w:rPr>
            </w:pPr>
            <w:r w:rsidRPr="0074462F">
              <w:rPr>
                <w:color w:val="000000" w:themeColor="text1"/>
                <w:sz w:val="22"/>
                <w:szCs w:val="22"/>
              </w:rPr>
              <w:t>To be discussed.</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5E547C3E" w14:textId="428E874F" w:rsidR="00F945B4" w:rsidRPr="008C6247" w:rsidRDefault="00E661F1" w:rsidP="00372DA1">
            <w:pPr>
              <w:rPr>
                <w:color w:val="000000" w:themeColor="text1"/>
                <w:sz w:val="22"/>
              </w:rPr>
            </w:pPr>
            <w:r>
              <w:rPr>
                <w:color w:val="000000" w:themeColor="text1"/>
                <w:sz w:val="22"/>
              </w:rPr>
              <w:t>Fixed.</w:t>
            </w:r>
          </w:p>
        </w:tc>
      </w:tr>
      <w:tr w:rsidR="00F945B4" w:rsidRPr="00C635BB" w14:paraId="2432A360" w14:textId="77777777" w:rsidTr="00E661F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33C03F05" w14:textId="77777777" w:rsidR="00F945B4" w:rsidRPr="0074462F" w:rsidRDefault="00F945B4" w:rsidP="00372DA1">
            <w:pPr>
              <w:rPr>
                <w:color w:val="000000" w:themeColor="text1"/>
                <w:sz w:val="22"/>
              </w:rPr>
            </w:pPr>
            <w:r w:rsidRPr="0074462F">
              <w:rPr>
                <w:color w:val="000000" w:themeColor="text1"/>
                <w:sz w:val="22"/>
              </w:rPr>
              <w:t>136</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13E8040" w14:textId="77777777" w:rsidR="00F945B4" w:rsidRPr="0074462F" w:rsidRDefault="00F945B4" w:rsidP="00372DA1">
            <w:pPr>
              <w:rPr>
                <w:color w:val="000000" w:themeColor="text1"/>
                <w:sz w:val="22"/>
              </w:rPr>
            </w:pPr>
            <w:r w:rsidRPr="0074462F">
              <w:rPr>
                <w:color w:val="000000" w:themeColor="text1"/>
                <w:sz w:val="22"/>
              </w:rPr>
              <w:t>introduction</w:t>
            </w:r>
          </w:p>
        </w:tc>
        <w:tc>
          <w:tcPr>
            <w:tcW w:w="684" w:type="dxa"/>
            <w:tcBorders>
              <w:top w:val="single" w:sz="4" w:space="0" w:color="auto"/>
              <w:left w:val="single" w:sz="4" w:space="0" w:color="auto"/>
              <w:bottom w:val="single" w:sz="4" w:space="0" w:color="auto"/>
              <w:right w:val="single" w:sz="4" w:space="0" w:color="auto"/>
            </w:tcBorders>
            <w:vAlign w:val="center"/>
          </w:tcPr>
          <w:p w14:paraId="05CB0480" w14:textId="77777777" w:rsidR="00F945B4" w:rsidRPr="0074462F" w:rsidRDefault="00F945B4"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58784FAE" w14:textId="77777777" w:rsidR="00F945B4" w:rsidRPr="0074462F" w:rsidRDefault="00F945B4"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1A95B45C" w14:textId="77777777" w:rsidR="00F945B4" w:rsidRPr="0074462F" w:rsidRDefault="00F945B4" w:rsidP="00372DA1">
            <w:pPr>
              <w:rPr>
                <w:color w:val="000000" w:themeColor="text1"/>
                <w:sz w:val="22"/>
                <w:szCs w:val="22"/>
              </w:rPr>
            </w:pPr>
            <w:r w:rsidRPr="0074462F">
              <w:rPr>
                <w:color w:val="000000" w:themeColor="text1"/>
                <w:sz w:val="22"/>
                <w:szCs w:val="22"/>
              </w:rPr>
              <w:t>“The message creator should seek to confirm with the recipient</w:t>
            </w:r>
            <w:proofErr w:type="gramStart"/>
            <w:r w:rsidRPr="0074462F">
              <w:rPr>
                <w:color w:val="000000" w:themeColor="text1"/>
                <w:sz w:val="22"/>
                <w:szCs w:val="22"/>
              </w:rPr>
              <w:t>… ”</w:t>
            </w:r>
            <w:proofErr w:type="gramEnd"/>
            <w:r w:rsidRPr="0074462F">
              <w:rPr>
                <w:color w:val="000000" w:themeColor="text1"/>
                <w:sz w:val="22"/>
                <w:szCs w:val="22"/>
              </w:rPr>
              <w:t xml:space="preserve"> : </w:t>
            </w:r>
          </w:p>
          <w:p w14:paraId="7C34E158" w14:textId="77777777" w:rsidR="00F945B4" w:rsidRPr="0074462F" w:rsidRDefault="00F945B4" w:rsidP="00372DA1">
            <w:pPr>
              <w:rPr>
                <w:color w:val="000000" w:themeColor="text1"/>
                <w:sz w:val="22"/>
                <w:szCs w:val="22"/>
              </w:rPr>
            </w:pPr>
          </w:p>
          <w:p w14:paraId="13B5E874" w14:textId="77777777" w:rsidR="00F945B4" w:rsidRPr="0074462F" w:rsidRDefault="00F945B4" w:rsidP="00372DA1">
            <w:pPr>
              <w:rPr>
                <w:color w:val="000000" w:themeColor="text1"/>
                <w:sz w:val="22"/>
                <w:szCs w:val="22"/>
              </w:rPr>
            </w:pPr>
            <w:r w:rsidRPr="0074462F">
              <w:rPr>
                <w:color w:val="000000" w:themeColor="text1"/>
                <w:sz w:val="22"/>
                <w:szCs w:val="22"/>
              </w:rPr>
              <w:t xml:space="preserve">I’m not quite sure: is “should” allowed in this normative </w:t>
            </w:r>
            <w:proofErr w:type="gramStart"/>
            <w:r w:rsidRPr="0074462F">
              <w:rPr>
                <w:color w:val="000000" w:themeColor="text1"/>
                <w:sz w:val="22"/>
                <w:szCs w:val="22"/>
              </w:rPr>
              <w:t>annex ?</w:t>
            </w:r>
            <w:proofErr w:type="gramEnd"/>
            <w:r w:rsidRPr="0074462F">
              <w:rPr>
                <w:color w:val="000000" w:themeColor="text1"/>
                <w:sz w:val="22"/>
                <w:szCs w:val="22"/>
              </w:rPr>
              <w:t xml:space="preserve"> </w:t>
            </w:r>
          </w:p>
        </w:tc>
        <w:tc>
          <w:tcPr>
            <w:tcW w:w="2446" w:type="dxa"/>
            <w:tcBorders>
              <w:top w:val="single" w:sz="4" w:space="0" w:color="auto"/>
              <w:left w:val="single" w:sz="4" w:space="0" w:color="auto"/>
              <w:bottom w:val="single" w:sz="4" w:space="0" w:color="auto"/>
              <w:right w:val="single" w:sz="4" w:space="0" w:color="auto"/>
            </w:tcBorders>
            <w:vAlign w:val="center"/>
            <w:hideMark/>
          </w:tcPr>
          <w:p w14:paraId="44A36ACE" w14:textId="77777777" w:rsidR="00F945B4" w:rsidRPr="0074462F" w:rsidRDefault="00F945B4" w:rsidP="00372DA1">
            <w:pPr>
              <w:rPr>
                <w:color w:val="000000" w:themeColor="text1"/>
                <w:sz w:val="22"/>
              </w:rPr>
            </w:pPr>
            <w:r w:rsidRPr="0074462F">
              <w:rPr>
                <w:color w:val="000000" w:themeColor="text1"/>
                <w:sz w:val="22"/>
              </w:rPr>
              <w:t xml:space="preserve">Alain LAMY / CNES </w:t>
            </w:r>
          </w:p>
        </w:tc>
        <w:tc>
          <w:tcPr>
            <w:tcW w:w="2776" w:type="dxa"/>
            <w:tcBorders>
              <w:top w:val="single" w:sz="4" w:space="0" w:color="auto"/>
              <w:left w:val="single" w:sz="4" w:space="0" w:color="auto"/>
              <w:bottom w:val="single" w:sz="4" w:space="0" w:color="auto"/>
              <w:right w:val="single" w:sz="4" w:space="0" w:color="auto"/>
            </w:tcBorders>
            <w:vAlign w:val="center"/>
            <w:hideMark/>
          </w:tcPr>
          <w:p w14:paraId="4C45314F" w14:textId="77777777" w:rsidR="00F945B4" w:rsidRPr="0074462F" w:rsidRDefault="00F945B4" w:rsidP="00372DA1">
            <w:pPr>
              <w:rPr>
                <w:color w:val="000000" w:themeColor="text1"/>
                <w:sz w:val="22"/>
                <w:szCs w:val="22"/>
              </w:rPr>
            </w:pPr>
            <w:r w:rsidRPr="0074462F">
              <w:rPr>
                <w:color w:val="000000" w:themeColor="text1"/>
                <w:sz w:val="22"/>
                <w:szCs w:val="22"/>
              </w:rPr>
              <w:t xml:space="preserve">Check the wording </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58180B0" w14:textId="2A280F52" w:rsidR="00F945B4" w:rsidRPr="0074462F" w:rsidRDefault="00E661F1" w:rsidP="00372DA1">
            <w:pPr>
              <w:rPr>
                <w:color w:val="000000" w:themeColor="text1"/>
                <w:sz w:val="22"/>
              </w:rPr>
            </w:pPr>
            <w:r>
              <w:rPr>
                <w:color w:val="000000" w:themeColor="text1"/>
                <w:sz w:val="22"/>
              </w:rPr>
              <w:t>Yes, David approves.</w:t>
            </w:r>
          </w:p>
        </w:tc>
      </w:tr>
      <w:tr w:rsidR="00F945B4" w:rsidRPr="00C635BB" w14:paraId="52924840"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45B25FA2" w14:textId="77777777" w:rsidR="00F945B4" w:rsidRPr="0074462F" w:rsidRDefault="00F945B4" w:rsidP="00372DA1">
            <w:pPr>
              <w:rPr>
                <w:color w:val="000000" w:themeColor="text1"/>
                <w:sz w:val="22"/>
              </w:rPr>
            </w:pPr>
            <w:r w:rsidRPr="0074462F">
              <w:rPr>
                <w:color w:val="000000" w:themeColor="text1"/>
                <w:sz w:val="22"/>
              </w:rPr>
              <w:t>180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70BA7CF" w14:textId="77777777" w:rsidR="00F945B4" w:rsidRPr="0074462F" w:rsidRDefault="00F945B4" w:rsidP="00372DA1">
            <w:pPr>
              <w:rPr>
                <w:color w:val="000000" w:themeColor="text1"/>
                <w:sz w:val="22"/>
              </w:rPr>
            </w:pPr>
            <w:r w:rsidRPr="0074462F">
              <w:rPr>
                <w:color w:val="000000" w:themeColor="text1"/>
                <w:sz w:val="22"/>
              </w:rPr>
              <w:t>Annex I</w:t>
            </w:r>
          </w:p>
        </w:tc>
        <w:tc>
          <w:tcPr>
            <w:tcW w:w="684" w:type="dxa"/>
            <w:tcBorders>
              <w:top w:val="single" w:sz="4" w:space="0" w:color="auto"/>
              <w:left w:val="single" w:sz="4" w:space="0" w:color="auto"/>
              <w:bottom w:val="single" w:sz="4" w:space="0" w:color="auto"/>
              <w:right w:val="single" w:sz="4" w:space="0" w:color="auto"/>
            </w:tcBorders>
            <w:vAlign w:val="center"/>
          </w:tcPr>
          <w:p w14:paraId="4531A7DC" w14:textId="77777777" w:rsidR="00F945B4" w:rsidRPr="0074462F" w:rsidRDefault="00F945B4"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1D017FD6" w14:textId="77777777" w:rsidR="00F945B4" w:rsidRPr="0074462F" w:rsidRDefault="00F945B4"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5D91F135" w14:textId="77777777" w:rsidR="00F945B4" w:rsidRPr="0074462F" w:rsidRDefault="00F945B4" w:rsidP="00372DA1">
            <w:pPr>
              <w:rPr>
                <w:color w:val="000000" w:themeColor="text1"/>
                <w:sz w:val="22"/>
                <w:szCs w:val="22"/>
              </w:rPr>
            </w:pPr>
            <w:r w:rsidRPr="0074462F">
              <w:rPr>
                <w:color w:val="000000" w:themeColor="text1"/>
                <w:sz w:val="22"/>
                <w:szCs w:val="22"/>
              </w:rPr>
              <w:t>Annex I contains lots of acronyms, but not all of them are mentioned in the document “</w:t>
            </w:r>
            <w:proofErr w:type="gramStart"/>
            <w:r w:rsidRPr="0074462F">
              <w:rPr>
                <w:color w:val="000000" w:themeColor="text1"/>
                <w:sz w:val="22"/>
                <w:szCs w:val="22"/>
              </w:rPr>
              <w:t>example :</w:t>
            </w:r>
            <w:proofErr w:type="gramEnd"/>
            <w:r w:rsidRPr="0074462F">
              <w:rPr>
                <w:color w:val="000000" w:themeColor="text1"/>
                <w:sz w:val="22"/>
                <w:szCs w:val="22"/>
              </w:rPr>
              <w:t xml:space="preserve"> CIO”. </w:t>
            </w:r>
          </w:p>
          <w:p w14:paraId="42DF6E7F" w14:textId="77777777" w:rsidR="00F945B4" w:rsidRPr="0074462F" w:rsidRDefault="00F945B4" w:rsidP="00372DA1">
            <w:pPr>
              <w:rPr>
                <w:color w:val="000000" w:themeColor="text1"/>
                <w:sz w:val="22"/>
                <w:szCs w:val="22"/>
              </w:rPr>
            </w:pPr>
            <w:r w:rsidRPr="0074462F">
              <w:rPr>
                <w:color w:val="000000" w:themeColor="text1"/>
                <w:sz w:val="22"/>
                <w:szCs w:val="22"/>
              </w:rPr>
              <w:t xml:space="preserve">Other acronyms are present, but only in </w:t>
            </w:r>
            <w:proofErr w:type="gramStart"/>
            <w:r w:rsidRPr="0074462F">
              <w:rPr>
                <w:color w:val="000000" w:themeColor="text1"/>
                <w:sz w:val="22"/>
                <w:szCs w:val="22"/>
              </w:rPr>
              <w:t>examples :</w:t>
            </w:r>
            <w:proofErr w:type="gramEnd"/>
            <w:r w:rsidRPr="0074462F">
              <w:rPr>
                <w:color w:val="000000" w:themeColor="text1"/>
                <w:sz w:val="22"/>
                <w:szCs w:val="22"/>
              </w:rPr>
              <w:t xml:space="preserve"> I wonder if they should appear in annex I as specific annexes exist (which direct the reader to SANA for further explanations). </w:t>
            </w:r>
          </w:p>
        </w:tc>
        <w:tc>
          <w:tcPr>
            <w:tcW w:w="2446" w:type="dxa"/>
            <w:tcBorders>
              <w:top w:val="single" w:sz="4" w:space="0" w:color="auto"/>
              <w:left w:val="single" w:sz="4" w:space="0" w:color="auto"/>
              <w:bottom w:val="single" w:sz="4" w:space="0" w:color="auto"/>
              <w:right w:val="single" w:sz="4" w:space="0" w:color="auto"/>
            </w:tcBorders>
            <w:vAlign w:val="center"/>
            <w:hideMark/>
          </w:tcPr>
          <w:p w14:paraId="109EDBBA" w14:textId="77777777" w:rsidR="00F945B4" w:rsidRPr="0074462F" w:rsidRDefault="00F945B4" w:rsidP="00372DA1">
            <w:pPr>
              <w:rPr>
                <w:color w:val="000000" w:themeColor="text1"/>
                <w:sz w:val="22"/>
              </w:rPr>
            </w:pPr>
            <w:r w:rsidRPr="0074462F">
              <w:rPr>
                <w:color w:val="000000" w:themeColor="text1"/>
                <w:sz w:val="22"/>
              </w:rPr>
              <w:t>Alain LAMY / CNES</w:t>
            </w:r>
          </w:p>
        </w:tc>
        <w:tc>
          <w:tcPr>
            <w:tcW w:w="2776" w:type="dxa"/>
            <w:tcBorders>
              <w:top w:val="single" w:sz="4" w:space="0" w:color="auto"/>
              <w:left w:val="single" w:sz="4" w:space="0" w:color="auto"/>
              <w:bottom w:val="single" w:sz="4" w:space="0" w:color="auto"/>
              <w:right w:val="single" w:sz="4" w:space="0" w:color="auto"/>
            </w:tcBorders>
            <w:vAlign w:val="center"/>
            <w:hideMark/>
          </w:tcPr>
          <w:p w14:paraId="39601D07" w14:textId="77777777" w:rsidR="00F945B4" w:rsidRPr="0074462F" w:rsidRDefault="00F945B4" w:rsidP="00372DA1">
            <w:pPr>
              <w:rPr>
                <w:color w:val="000000" w:themeColor="text1"/>
                <w:sz w:val="22"/>
                <w:szCs w:val="22"/>
              </w:rPr>
            </w:pPr>
            <w:r w:rsidRPr="0074462F">
              <w:rPr>
                <w:color w:val="000000" w:themeColor="text1"/>
                <w:sz w:val="22"/>
                <w:szCs w:val="22"/>
              </w:rPr>
              <w:t xml:space="preserve">For discussion: which acronyms should appear in annex </w:t>
            </w:r>
            <w:proofErr w:type="gramStart"/>
            <w:r w:rsidRPr="0074462F">
              <w:rPr>
                <w:color w:val="000000" w:themeColor="text1"/>
                <w:sz w:val="22"/>
                <w:szCs w:val="22"/>
              </w:rPr>
              <w:t>I ?</w:t>
            </w:r>
            <w:proofErr w:type="gramEnd"/>
            <w:r w:rsidRPr="0074462F">
              <w:rPr>
                <w:color w:val="000000" w:themeColor="text1"/>
                <w:sz w:val="22"/>
                <w:szCs w:val="22"/>
              </w:rPr>
              <w:t xml:space="preserve"> </w:t>
            </w:r>
          </w:p>
          <w:p w14:paraId="374660B2" w14:textId="28FF4FF8" w:rsidR="00F945B4" w:rsidRPr="0074462F" w:rsidRDefault="00F945B4" w:rsidP="00372DA1">
            <w:pPr>
              <w:rPr>
                <w:color w:val="000000" w:themeColor="text1"/>
                <w:sz w:val="22"/>
                <w:szCs w:val="22"/>
              </w:rPr>
            </w:pPr>
            <w:r w:rsidRPr="0074462F">
              <w:rPr>
                <w:color w:val="000000" w:themeColor="text1"/>
                <w:sz w:val="22"/>
                <w:szCs w:val="22"/>
              </w:rPr>
              <w:t>I think only acronyms explic</w:t>
            </w:r>
            <w:r w:rsidR="00710A2E">
              <w:rPr>
                <w:color w:val="000000" w:themeColor="text1"/>
                <w:sz w:val="22"/>
                <w:szCs w:val="22"/>
              </w:rPr>
              <w:t>it</w:t>
            </w:r>
            <w:r w:rsidRPr="0074462F">
              <w:rPr>
                <w:color w:val="000000" w:themeColor="text1"/>
                <w:sz w:val="22"/>
                <w:szCs w:val="22"/>
              </w:rPr>
              <w:t xml:space="preserve">ly mentioned in the text (not examples) should be present: KVN, ODM, ISO … </w:t>
            </w:r>
          </w:p>
        </w:tc>
        <w:tc>
          <w:tcPr>
            <w:tcW w:w="207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21F86DA0" w14:textId="1F565FE2" w:rsidR="00F945B4" w:rsidRPr="0074462F" w:rsidRDefault="00F945B4" w:rsidP="00372DA1">
            <w:pPr>
              <w:rPr>
                <w:color w:val="000000" w:themeColor="text1"/>
                <w:sz w:val="22"/>
              </w:rPr>
            </w:pPr>
            <w:r>
              <w:rPr>
                <w:color w:val="000000" w:themeColor="text1"/>
                <w:sz w:val="22"/>
              </w:rPr>
              <w:t>Removed</w:t>
            </w:r>
            <w:r w:rsidR="00E661F1">
              <w:rPr>
                <w:color w:val="000000" w:themeColor="text1"/>
                <w:sz w:val="22"/>
              </w:rPr>
              <w:t xml:space="preserve"> CIO</w:t>
            </w:r>
            <w:r>
              <w:rPr>
                <w:color w:val="000000" w:themeColor="text1"/>
                <w:sz w:val="22"/>
              </w:rPr>
              <w:t xml:space="preserve">. </w:t>
            </w:r>
            <w:r w:rsidR="00710A2E">
              <w:rPr>
                <w:color w:val="000000" w:themeColor="text1"/>
                <w:sz w:val="22"/>
              </w:rPr>
              <w:t xml:space="preserve">Will leave others until </w:t>
            </w:r>
          </w:p>
        </w:tc>
      </w:tr>
      <w:tr w:rsidR="00F945B4" w:rsidRPr="00C635BB" w14:paraId="3B18A7B3" w14:textId="77777777" w:rsidTr="00AC50D8">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50EA90C5" w14:textId="77777777" w:rsidR="00F945B4" w:rsidRPr="0074462F" w:rsidRDefault="00F945B4" w:rsidP="00372DA1">
            <w:pPr>
              <w:rPr>
                <w:color w:val="000000" w:themeColor="text1"/>
                <w:sz w:val="22"/>
              </w:rPr>
            </w:pPr>
            <w:r w:rsidRPr="0074462F">
              <w:rPr>
                <w:color w:val="000000" w:themeColor="text1"/>
                <w:sz w:val="22"/>
              </w:rPr>
              <w:t>6-9</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1C0C762" w14:textId="77777777" w:rsidR="00F945B4" w:rsidRPr="0074462F" w:rsidRDefault="00F945B4" w:rsidP="00372DA1">
            <w:pPr>
              <w:rPr>
                <w:color w:val="000000" w:themeColor="text1"/>
                <w:sz w:val="22"/>
              </w:rPr>
            </w:pPr>
            <w:r w:rsidRPr="0074462F">
              <w:rPr>
                <w:color w:val="000000" w:themeColor="text1"/>
                <w:sz w:val="22"/>
              </w:rPr>
              <w:t>6.2.1</w:t>
            </w:r>
          </w:p>
        </w:tc>
        <w:tc>
          <w:tcPr>
            <w:tcW w:w="684" w:type="dxa"/>
            <w:tcBorders>
              <w:top w:val="single" w:sz="4" w:space="0" w:color="auto"/>
              <w:left w:val="single" w:sz="4" w:space="0" w:color="auto"/>
              <w:bottom w:val="single" w:sz="4" w:space="0" w:color="auto"/>
              <w:right w:val="single" w:sz="4" w:space="0" w:color="auto"/>
            </w:tcBorders>
            <w:vAlign w:val="center"/>
          </w:tcPr>
          <w:p w14:paraId="6BADD111" w14:textId="77777777" w:rsidR="00F945B4" w:rsidRPr="0074462F" w:rsidRDefault="00F945B4"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063A6A8C" w14:textId="77777777" w:rsidR="00F945B4" w:rsidRPr="0074462F" w:rsidRDefault="00F945B4"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0A162998" w14:textId="77777777" w:rsidR="00F945B4" w:rsidRPr="0074462F" w:rsidRDefault="00F945B4" w:rsidP="00372DA1">
            <w:pPr>
              <w:rPr>
                <w:color w:val="000000" w:themeColor="text1"/>
                <w:sz w:val="22"/>
                <w:szCs w:val="22"/>
              </w:rPr>
            </w:pPr>
            <w:r w:rsidRPr="0074462F">
              <w:rPr>
                <w:color w:val="000000" w:themeColor="text1"/>
                <w:sz w:val="22"/>
                <w:szCs w:val="22"/>
              </w:rPr>
              <w:t>There was formerly a statement to the effect that "at least one of the optional data sections must be provided". This was useful; though users would most likely not send simply a header and metadata, in the absence of this specification, such a degenerate OCM would be valid per the standard.</w:t>
            </w:r>
          </w:p>
        </w:tc>
        <w:tc>
          <w:tcPr>
            <w:tcW w:w="2446" w:type="dxa"/>
            <w:tcBorders>
              <w:top w:val="single" w:sz="4" w:space="0" w:color="auto"/>
              <w:left w:val="single" w:sz="4" w:space="0" w:color="auto"/>
              <w:bottom w:val="single" w:sz="4" w:space="0" w:color="auto"/>
              <w:right w:val="single" w:sz="4" w:space="0" w:color="auto"/>
            </w:tcBorders>
            <w:vAlign w:val="center"/>
            <w:hideMark/>
          </w:tcPr>
          <w:p w14:paraId="0F46708F" w14:textId="77777777" w:rsidR="00F945B4" w:rsidRPr="0074462F" w:rsidRDefault="00F945B4" w:rsidP="00372DA1">
            <w:pPr>
              <w:rPr>
                <w:color w:val="000000" w:themeColor="text1"/>
                <w:sz w:val="22"/>
              </w:rPr>
            </w:pPr>
            <w:r w:rsidRPr="0074462F">
              <w:rPr>
                <w:color w:val="000000" w:themeColor="text1"/>
                <w:sz w:val="22"/>
              </w:rPr>
              <w:t>David S. Berry / NASA</w:t>
            </w:r>
          </w:p>
        </w:tc>
        <w:tc>
          <w:tcPr>
            <w:tcW w:w="2776" w:type="dxa"/>
            <w:tcBorders>
              <w:top w:val="single" w:sz="4" w:space="0" w:color="auto"/>
              <w:left w:val="single" w:sz="4" w:space="0" w:color="auto"/>
              <w:bottom w:val="single" w:sz="4" w:space="0" w:color="auto"/>
              <w:right w:val="single" w:sz="4" w:space="0" w:color="auto"/>
            </w:tcBorders>
            <w:vAlign w:val="center"/>
            <w:hideMark/>
          </w:tcPr>
          <w:p w14:paraId="1C58C43D" w14:textId="77777777" w:rsidR="00F945B4" w:rsidRPr="0074462F" w:rsidRDefault="00F945B4" w:rsidP="00372DA1">
            <w:pPr>
              <w:rPr>
                <w:color w:val="000000" w:themeColor="text1"/>
                <w:sz w:val="22"/>
                <w:szCs w:val="22"/>
              </w:rPr>
            </w:pPr>
            <w:r w:rsidRPr="0074462F">
              <w:rPr>
                <w:color w:val="000000" w:themeColor="text1"/>
                <w:sz w:val="22"/>
                <w:szCs w:val="22"/>
              </w:rPr>
              <w:t>Consider restoring the statement that "at least one of the optional data sections must be provided"</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46D2B09" w14:textId="43B90C42" w:rsidR="00F945B4" w:rsidRPr="0074462F" w:rsidRDefault="00AC50D8" w:rsidP="00372DA1">
            <w:pPr>
              <w:rPr>
                <w:color w:val="000000" w:themeColor="text1"/>
                <w:sz w:val="22"/>
              </w:rPr>
            </w:pPr>
            <w:r>
              <w:rPr>
                <w:color w:val="000000" w:themeColor="text1"/>
                <w:sz w:val="22"/>
              </w:rPr>
              <w:t>Degenerate case is okay, per David.</w:t>
            </w:r>
          </w:p>
        </w:tc>
      </w:tr>
      <w:tr w:rsidR="00F945B4" w:rsidRPr="00C635BB" w14:paraId="1EEAF680" w14:textId="77777777" w:rsidTr="007C6F7C">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3BE6570B" w14:textId="77777777" w:rsidR="00F945B4" w:rsidRPr="0074462F" w:rsidRDefault="00F945B4" w:rsidP="00372DA1">
            <w:pPr>
              <w:rPr>
                <w:color w:val="000000" w:themeColor="text1"/>
                <w:sz w:val="22"/>
              </w:rPr>
            </w:pPr>
            <w:bookmarkStart w:id="0" w:name="_GoBack" w:colFirst="7" w:colLast="7"/>
            <w:r w:rsidRPr="0074462F">
              <w:rPr>
                <w:color w:val="000000" w:themeColor="text1"/>
                <w:sz w:val="22"/>
              </w:rPr>
              <w:t>G-3</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EA612BF" w14:textId="77777777" w:rsidR="00F945B4" w:rsidRPr="0074462F" w:rsidRDefault="00F945B4" w:rsidP="00372DA1">
            <w:pPr>
              <w:rPr>
                <w:color w:val="000000" w:themeColor="text1"/>
                <w:sz w:val="22"/>
              </w:rPr>
            </w:pPr>
            <w:r w:rsidRPr="0074462F">
              <w:rPr>
                <w:color w:val="000000" w:themeColor="text1"/>
                <w:sz w:val="22"/>
              </w:rPr>
              <w:t>Fig G-3</w:t>
            </w:r>
          </w:p>
        </w:tc>
        <w:tc>
          <w:tcPr>
            <w:tcW w:w="684" w:type="dxa"/>
            <w:tcBorders>
              <w:top w:val="single" w:sz="4" w:space="0" w:color="auto"/>
              <w:left w:val="single" w:sz="4" w:space="0" w:color="auto"/>
              <w:bottom w:val="single" w:sz="4" w:space="0" w:color="auto"/>
              <w:right w:val="single" w:sz="4" w:space="0" w:color="auto"/>
            </w:tcBorders>
            <w:vAlign w:val="center"/>
          </w:tcPr>
          <w:p w14:paraId="1429E362" w14:textId="77777777" w:rsidR="00F945B4" w:rsidRPr="0074462F" w:rsidRDefault="00F945B4"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2604F0B5" w14:textId="77777777" w:rsidR="00F945B4" w:rsidRPr="0074462F" w:rsidRDefault="00F945B4"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26931BE2" w14:textId="77777777" w:rsidR="00F945B4" w:rsidRPr="0074462F" w:rsidRDefault="00F945B4" w:rsidP="00372DA1">
            <w:pPr>
              <w:rPr>
                <w:color w:val="000000" w:themeColor="text1"/>
                <w:sz w:val="22"/>
                <w:szCs w:val="22"/>
              </w:rPr>
            </w:pPr>
            <w:r w:rsidRPr="0074462F">
              <w:rPr>
                <w:color w:val="000000" w:themeColor="text1"/>
                <w:sz w:val="22"/>
                <w:szCs w:val="22"/>
              </w:rPr>
              <w:t xml:space="preserve">MAN_REF_FRAME: The example uses "RTN", which is not present as an entry in the SANA registry for "Orbit-Relative Reference Frames". It is only there as "others have </w:t>
            </w:r>
            <w:r w:rsidRPr="0074462F">
              <w:rPr>
                <w:color w:val="000000" w:themeColor="text1"/>
                <w:sz w:val="22"/>
                <w:szCs w:val="22"/>
              </w:rPr>
              <w:lastRenderedPageBreak/>
              <w:t>referred to this as" for "RSW_ROTATING".</w:t>
            </w:r>
          </w:p>
          <w:p w14:paraId="74A1758E" w14:textId="77777777" w:rsidR="00F945B4" w:rsidRPr="0074462F" w:rsidRDefault="00F945B4" w:rsidP="00372DA1">
            <w:pPr>
              <w:rPr>
                <w:color w:val="000000" w:themeColor="text1"/>
                <w:sz w:val="22"/>
                <w:szCs w:val="22"/>
              </w:rPr>
            </w:pPr>
          </w:p>
        </w:tc>
        <w:tc>
          <w:tcPr>
            <w:tcW w:w="2446" w:type="dxa"/>
            <w:tcBorders>
              <w:top w:val="single" w:sz="4" w:space="0" w:color="auto"/>
              <w:left w:val="single" w:sz="4" w:space="0" w:color="auto"/>
              <w:bottom w:val="single" w:sz="4" w:space="0" w:color="auto"/>
              <w:right w:val="single" w:sz="4" w:space="0" w:color="auto"/>
            </w:tcBorders>
            <w:vAlign w:val="center"/>
            <w:hideMark/>
          </w:tcPr>
          <w:p w14:paraId="7127BB39" w14:textId="77777777" w:rsidR="00F945B4" w:rsidRPr="0074462F" w:rsidRDefault="00F945B4" w:rsidP="00372DA1">
            <w:pPr>
              <w:rPr>
                <w:color w:val="000000" w:themeColor="text1"/>
                <w:sz w:val="22"/>
              </w:rPr>
            </w:pPr>
            <w:r w:rsidRPr="0074462F">
              <w:rPr>
                <w:color w:val="000000" w:themeColor="text1"/>
                <w:sz w:val="22"/>
              </w:rPr>
              <w:lastRenderedPageBreak/>
              <w:t>David S. Berry / NASA</w:t>
            </w:r>
          </w:p>
        </w:tc>
        <w:tc>
          <w:tcPr>
            <w:tcW w:w="2776" w:type="dxa"/>
            <w:tcBorders>
              <w:top w:val="single" w:sz="4" w:space="0" w:color="auto"/>
              <w:left w:val="single" w:sz="4" w:space="0" w:color="auto"/>
              <w:bottom w:val="single" w:sz="4" w:space="0" w:color="auto"/>
              <w:right w:val="single" w:sz="4" w:space="0" w:color="auto"/>
            </w:tcBorders>
            <w:vAlign w:val="center"/>
            <w:hideMark/>
          </w:tcPr>
          <w:p w14:paraId="1C46769D" w14:textId="77777777" w:rsidR="00F945B4" w:rsidRPr="0074462F" w:rsidRDefault="00F945B4" w:rsidP="00372DA1">
            <w:pPr>
              <w:rPr>
                <w:color w:val="000000" w:themeColor="text1"/>
                <w:sz w:val="22"/>
                <w:szCs w:val="22"/>
              </w:rPr>
            </w:pPr>
            <w:r w:rsidRPr="0074462F">
              <w:rPr>
                <w:color w:val="000000" w:themeColor="text1"/>
                <w:sz w:val="22"/>
                <w:szCs w:val="22"/>
              </w:rPr>
              <w:t>This may be worth a group discussion... do we accept "RTN" if it's "others have referred to this as"? or only "</w:t>
            </w:r>
            <w:bookmarkStart w:id="1" w:name="_Hlk62918839"/>
            <w:r w:rsidRPr="0074462F">
              <w:rPr>
                <w:color w:val="000000" w:themeColor="text1"/>
                <w:sz w:val="22"/>
                <w:szCs w:val="22"/>
              </w:rPr>
              <w:t>RSW_ROTATING</w:t>
            </w:r>
            <w:bookmarkEnd w:id="1"/>
            <w:r w:rsidRPr="0074462F">
              <w:rPr>
                <w:color w:val="000000" w:themeColor="text1"/>
                <w:sz w:val="22"/>
                <w:szCs w:val="22"/>
              </w:rPr>
              <w:t xml:space="preserve">"? Should we just add RTN, </w:t>
            </w:r>
            <w:r w:rsidRPr="0074462F">
              <w:rPr>
                <w:color w:val="000000" w:themeColor="text1"/>
                <w:sz w:val="22"/>
                <w:szCs w:val="22"/>
              </w:rPr>
              <w:lastRenderedPageBreak/>
              <w:t>RIC, and QSW as entries in the registry?</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56413715" w14:textId="669E097B" w:rsidR="00F945B4" w:rsidRPr="0074462F" w:rsidRDefault="007C6F7C" w:rsidP="00372DA1">
            <w:pPr>
              <w:rPr>
                <w:color w:val="000000" w:themeColor="text1"/>
                <w:sz w:val="22"/>
              </w:rPr>
            </w:pPr>
            <w:r>
              <w:rPr>
                <w:color w:val="000000" w:themeColor="text1"/>
                <w:sz w:val="22"/>
              </w:rPr>
              <w:lastRenderedPageBreak/>
              <w:t>Fixed.</w:t>
            </w:r>
          </w:p>
        </w:tc>
      </w:tr>
      <w:bookmarkEnd w:id="0"/>
      <w:tr w:rsidR="00F945B4" w:rsidRPr="00C635BB" w14:paraId="737740E2" w14:textId="77777777" w:rsidTr="0085600A">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36FF461F" w14:textId="77777777" w:rsidR="00F945B4" w:rsidRPr="0074462F" w:rsidRDefault="00F945B4" w:rsidP="00372DA1">
            <w:pPr>
              <w:rPr>
                <w:color w:val="000000" w:themeColor="text1"/>
                <w:sz w:val="22"/>
              </w:rPr>
            </w:pPr>
            <w:r w:rsidRPr="0074462F">
              <w:rPr>
                <w:color w:val="000000" w:themeColor="text1"/>
                <w:sz w:val="22"/>
              </w:rPr>
              <w:t>6-30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A31E0E2" w14:textId="77777777" w:rsidR="00F945B4" w:rsidRPr="0074462F" w:rsidRDefault="00F945B4" w:rsidP="00372DA1">
            <w:pPr>
              <w:rPr>
                <w:color w:val="000000" w:themeColor="text1"/>
                <w:sz w:val="22"/>
              </w:rPr>
            </w:pPr>
            <w:r w:rsidRPr="0074462F">
              <w:rPr>
                <w:color w:val="000000" w:themeColor="text1"/>
                <w:sz w:val="22"/>
              </w:rPr>
              <w:t>6.2.7.8 thru 6.2.7.10</w:t>
            </w:r>
          </w:p>
        </w:tc>
        <w:tc>
          <w:tcPr>
            <w:tcW w:w="684" w:type="dxa"/>
            <w:tcBorders>
              <w:top w:val="single" w:sz="4" w:space="0" w:color="auto"/>
              <w:left w:val="single" w:sz="4" w:space="0" w:color="auto"/>
              <w:bottom w:val="single" w:sz="4" w:space="0" w:color="auto"/>
              <w:right w:val="single" w:sz="4" w:space="0" w:color="auto"/>
            </w:tcBorders>
            <w:vAlign w:val="center"/>
          </w:tcPr>
          <w:p w14:paraId="668D4532" w14:textId="77777777" w:rsidR="00F945B4" w:rsidRPr="0074462F" w:rsidRDefault="00F945B4"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54A47C2F" w14:textId="77777777" w:rsidR="00F945B4" w:rsidRPr="0074462F" w:rsidRDefault="00F945B4"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453CFBED" w14:textId="77777777" w:rsidR="00F945B4" w:rsidRPr="0074462F" w:rsidRDefault="00F945B4" w:rsidP="00372DA1">
            <w:pPr>
              <w:rPr>
                <w:color w:val="000000" w:themeColor="text1"/>
                <w:sz w:val="22"/>
                <w:szCs w:val="22"/>
              </w:rPr>
            </w:pPr>
            <w:r w:rsidRPr="0074462F">
              <w:rPr>
                <w:color w:val="000000" w:themeColor="text1"/>
                <w:sz w:val="22"/>
                <w:szCs w:val="22"/>
              </w:rPr>
              <w:t>These 3 sections seem needlessly complex, and thus subject to error, especially by the OCM consumer.</w:t>
            </w:r>
          </w:p>
        </w:tc>
        <w:tc>
          <w:tcPr>
            <w:tcW w:w="2446" w:type="dxa"/>
            <w:tcBorders>
              <w:top w:val="single" w:sz="4" w:space="0" w:color="auto"/>
              <w:left w:val="single" w:sz="4" w:space="0" w:color="auto"/>
              <w:bottom w:val="single" w:sz="4" w:space="0" w:color="auto"/>
              <w:right w:val="single" w:sz="4" w:space="0" w:color="auto"/>
            </w:tcBorders>
            <w:vAlign w:val="center"/>
            <w:hideMark/>
          </w:tcPr>
          <w:p w14:paraId="4F999FAB" w14:textId="77777777" w:rsidR="00F945B4" w:rsidRPr="0074462F" w:rsidRDefault="00F945B4" w:rsidP="00372DA1">
            <w:pPr>
              <w:rPr>
                <w:color w:val="000000" w:themeColor="text1"/>
                <w:sz w:val="22"/>
              </w:rPr>
            </w:pPr>
            <w:r w:rsidRPr="0074462F">
              <w:rPr>
                <w:color w:val="000000" w:themeColor="text1"/>
                <w:sz w:val="22"/>
              </w:rPr>
              <w:t>David S. Berry / NASA</w:t>
            </w:r>
          </w:p>
        </w:tc>
        <w:tc>
          <w:tcPr>
            <w:tcW w:w="2776" w:type="dxa"/>
            <w:tcBorders>
              <w:top w:val="single" w:sz="4" w:space="0" w:color="auto"/>
              <w:left w:val="single" w:sz="4" w:space="0" w:color="auto"/>
              <w:bottom w:val="single" w:sz="4" w:space="0" w:color="auto"/>
              <w:right w:val="single" w:sz="4" w:space="0" w:color="auto"/>
            </w:tcBorders>
            <w:vAlign w:val="center"/>
            <w:hideMark/>
          </w:tcPr>
          <w:p w14:paraId="538F4487" w14:textId="77777777" w:rsidR="00F945B4" w:rsidRPr="0074462F" w:rsidRDefault="00F945B4" w:rsidP="00372DA1">
            <w:pPr>
              <w:rPr>
                <w:color w:val="000000" w:themeColor="text1"/>
                <w:sz w:val="22"/>
                <w:szCs w:val="22"/>
              </w:rPr>
            </w:pPr>
            <w:r w:rsidRPr="0074462F">
              <w:rPr>
                <w:color w:val="000000" w:themeColor="text1"/>
                <w:sz w:val="22"/>
                <w:szCs w:val="22"/>
              </w:rPr>
              <w:t>Rather than have the OCM consumer try to construct the composite maneuver from some number of different maneuver blocks, have a special "composite maneuver block" that provides that information explicitly for each set of the 3 elements listed in 6.2.7.8.</w:t>
            </w:r>
          </w:p>
        </w:tc>
        <w:tc>
          <w:tcPr>
            <w:tcW w:w="207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3A44CDFA" w14:textId="549678AB" w:rsidR="00F945B4" w:rsidRPr="00900D7D" w:rsidRDefault="0085600A" w:rsidP="00372DA1">
            <w:pPr>
              <w:rPr>
                <w:color w:val="000000" w:themeColor="text1"/>
                <w:sz w:val="22"/>
              </w:rPr>
            </w:pPr>
            <w:r>
              <w:rPr>
                <w:color w:val="000000" w:themeColor="text1"/>
                <w:sz w:val="22"/>
              </w:rPr>
              <w:t xml:space="preserve">The plan is to conduct testing with the current construct and verify that it is usable in its current form.  </w:t>
            </w:r>
          </w:p>
          <w:p w14:paraId="7C9ECEFA" w14:textId="77777777" w:rsidR="00F945B4" w:rsidRPr="0074462F" w:rsidRDefault="00F945B4" w:rsidP="00372DA1">
            <w:pPr>
              <w:rPr>
                <w:color w:val="000000" w:themeColor="text1"/>
                <w:sz w:val="22"/>
              </w:rPr>
            </w:pPr>
          </w:p>
        </w:tc>
      </w:tr>
      <w:tr w:rsidR="00F945B4" w:rsidRPr="00C635BB" w14:paraId="6F781833" w14:textId="77777777" w:rsidTr="007C6F7C">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410105E1" w14:textId="77777777" w:rsidR="00F945B4" w:rsidRPr="0074462F" w:rsidRDefault="00F945B4" w:rsidP="00372DA1">
            <w:pPr>
              <w:rPr>
                <w:color w:val="000000" w:themeColor="text1"/>
                <w:sz w:val="22"/>
              </w:rPr>
            </w:pPr>
            <w:r w:rsidRPr="0074462F">
              <w:rPr>
                <w:color w:val="000000" w:themeColor="text1"/>
                <w:sz w:val="22"/>
              </w:rPr>
              <w:t>6-32</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F4B523E" w14:textId="77777777" w:rsidR="00F945B4" w:rsidRPr="0074462F" w:rsidRDefault="00F945B4" w:rsidP="00372DA1">
            <w:pPr>
              <w:rPr>
                <w:color w:val="000000" w:themeColor="text1"/>
                <w:sz w:val="22"/>
              </w:rPr>
            </w:pPr>
            <w:r w:rsidRPr="0074462F">
              <w:rPr>
                <w:color w:val="000000" w:themeColor="text1"/>
                <w:sz w:val="22"/>
              </w:rPr>
              <w:t>6.2.7.16.5.1</w:t>
            </w:r>
          </w:p>
        </w:tc>
        <w:tc>
          <w:tcPr>
            <w:tcW w:w="684" w:type="dxa"/>
            <w:tcBorders>
              <w:top w:val="single" w:sz="4" w:space="0" w:color="auto"/>
              <w:left w:val="single" w:sz="4" w:space="0" w:color="auto"/>
              <w:bottom w:val="single" w:sz="4" w:space="0" w:color="auto"/>
              <w:right w:val="single" w:sz="4" w:space="0" w:color="auto"/>
            </w:tcBorders>
            <w:vAlign w:val="center"/>
          </w:tcPr>
          <w:p w14:paraId="679EF5A1" w14:textId="77777777" w:rsidR="00F945B4" w:rsidRPr="0074462F" w:rsidRDefault="00F945B4"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58420AE9" w14:textId="77777777" w:rsidR="00F945B4" w:rsidRPr="0074462F" w:rsidRDefault="00F945B4"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78A97C49" w14:textId="77777777" w:rsidR="00F945B4" w:rsidRPr="0074462F" w:rsidRDefault="00F945B4" w:rsidP="00372DA1">
            <w:pPr>
              <w:rPr>
                <w:color w:val="000000" w:themeColor="text1"/>
                <w:sz w:val="22"/>
                <w:szCs w:val="22"/>
              </w:rPr>
            </w:pPr>
            <w:r w:rsidRPr="0074462F">
              <w:rPr>
                <w:color w:val="000000" w:themeColor="text1"/>
                <w:sz w:val="22"/>
                <w:szCs w:val="22"/>
              </w:rPr>
              <w:t>There is a contradiction between the condition in this statement and the condition stated in Table 6-7 for the following keywords:  DC_REF_TIME, DC_TIME_PULSE_DURATION, DC_TIME_PULSE_PERIOD. The text condition is "(not CONTINUOUS) and TIME"; the table condition is "(not TIME)", which implies (CONTINOUS or TIME_AND_ANGLE)</w:t>
            </w:r>
          </w:p>
        </w:tc>
        <w:tc>
          <w:tcPr>
            <w:tcW w:w="2446" w:type="dxa"/>
            <w:tcBorders>
              <w:top w:val="single" w:sz="4" w:space="0" w:color="auto"/>
              <w:left w:val="single" w:sz="4" w:space="0" w:color="auto"/>
              <w:bottom w:val="single" w:sz="4" w:space="0" w:color="auto"/>
              <w:right w:val="single" w:sz="4" w:space="0" w:color="auto"/>
            </w:tcBorders>
            <w:vAlign w:val="center"/>
            <w:hideMark/>
          </w:tcPr>
          <w:p w14:paraId="1911EF16" w14:textId="77777777" w:rsidR="00F945B4" w:rsidRPr="0074462F" w:rsidRDefault="00F945B4" w:rsidP="00372DA1">
            <w:pPr>
              <w:rPr>
                <w:color w:val="000000" w:themeColor="text1"/>
                <w:sz w:val="22"/>
              </w:rPr>
            </w:pPr>
            <w:r w:rsidRPr="0074462F">
              <w:rPr>
                <w:color w:val="000000" w:themeColor="text1"/>
                <w:sz w:val="22"/>
              </w:rPr>
              <w:t>David S. Berry / NASA</w:t>
            </w:r>
          </w:p>
        </w:tc>
        <w:tc>
          <w:tcPr>
            <w:tcW w:w="2776" w:type="dxa"/>
            <w:tcBorders>
              <w:top w:val="single" w:sz="4" w:space="0" w:color="auto"/>
              <w:left w:val="single" w:sz="4" w:space="0" w:color="auto"/>
              <w:bottom w:val="single" w:sz="4" w:space="0" w:color="auto"/>
              <w:right w:val="single" w:sz="4" w:space="0" w:color="auto"/>
            </w:tcBorders>
            <w:vAlign w:val="center"/>
            <w:hideMark/>
          </w:tcPr>
          <w:p w14:paraId="600DEE7D" w14:textId="77777777" w:rsidR="00F945B4" w:rsidRPr="0074462F" w:rsidRDefault="00F945B4" w:rsidP="00372DA1">
            <w:pPr>
              <w:rPr>
                <w:color w:val="000000" w:themeColor="text1"/>
                <w:sz w:val="22"/>
                <w:szCs w:val="22"/>
              </w:rPr>
            </w:pPr>
            <w:r w:rsidRPr="0074462F">
              <w:rPr>
                <w:color w:val="000000" w:themeColor="text1"/>
                <w:sz w:val="22"/>
                <w:szCs w:val="22"/>
              </w:rPr>
              <w:t>Make the conditions consistent in the text and the table for these keywords.</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18326E7" w14:textId="3333CE5F" w:rsidR="00F945B4" w:rsidRPr="0074462F" w:rsidRDefault="007C6F7C" w:rsidP="00372DA1">
            <w:pPr>
              <w:rPr>
                <w:color w:val="000000" w:themeColor="text1"/>
                <w:sz w:val="22"/>
              </w:rPr>
            </w:pPr>
            <w:r>
              <w:rPr>
                <w:color w:val="000000" w:themeColor="text1"/>
                <w:sz w:val="22"/>
              </w:rPr>
              <w:t>Fixed.</w:t>
            </w:r>
          </w:p>
        </w:tc>
      </w:tr>
      <w:tr w:rsidR="0085600A" w:rsidRPr="00C635BB" w14:paraId="72945D8E" w14:textId="77777777" w:rsidTr="007C6F7C">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6D4543C7" w14:textId="77777777" w:rsidR="0085600A" w:rsidRPr="0074462F" w:rsidRDefault="0085600A" w:rsidP="0085600A">
            <w:pPr>
              <w:rPr>
                <w:color w:val="000000" w:themeColor="text1"/>
                <w:sz w:val="22"/>
              </w:rPr>
            </w:pPr>
            <w:r w:rsidRPr="0074462F">
              <w:rPr>
                <w:color w:val="000000" w:themeColor="text1"/>
                <w:sz w:val="22"/>
              </w:rPr>
              <w:t>6-32</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5460ED3" w14:textId="77777777" w:rsidR="0085600A" w:rsidRPr="0074462F" w:rsidRDefault="0085600A" w:rsidP="0085600A">
            <w:pPr>
              <w:rPr>
                <w:color w:val="000000" w:themeColor="text1"/>
                <w:sz w:val="22"/>
              </w:rPr>
            </w:pPr>
            <w:r w:rsidRPr="0074462F">
              <w:rPr>
                <w:color w:val="000000" w:themeColor="text1"/>
                <w:sz w:val="22"/>
              </w:rPr>
              <w:t>6.2.7.16.5.2</w:t>
            </w:r>
          </w:p>
        </w:tc>
        <w:tc>
          <w:tcPr>
            <w:tcW w:w="684" w:type="dxa"/>
            <w:tcBorders>
              <w:top w:val="single" w:sz="4" w:space="0" w:color="auto"/>
              <w:left w:val="single" w:sz="4" w:space="0" w:color="auto"/>
              <w:bottom w:val="single" w:sz="4" w:space="0" w:color="auto"/>
              <w:right w:val="single" w:sz="4" w:space="0" w:color="auto"/>
            </w:tcBorders>
            <w:vAlign w:val="center"/>
          </w:tcPr>
          <w:p w14:paraId="3BB36CED" w14:textId="77777777" w:rsidR="0085600A" w:rsidRPr="0074462F" w:rsidRDefault="0085600A" w:rsidP="0085600A">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6D668361" w14:textId="77777777" w:rsidR="0085600A" w:rsidRPr="0074462F" w:rsidRDefault="0085600A" w:rsidP="0085600A">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10CB24CA" w14:textId="77777777" w:rsidR="0085600A" w:rsidRPr="0074462F" w:rsidRDefault="0085600A" w:rsidP="0085600A">
            <w:pPr>
              <w:rPr>
                <w:color w:val="000000" w:themeColor="text1"/>
                <w:sz w:val="22"/>
                <w:szCs w:val="22"/>
              </w:rPr>
            </w:pPr>
            <w:r w:rsidRPr="0074462F">
              <w:rPr>
                <w:color w:val="000000" w:themeColor="text1"/>
                <w:sz w:val="22"/>
                <w:szCs w:val="22"/>
              </w:rPr>
              <w:t xml:space="preserve">There is a contradiction between the condition in this statement and the condition stated in Table 6-7 for the following keywords:  DC_REF_TIME, DC_TIME_PULSE_DURATION, DC_TIME_PULSE_PERIOD. The text condition is "(not </w:t>
            </w:r>
            <w:r w:rsidRPr="0074462F">
              <w:rPr>
                <w:color w:val="000000" w:themeColor="text1"/>
                <w:sz w:val="22"/>
                <w:szCs w:val="22"/>
              </w:rPr>
              <w:lastRenderedPageBreak/>
              <w:t>CONTINUOUS) and (TIME_AND_ANGLE)"; the table condition is "(not TIME)", which implies (CONTINOUS or TIME_AND_ANGLE)</w:t>
            </w:r>
          </w:p>
        </w:tc>
        <w:tc>
          <w:tcPr>
            <w:tcW w:w="2446" w:type="dxa"/>
            <w:tcBorders>
              <w:top w:val="single" w:sz="4" w:space="0" w:color="auto"/>
              <w:left w:val="single" w:sz="4" w:space="0" w:color="auto"/>
              <w:bottom w:val="single" w:sz="4" w:space="0" w:color="auto"/>
              <w:right w:val="single" w:sz="4" w:space="0" w:color="auto"/>
            </w:tcBorders>
            <w:vAlign w:val="center"/>
            <w:hideMark/>
          </w:tcPr>
          <w:p w14:paraId="5C4F194C" w14:textId="77777777" w:rsidR="0085600A" w:rsidRPr="0074462F" w:rsidRDefault="0085600A" w:rsidP="0085600A">
            <w:pPr>
              <w:rPr>
                <w:color w:val="000000" w:themeColor="text1"/>
                <w:sz w:val="22"/>
              </w:rPr>
            </w:pPr>
            <w:r w:rsidRPr="0074462F">
              <w:rPr>
                <w:color w:val="000000" w:themeColor="text1"/>
                <w:sz w:val="22"/>
              </w:rPr>
              <w:lastRenderedPageBreak/>
              <w:t>David S. Berry / NASA</w:t>
            </w:r>
          </w:p>
        </w:tc>
        <w:tc>
          <w:tcPr>
            <w:tcW w:w="2776" w:type="dxa"/>
            <w:tcBorders>
              <w:top w:val="single" w:sz="4" w:space="0" w:color="auto"/>
              <w:left w:val="single" w:sz="4" w:space="0" w:color="auto"/>
              <w:bottom w:val="single" w:sz="4" w:space="0" w:color="auto"/>
              <w:right w:val="single" w:sz="4" w:space="0" w:color="auto"/>
            </w:tcBorders>
            <w:vAlign w:val="center"/>
            <w:hideMark/>
          </w:tcPr>
          <w:p w14:paraId="618A5020" w14:textId="77777777" w:rsidR="0085600A" w:rsidRPr="0074462F" w:rsidRDefault="0085600A" w:rsidP="0085600A">
            <w:pPr>
              <w:rPr>
                <w:color w:val="000000" w:themeColor="text1"/>
                <w:sz w:val="22"/>
                <w:szCs w:val="22"/>
              </w:rPr>
            </w:pPr>
            <w:r w:rsidRPr="0074462F">
              <w:rPr>
                <w:color w:val="000000" w:themeColor="text1"/>
                <w:sz w:val="22"/>
                <w:szCs w:val="22"/>
              </w:rPr>
              <w:t>Make the conditions consistent in the text and the table for these keywords.</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230BB76" w14:textId="76833DE8" w:rsidR="0085600A" w:rsidRPr="0074462F" w:rsidRDefault="007C6F7C" w:rsidP="0085600A">
            <w:pPr>
              <w:rPr>
                <w:color w:val="000000" w:themeColor="text1"/>
                <w:sz w:val="22"/>
              </w:rPr>
            </w:pPr>
            <w:r>
              <w:rPr>
                <w:color w:val="000000" w:themeColor="text1"/>
                <w:sz w:val="22"/>
              </w:rPr>
              <w:t>Fixed.</w:t>
            </w:r>
          </w:p>
        </w:tc>
      </w:tr>
      <w:tr w:rsidR="00F945B4" w:rsidRPr="00C635BB" w14:paraId="69A12B0F"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40D5F990" w14:textId="77777777" w:rsidR="00F945B4" w:rsidRPr="0074462F" w:rsidRDefault="00F945B4" w:rsidP="00372DA1">
            <w:pPr>
              <w:rPr>
                <w:color w:val="000000" w:themeColor="text1"/>
                <w:sz w:val="22"/>
              </w:rPr>
            </w:pPr>
            <w:r w:rsidRPr="0074462F">
              <w:rPr>
                <w:color w:val="000000" w:themeColor="text1"/>
                <w:sz w:val="22"/>
              </w:rPr>
              <w:t>6-40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BD3CF38" w14:textId="77777777" w:rsidR="00F945B4" w:rsidRPr="0074462F" w:rsidRDefault="00F945B4" w:rsidP="00372DA1">
            <w:pPr>
              <w:rPr>
                <w:color w:val="000000" w:themeColor="text1"/>
                <w:sz w:val="22"/>
              </w:rPr>
            </w:pPr>
            <w:r w:rsidRPr="0074462F">
              <w:rPr>
                <w:color w:val="000000" w:themeColor="text1"/>
                <w:sz w:val="22"/>
              </w:rPr>
              <w:t>6 in general</w:t>
            </w:r>
          </w:p>
        </w:tc>
        <w:tc>
          <w:tcPr>
            <w:tcW w:w="684" w:type="dxa"/>
            <w:tcBorders>
              <w:top w:val="single" w:sz="4" w:space="0" w:color="auto"/>
              <w:left w:val="single" w:sz="4" w:space="0" w:color="auto"/>
              <w:bottom w:val="single" w:sz="4" w:space="0" w:color="auto"/>
              <w:right w:val="single" w:sz="4" w:space="0" w:color="auto"/>
            </w:tcBorders>
            <w:vAlign w:val="center"/>
          </w:tcPr>
          <w:p w14:paraId="37C1833E" w14:textId="77777777" w:rsidR="00F945B4" w:rsidRPr="0074462F" w:rsidRDefault="00F945B4"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15D4AA95" w14:textId="77777777" w:rsidR="00F945B4" w:rsidRPr="0074462F" w:rsidRDefault="00F945B4"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1AA0CD6E" w14:textId="77777777" w:rsidR="00F945B4" w:rsidRPr="0074462F" w:rsidRDefault="00F945B4" w:rsidP="00372DA1">
            <w:pPr>
              <w:rPr>
                <w:color w:val="000000" w:themeColor="text1"/>
                <w:sz w:val="22"/>
                <w:szCs w:val="22"/>
              </w:rPr>
            </w:pPr>
            <w:proofErr w:type="gramStart"/>
            <w:r w:rsidRPr="0074462F">
              <w:rPr>
                <w:color w:val="000000" w:themeColor="text1"/>
                <w:sz w:val="22"/>
                <w:szCs w:val="22"/>
              </w:rPr>
              <w:t>Generally</w:t>
            </w:r>
            <w:proofErr w:type="gramEnd"/>
            <w:r w:rsidRPr="0074462F">
              <w:rPr>
                <w:color w:val="000000" w:themeColor="text1"/>
                <w:sz w:val="22"/>
                <w:szCs w:val="22"/>
              </w:rPr>
              <w:t xml:space="preserve"> the maneuver section of the OCM seems to be still in a state of fair amount of flux, as opposed to some of the other sections. There's a large amount of re-written and/or added material in this section.</w:t>
            </w:r>
          </w:p>
        </w:tc>
        <w:tc>
          <w:tcPr>
            <w:tcW w:w="2446" w:type="dxa"/>
            <w:tcBorders>
              <w:top w:val="single" w:sz="4" w:space="0" w:color="auto"/>
              <w:left w:val="single" w:sz="4" w:space="0" w:color="auto"/>
              <w:bottom w:val="single" w:sz="4" w:space="0" w:color="auto"/>
              <w:right w:val="single" w:sz="4" w:space="0" w:color="auto"/>
            </w:tcBorders>
            <w:vAlign w:val="center"/>
            <w:hideMark/>
          </w:tcPr>
          <w:p w14:paraId="25F5AA63" w14:textId="77777777" w:rsidR="00F945B4" w:rsidRPr="0074462F" w:rsidRDefault="00F945B4" w:rsidP="00372DA1">
            <w:pPr>
              <w:rPr>
                <w:color w:val="000000" w:themeColor="text1"/>
                <w:sz w:val="22"/>
              </w:rPr>
            </w:pPr>
            <w:r w:rsidRPr="0074462F">
              <w:rPr>
                <w:color w:val="000000" w:themeColor="text1"/>
                <w:sz w:val="22"/>
              </w:rPr>
              <w:t>David S. Berry / NASA</w:t>
            </w:r>
          </w:p>
        </w:tc>
        <w:tc>
          <w:tcPr>
            <w:tcW w:w="2776" w:type="dxa"/>
            <w:tcBorders>
              <w:top w:val="single" w:sz="4" w:space="0" w:color="auto"/>
              <w:left w:val="single" w:sz="4" w:space="0" w:color="auto"/>
              <w:bottom w:val="single" w:sz="4" w:space="0" w:color="auto"/>
              <w:right w:val="single" w:sz="4" w:space="0" w:color="auto"/>
            </w:tcBorders>
            <w:vAlign w:val="center"/>
            <w:hideMark/>
          </w:tcPr>
          <w:p w14:paraId="5C965EFF" w14:textId="77777777" w:rsidR="00F945B4" w:rsidRPr="0074462F" w:rsidRDefault="00F945B4" w:rsidP="00372DA1">
            <w:pPr>
              <w:rPr>
                <w:color w:val="000000" w:themeColor="text1"/>
                <w:sz w:val="22"/>
                <w:szCs w:val="22"/>
              </w:rPr>
            </w:pPr>
            <w:r w:rsidRPr="0074462F">
              <w:rPr>
                <w:color w:val="000000" w:themeColor="text1"/>
                <w:sz w:val="22"/>
                <w:szCs w:val="22"/>
              </w:rPr>
              <w:t>Editorial comment.</w:t>
            </w:r>
          </w:p>
        </w:tc>
        <w:tc>
          <w:tcPr>
            <w:tcW w:w="207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0FC73DF9" w14:textId="5C79AB21" w:rsidR="00F945B4" w:rsidRPr="0074462F" w:rsidRDefault="00304B5B" w:rsidP="00372DA1">
            <w:pPr>
              <w:rPr>
                <w:color w:val="000000" w:themeColor="text1"/>
                <w:sz w:val="22"/>
              </w:rPr>
            </w:pPr>
            <w:r>
              <w:rPr>
                <w:color w:val="000000" w:themeColor="text1"/>
                <w:sz w:val="22"/>
              </w:rPr>
              <w:t xml:space="preserve">Only slightly agree.  </w:t>
            </w:r>
            <w:r w:rsidR="00F945B4">
              <w:rPr>
                <w:color w:val="000000" w:themeColor="text1"/>
                <w:sz w:val="22"/>
              </w:rPr>
              <w:t xml:space="preserve">I believe it has stabilized fairly well in the last </w:t>
            </w:r>
            <w:r>
              <w:rPr>
                <w:color w:val="000000" w:themeColor="text1"/>
                <w:sz w:val="22"/>
              </w:rPr>
              <w:t>10</w:t>
            </w:r>
            <w:r w:rsidR="00F945B4">
              <w:rPr>
                <w:color w:val="000000" w:themeColor="text1"/>
                <w:sz w:val="22"/>
              </w:rPr>
              <w:t xml:space="preserve"> months.  Our maneuver requirements and use cases </w:t>
            </w:r>
            <w:r>
              <w:rPr>
                <w:color w:val="000000" w:themeColor="text1"/>
                <w:sz w:val="22"/>
              </w:rPr>
              <w:t xml:space="preserve">drove this complexity, and </w:t>
            </w:r>
            <w:r w:rsidR="00F945B4">
              <w:rPr>
                <w:color w:val="000000" w:themeColor="text1"/>
                <w:sz w:val="22"/>
              </w:rPr>
              <w:t>for good reason.</w:t>
            </w:r>
          </w:p>
        </w:tc>
      </w:tr>
      <w:tr w:rsidR="00F945B4" w:rsidRPr="00C635BB" w14:paraId="2FD0DA06" w14:textId="77777777" w:rsidTr="0085600A">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66FDC1BA" w14:textId="77777777" w:rsidR="00F945B4" w:rsidRPr="0074462F" w:rsidRDefault="00F945B4" w:rsidP="00372DA1">
            <w:pPr>
              <w:rPr>
                <w:color w:val="000000" w:themeColor="text1"/>
                <w:sz w:val="22"/>
              </w:rPr>
            </w:pPr>
            <w:r w:rsidRPr="0074462F">
              <w:rPr>
                <w:color w:val="000000" w:themeColor="text1"/>
                <w:sz w:val="22"/>
              </w:rPr>
              <w:t>G-5</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FFDF043" w14:textId="77777777" w:rsidR="00F945B4" w:rsidRPr="0074462F" w:rsidRDefault="00F945B4" w:rsidP="00372DA1">
            <w:pPr>
              <w:rPr>
                <w:color w:val="000000" w:themeColor="text1"/>
                <w:sz w:val="22"/>
              </w:rPr>
            </w:pPr>
            <w:r w:rsidRPr="0074462F">
              <w:rPr>
                <w:color w:val="000000" w:themeColor="text1"/>
                <w:sz w:val="22"/>
              </w:rPr>
              <w:t>Fig G-4</w:t>
            </w:r>
          </w:p>
        </w:tc>
        <w:tc>
          <w:tcPr>
            <w:tcW w:w="684" w:type="dxa"/>
            <w:tcBorders>
              <w:top w:val="single" w:sz="4" w:space="0" w:color="auto"/>
              <w:left w:val="single" w:sz="4" w:space="0" w:color="auto"/>
              <w:bottom w:val="single" w:sz="4" w:space="0" w:color="auto"/>
              <w:right w:val="single" w:sz="4" w:space="0" w:color="auto"/>
            </w:tcBorders>
            <w:vAlign w:val="center"/>
          </w:tcPr>
          <w:p w14:paraId="3BF6FF33" w14:textId="77777777" w:rsidR="00F945B4" w:rsidRPr="0074462F" w:rsidRDefault="00F945B4"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0DA91E99" w14:textId="77777777" w:rsidR="00F945B4" w:rsidRPr="0074462F" w:rsidRDefault="00F945B4"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2C07899B" w14:textId="77777777" w:rsidR="00F945B4" w:rsidRPr="0074462F" w:rsidRDefault="00F945B4" w:rsidP="00372DA1">
            <w:pPr>
              <w:rPr>
                <w:color w:val="000000" w:themeColor="text1"/>
                <w:sz w:val="22"/>
                <w:szCs w:val="22"/>
              </w:rPr>
            </w:pPr>
            <w:r w:rsidRPr="0074462F">
              <w:rPr>
                <w:color w:val="000000" w:themeColor="text1"/>
                <w:sz w:val="22"/>
                <w:szCs w:val="22"/>
              </w:rPr>
              <w:t>First Orbit State Time History: The ORB_REF_FRAME = TOD is not in the SANA Registry.</w:t>
            </w:r>
          </w:p>
        </w:tc>
        <w:tc>
          <w:tcPr>
            <w:tcW w:w="2446" w:type="dxa"/>
            <w:tcBorders>
              <w:top w:val="single" w:sz="4" w:space="0" w:color="auto"/>
              <w:left w:val="single" w:sz="4" w:space="0" w:color="auto"/>
              <w:bottom w:val="single" w:sz="4" w:space="0" w:color="auto"/>
              <w:right w:val="single" w:sz="4" w:space="0" w:color="auto"/>
            </w:tcBorders>
            <w:vAlign w:val="center"/>
            <w:hideMark/>
          </w:tcPr>
          <w:p w14:paraId="3836D7BA" w14:textId="77777777" w:rsidR="00F945B4" w:rsidRPr="0074462F" w:rsidRDefault="00F945B4" w:rsidP="00372DA1">
            <w:pPr>
              <w:rPr>
                <w:color w:val="000000" w:themeColor="text1"/>
                <w:sz w:val="22"/>
              </w:rPr>
            </w:pPr>
            <w:r w:rsidRPr="0074462F">
              <w:rPr>
                <w:color w:val="000000" w:themeColor="text1"/>
                <w:sz w:val="22"/>
              </w:rPr>
              <w:t>David S. Berry / NASA</w:t>
            </w:r>
          </w:p>
        </w:tc>
        <w:tc>
          <w:tcPr>
            <w:tcW w:w="2776" w:type="dxa"/>
            <w:tcBorders>
              <w:top w:val="single" w:sz="4" w:space="0" w:color="auto"/>
              <w:left w:val="single" w:sz="4" w:space="0" w:color="auto"/>
              <w:bottom w:val="single" w:sz="4" w:space="0" w:color="auto"/>
              <w:right w:val="single" w:sz="4" w:space="0" w:color="auto"/>
            </w:tcBorders>
            <w:vAlign w:val="center"/>
            <w:hideMark/>
          </w:tcPr>
          <w:p w14:paraId="2AFEBAEF" w14:textId="77777777" w:rsidR="00F945B4" w:rsidRPr="0074462F" w:rsidRDefault="00F945B4" w:rsidP="00372DA1">
            <w:pPr>
              <w:rPr>
                <w:color w:val="000000" w:themeColor="text1"/>
                <w:sz w:val="22"/>
                <w:szCs w:val="22"/>
              </w:rPr>
            </w:pPr>
            <w:r w:rsidRPr="0074462F">
              <w:rPr>
                <w:color w:val="000000" w:themeColor="text1"/>
                <w:sz w:val="22"/>
                <w:szCs w:val="22"/>
              </w:rPr>
              <w:t>Either:</w:t>
            </w:r>
          </w:p>
          <w:p w14:paraId="09563DCA" w14:textId="77777777" w:rsidR="00F945B4" w:rsidRPr="0074462F" w:rsidRDefault="00F945B4" w:rsidP="00372DA1">
            <w:pPr>
              <w:rPr>
                <w:color w:val="000000" w:themeColor="text1"/>
                <w:sz w:val="22"/>
                <w:szCs w:val="22"/>
              </w:rPr>
            </w:pPr>
            <w:r w:rsidRPr="0074462F">
              <w:rPr>
                <w:color w:val="000000" w:themeColor="text1"/>
                <w:sz w:val="22"/>
                <w:szCs w:val="22"/>
              </w:rPr>
              <w:t>1. Change to TOD_EARTH</w:t>
            </w:r>
          </w:p>
          <w:p w14:paraId="4C8D357D" w14:textId="77777777" w:rsidR="00F945B4" w:rsidRPr="0074462F" w:rsidRDefault="00F945B4" w:rsidP="00372DA1">
            <w:pPr>
              <w:rPr>
                <w:color w:val="000000" w:themeColor="text1"/>
                <w:sz w:val="22"/>
                <w:szCs w:val="22"/>
              </w:rPr>
            </w:pPr>
            <w:r w:rsidRPr="0074462F">
              <w:rPr>
                <w:color w:val="000000" w:themeColor="text1"/>
                <w:sz w:val="22"/>
                <w:szCs w:val="22"/>
              </w:rPr>
              <w:t>Or:</w:t>
            </w:r>
          </w:p>
          <w:p w14:paraId="6049E4B5" w14:textId="77777777" w:rsidR="00F945B4" w:rsidRPr="0074462F" w:rsidRDefault="00F945B4" w:rsidP="00372DA1">
            <w:pPr>
              <w:rPr>
                <w:color w:val="000000" w:themeColor="text1"/>
                <w:sz w:val="22"/>
                <w:szCs w:val="22"/>
              </w:rPr>
            </w:pPr>
            <w:r w:rsidRPr="0074462F">
              <w:rPr>
                <w:color w:val="000000" w:themeColor="text1"/>
                <w:sz w:val="22"/>
                <w:szCs w:val="22"/>
              </w:rPr>
              <w:t>2. Add "TOD" to SANA Registry (with a note that the CENTER_NAME keyword must be used if it's not Earth)</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0DD7EDF7" w14:textId="77777777" w:rsidR="00F945B4" w:rsidRPr="0074462F" w:rsidRDefault="00F945B4" w:rsidP="00372DA1">
            <w:pPr>
              <w:rPr>
                <w:color w:val="000000" w:themeColor="text1"/>
                <w:sz w:val="22"/>
              </w:rPr>
            </w:pPr>
            <w:r>
              <w:rPr>
                <w:color w:val="000000" w:themeColor="text1"/>
                <w:sz w:val="22"/>
              </w:rPr>
              <w:t>Fixed, but we should discuss the ramifications of SANA paring down of options to legacy messages (OPM, OMM, OEM).</w:t>
            </w:r>
          </w:p>
        </w:tc>
      </w:tr>
    </w:tbl>
    <w:p w14:paraId="6369E2C2" w14:textId="77777777" w:rsidR="00F945B4" w:rsidRDefault="00F945B4" w:rsidP="0074462F"/>
    <w:p w14:paraId="4531AB09" w14:textId="1D7B61EC" w:rsidR="0071340D" w:rsidRDefault="0071340D" w:rsidP="0074462F"/>
    <w:p w14:paraId="31C34407" w14:textId="2B159729" w:rsidR="0071340D" w:rsidRDefault="0071340D">
      <w:r>
        <w:br w:type="page"/>
      </w:r>
    </w:p>
    <w:p w14:paraId="459FA02F" w14:textId="22FC543C" w:rsidR="0071340D" w:rsidRPr="00F945B4" w:rsidRDefault="0071340D" w:rsidP="00F945B4">
      <w:pPr>
        <w:pStyle w:val="Heading1"/>
        <w:rPr>
          <w:sz w:val="32"/>
        </w:rPr>
      </w:pPr>
      <w:r w:rsidRPr="00F945B4">
        <w:rPr>
          <w:sz w:val="32"/>
        </w:rPr>
        <w:lastRenderedPageBreak/>
        <w:t>Not requiring group discussion, in my opinion:</w:t>
      </w:r>
    </w:p>
    <w:p w14:paraId="1BAE71B0" w14:textId="0E4C30D3" w:rsidR="0071340D" w:rsidRDefault="0071340D" w:rsidP="0074462F"/>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09"/>
        <w:gridCol w:w="1062"/>
        <w:gridCol w:w="684"/>
        <w:gridCol w:w="684"/>
        <w:gridCol w:w="3770"/>
        <w:gridCol w:w="2446"/>
        <w:gridCol w:w="38"/>
        <w:gridCol w:w="2738"/>
        <w:gridCol w:w="2079"/>
      </w:tblGrid>
      <w:tr w:rsidR="0071340D" w:rsidRPr="00C635BB" w14:paraId="476F2BA2" w14:textId="77777777" w:rsidTr="00372DA1">
        <w:trPr>
          <w:tblHeader/>
          <w:jc w:val="center"/>
        </w:trPr>
        <w:tc>
          <w:tcPr>
            <w:tcW w:w="809" w:type="dxa"/>
            <w:vAlign w:val="center"/>
          </w:tcPr>
          <w:p w14:paraId="525848AA" w14:textId="77777777" w:rsidR="0071340D" w:rsidRPr="00C635BB" w:rsidRDefault="0071340D" w:rsidP="00372DA1">
            <w:pPr>
              <w:jc w:val="center"/>
              <w:rPr>
                <w:rFonts w:cs="Arial"/>
                <w:sz w:val="22"/>
                <w:szCs w:val="22"/>
              </w:rPr>
            </w:pPr>
            <w:r>
              <w:rPr>
                <w:b/>
                <w:bCs/>
                <w:color w:val="0000FF"/>
                <w:sz w:val="22"/>
              </w:rPr>
              <w:t>Page</w:t>
            </w:r>
          </w:p>
        </w:tc>
        <w:tc>
          <w:tcPr>
            <w:tcW w:w="1062" w:type="dxa"/>
            <w:vAlign w:val="center"/>
          </w:tcPr>
          <w:p w14:paraId="1FE89048" w14:textId="77777777" w:rsidR="0071340D" w:rsidRPr="00C635BB" w:rsidRDefault="0071340D" w:rsidP="00372DA1">
            <w:pPr>
              <w:jc w:val="center"/>
              <w:rPr>
                <w:rFonts w:cs="Arial"/>
                <w:sz w:val="22"/>
                <w:szCs w:val="22"/>
              </w:rPr>
            </w:pPr>
            <w:r>
              <w:rPr>
                <w:b/>
                <w:bCs/>
                <w:color w:val="0000FF"/>
                <w:sz w:val="22"/>
              </w:rPr>
              <w:t>Section</w:t>
            </w:r>
          </w:p>
        </w:tc>
        <w:tc>
          <w:tcPr>
            <w:tcW w:w="684" w:type="dxa"/>
            <w:vAlign w:val="center"/>
          </w:tcPr>
          <w:p w14:paraId="37F3CA90" w14:textId="77777777" w:rsidR="0071340D" w:rsidRDefault="0071340D" w:rsidP="00372DA1">
            <w:pPr>
              <w:jc w:val="center"/>
              <w:rPr>
                <w:b/>
                <w:bCs/>
                <w:color w:val="0000FF"/>
                <w:sz w:val="22"/>
              </w:rPr>
            </w:pPr>
            <w:r>
              <w:rPr>
                <w:b/>
                <w:bCs/>
                <w:color w:val="0000FF"/>
                <w:sz w:val="22"/>
              </w:rPr>
              <w:t>Line</w:t>
            </w:r>
          </w:p>
        </w:tc>
        <w:tc>
          <w:tcPr>
            <w:tcW w:w="684" w:type="dxa"/>
            <w:tcBorders>
              <w:right w:val="single" w:sz="4" w:space="0" w:color="auto"/>
            </w:tcBorders>
            <w:vAlign w:val="center"/>
          </w:tcPr>
          <w:p w14:paraId="1EAEB6D4" w14:textId="77777777" w:rsidR="0071340D" w:rsidRPr="00C635BB" w:rsidRDefault="0071340D" w:rsidP="00372DA1">
            <w:pPr>
              <w:jc w:val="center"/>
              <w:rPr>
                <w:rFonts w:cs="Arial"/>
                <w:sz w:val="22"/>
                <w:szCs w:val="22"/>
              </w:rPr>
            </w:pPr>
            <w:r>
              <w:rPr>
                <w:b/>
                <w:bCs/>
                <w:color w:val="0000FF"/>
                <w:sz w:val="22"/>
              </w:rPr>
              <w:t>Type</w:t>
            </w:r>
          </w:p>
        </w:tc>
        <w:tc>
          <w:tcPr>
            <w:tcW w:w="3770" w:type="dxa"/>
            <w:tcBorders>
              <w:top w:val="single" w:sz="4" w:space="0" w:color="auto"/>
              <w:left w:val="single" w:sz="4" w:space="0" w:color="auto"/>
              <w:bottom w:val="single" w:sz="4" w:space="0" w:color="auto"/>
              <w:right w:val="single" w:sz="4" w:space="0" w:color="auto"/>
            </w:tcBorders>
            <w:vAlign w:val="center"/>
          </w:tcPr>
          <w:p w14:paraId="2FA8A58E" w14:textId="77777777" w:rsidR="0071340D" w:rsidRPr="00814150" w:rsidRDefault="0071340D" w:rsidP="00372DA1">
            <w:pPr>
              <w:jc w:val="center"/>
              <w:rPr>
                <w:b/>
                <w:bCs/>
                <w:color w:val="0000FF"/>
                <w:sz w:val="22"/>
                <w:szCs w:val="22"/>
              </w:rPr>
            </w:pPr>
            <w:r w:rsidRPr="00814150">
              <w:rPr>
                <w:b/>
                <w:bCs/>
                <w:color w:val="0000FF"/>
                <w:sz w:val="22"/>
                <w:szCs w:val="22"/>
              </w:rPr>
              <w:t>Comment/ Rationale</w:t>
            </w:r>
          </w:p>
        </w:tc>
        <w:tc>
          <w:tcPr>
            <w:tcW w:w="2446" w:type="dxa"/>
            <w:tcBorders>
              <w:left w:val="single" w:sz="4" w:space="0" w:color="auto"/>
            </w:tcBorders>
            <w:vAlign w:val="center"/>
          </w:tcPr>
          <w:p w14:paraId="73E3F773" w14:textId="77777777" w:rsidR="0071340D" w:rsidRPr="00C635BB" w:rsidRDefault="0071340D" w:rsidP="00372DA1">
            <w:pPr>
              <w:jc w:val="center"/>
              <w:rPr>
                <w:rFonts w:cs="Arial"/>
                <w:sz w:val="22"/>
                <w:szCs w:val="22"/>
              </w:rPr>
            </w:pPr>
            <w:r>
              <w:rPr>
                <w:b/>
                <w:bCs/>
                <w:color w:val="0000FF"/>
                <w:sz w:val="22"/>
              </w:rPr>
              <w:t>Source of Comment (Name/Agency)</w:t>
            </w:r>
          </w:p>
        </w:tc>
        <w:tc>
          <w:tcPr>
            <w:tcW w:w="2776" w:type="dxa"/>
            <w:gridSpan w:val="2"/>
            <w:vAlign w:val="center"/>
          </w:tcPr>
          <w:p w14:paraId="0B98DFD5" w14:textId="77777777" w:rsidR="0071340D" w:rsidRPr="00814150" w:rsidRDefault="0071340D" w:rsidP="00372DA1">
            <w:pPr>
              <w:jc w:val="center"/>
              <w:rPr>
                <w:sz w:val="22"/>
                <w:szCs w:val="22"/>
              </w:rPr>
            </w:pPr>
            <w:r w:rsidRPr="00814150">
              <w:rPr>
                <w:b/>
                <w:bCs/>
                <w:color w:val="0000FF"/>
                <w:sz w:val="22"/>
                <w:szCs w:val="22"/>
              </w:rPr>
              <w:t>Suggested Disposition</w:t>
            </w:r>
          </w:p>
        </w:tc>
        <w:tc>
          <w:tcPr>
            <w:tcW w:w="2079" w:type="dxa"/>
            <w:vAlign w:val="center"/>
          </w:tcPr>
          <w:p w14:paraId="02CF94F9" w14:textId="77777777" w:rsidR="0071340D" w:rsidRDefault="0071340D" w:rsidP="00372DA1">
            <w:pPr>
              <w:jc w:val="center"/>
              <w:rPr>
                <w:b/>
                <w:bCs/>
                <w:color w:val="0000FF"/>
                <w:sz w:val="22"/>
              </w:rPr>
            </w:pPr>
            <w:r>
              <w:rPr>
                <w:b/>
                <w:bCs/>
                <w:color w:val="0000FF"/>
                <w:sz w:val="22"/>
              </w:rPr>
              <w:t>Disposition</w:t>
            </w:r>
          </w:p>
          <w:p w14:paraId="7092B679" w14:textId="77777777" w:rsidR="0071340D" w:rsidRPr="00C635BB" w:rsidRDefault="0071340D" w:rsidP="00372DA1">
            <w:pPr>
              <w:jc w:val="center"/>
            </w:pPr>
            <w:r>
              <w:rPr>
                <w:b/>
                <w:bCs/>
                <w:color w:val="0000FF"/>
                <w:sz w:val="22"/>
              </w:rPr>
              <w:t>(</w:t>
            </w:r>
            <w:r>
              <w:rPr>
                <w:b/>
                <w:bCs/>
                <w:color w:val="0000FF"/>
                <w:sz w:val="22"/>
                <w:u w:val="single"/>
              </w:rPr>
              <w:t>Completed by Principal Editor</w:t>
            </w:r>
            <w:r>
              <w:rPr>
                <w:b/>
                <w:bCs/>
                <w:color w:val="0000FF"/>
                <w:sz w:val="22"/>
              </w:rPr>
              <w:t>)</w:t>
            </w:r>
          </w:p>
        </w:tc>
      </w:tr>
      <w:tr w:rsidR="0071340D" w14:paraId="0A7E58A9"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5ADAD828" w14:textId="77777777" w:rsidR="0071340D" w:rsidRDefault="0071340D" w:rsidP="00372DA1">
            <w:pPr>
              <w:rPr>
                <w:color w:val="000000" w:themeColor="text1"/>
                <w:sz w:val="22"/>
              </w:rPr>
            </w:pPr>
            <w:r>
              <w:rPr>
                <w:color w:val="000000" w:themeColor="text1"/>
                <w:sz w:val="22"/>
              </w:rPr>
              <w:t>6-37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8A34A14" w14:textId="77777777" w:rsidR="0071340D" w:rsidRDefault="0071340D" w:rsidP="00372DA1">
            <w:pPr>
              <w:rPr>
                <w:color w:val="000000" w:themeColor="text1"/>
                <w:sz w:val="22"/>
              </w:rPr>
            </w:pPr>
            <w:r>
              <w:rPr>
                <w:color w:val="000000" w:themeColor="text1"/>
                <w:sz w:val="22"/>
              </w:rPr>
              <w:t>Table 6-7</w:t>
            </w:r>
          </w:p>
        </w:tc>
        <w:tc>
          <w:tcPr>
            <w:tcW w:w="684" w:type="dxa"/>
            <w:tcBorders>
              <w:top w:val="single" w:sz="4" w:space="0" w:color="auto"/>
              <w:left w:val="single" w:sz="4" w:space="0" w:color="auto"/>
              <w:bottom w:val="single" w:sz="4" w:space="0" w:color="auto"/>
              <w:right w:val="single" w:sz="4" w:space="0" w:color="auto"/>
            </w:tcBorders>
            <w:vAlign w:val="center"/>
          </w:tcPr>
          <w:p w14:paraId="4B5DA90C" w14:textId="77777777" w:rsidR="0071340D"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632B0BA5" w14:textId="77777777" w:rsidR="0071340D"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056AB46D" w14:textId="77777777" w:rsidR="0071340D" w:rsidRDefault="0071340D" w:rsidP="00372DA1">
            <w:pPr>
              <w:rPr>
                <w:color w:val="000000" w:themeColor="text1"/>
                <w:sz w:val="22"/>
                <w:szCs w:val="22"/>
              </w:rPr>
            </w:pPr>
            <w:r>
              <w:rPr>
                <w:color w:val="000000" w:themeColor="text1"/>
                <w:sz w:val="22"/>
                <w:szCs w:val="22"/>
              </w:rPr>
              <w:t>In DC_REF_DIR and DC_BODY_TRIGGER should there be brackets before and after the numbers?  [1.0 0.0 0.0]</w:t>
            </w:r>
          </w:p>
        </w:tc>
        <w:tc>
          <w:tcPr>
            <w:tcW w:w="2446" w:type="dxa"/>
            <w:tcBorders>
              <w:top w:val="single" w:sz="4" w:space="0" w:color="auto"/>
              <w:left w:val="single" w:sz="4" w:space="0" w:color="auto"/>
              <w:bottom w:val="single" w:sz="4" w:space="0" w:color="auto"/>
              <w:right w:val="single" w:sz="4" w:space="0" w:color="auto"/>
            </w:tcBorders>
            <w:vAlign w:val="center"/>
          </w:tcPr>
          <w:p w14:paraId="69987A42" w14:textId="77777777" w:rsidR="0071340D" w:rsidRDefault="0071340D" w:rsidP="00372DA1">
            <w:pPr>
              <w:rPr>
                <w:color w:val="000000" w:themeColor="text1"/>
                <w:sz w:val="22"/>
              </w:rPr>
            </w:pPr>
            <w:r>
              <w:rPr>
                <w:color w:val="000000" w:themeColor="text1"/>
                <w:sz w:val="22"/>
              </w:rPr>
              <w:t>Halverson,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9972CD1" w14:textId="77777777" w:rsidR="0071340D" w:rsidRDefault="0071340D" w:rsidP="00372DA1">
            <w:pPr>
              <w:rPr>
                <w:color w:val="000000" w:themeColor="text1"/>
                <w:sz w:val="22"/>
                <w:szCs w:val="22"/>
              </w:rPr>
            </w:pPr>
            <w:r>
              <w:rPr>
                <w:color w:val="000000" w:themeColor="text1"/>
                <w:sz w:val="22"/>
                <w:szCs w:val="22"/>
              </w:rPr>
              <w:t>Consider</w:t>
            </w:r>
          </w:p>
        </w:tc>
        <w:tc>
          <w:tcPr>
            <w:tcW w:w="207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79F048C" w14:textId="77777777" w:rsidR="0071340D" w:rsidRDefault="0071340D" w:rsidP="00372DA1">
            <w:pPr>
              <w:rPr>
                <w:color w:val="000000" w:themeColor="text1"/>
                <w:sz w:val="22"/>
              </w:rPr>
            </w:pPr>
            <w:r>
              <w:rPr>
                <w:color w:val="000000" w:themeColor="text1"/>
                <w:sz w:val="22"/>
              </w:rPr>
              <w:t>Decision at our CCSDS Fall Mtg was to omit the use of brackets.</w:t>
            </w:r>
          </w:p>
        </w:tc>
      </w:tr>
      <w:tr w:rsidR="0071340D" w:rsidRPr="00C635BB" w14:paraId="7C51111E"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2C1C1128" w14:textId="77777777" w:rsidR="0071340D" w:rsidRPr="0074462F" w:rsidRDefault="0071340D" w:rsidP="00372DA1">
            <w:pPr>
              <w:rPr>
                <w:color w:val="000000" w:themeColor="text1"/>
                <w:sz w:val="22"/>
              </w:rPr>
            </w:pPr>
            <w:bookmarkStart w:id="2" w:name="_Hlk61418531"/>
            <w:r w:rsidRPr="0074462F">
              <w:rPr>
                <w:color w:val="000000" w:themeColor="text1"/>
                <w:sz w:val="22"/>
              </w:rPr>
              <w:t>K-1</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BCAE321"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41783A49" w14:textId="77777777" w:rsidR="0071340D" w:rsidRPr="0074462F" w:rsidRDefault="0071340D" w:rsidP="00372DA1">
            <w:pPr>
              <w:rPr>
                <w:color w:val="000000" w:themeColor="text1"/>
                <w:sz w:val="22"/>
              </w:rPr>
            </w:pPr>
            <w:r w:rsidRPr="0074462F">
              <w:rPr>
                <w:color w:val="000000" w:themeColor="text1"/>
                <w:sz w:val="22"/>
              </w:rPr>
              <w:t>last</w:t>
            </w:r>
          </w:p>
        </w:tc>
        <w:tc>
          <w:tcPr>
            <w:tcW w:w="684" w:type="dxa"/>
            <w:tcBorders>
              <w:top w:val="single" w:sz="4" w:space="0" w:color="auto"/>
              <w:left w:val="single" w:sz="4" w:space="0" w:color="auto"/>
              <w:bottom w:val="single" w:sz="4" w:space="0" w:color="auto"/>
              <w:right w:val="single" w:sz="4" w:space="0" w:color="auto"/>
            </w:tcBorders>
            <w:vAlign w:val="center"/>
          </w:tcPr>
          <w:p w14:paraId="3C60DF6E" w14:textId="77777777" w:rsidR="0071340D" w:rsidRPr="0074462F" w:rsidRDefault="0071340D" w:rsidP="00372DA1">
            <w:pPr>
              <w:rPr>
                <w:color w:val="000000" w:themeColor="text1"/>
                <w:sz w:val="22"/>
              </w:rPr>
            </w:pPr>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6B6861CA" w14:textId="77777777" w:rsidR="0071340D" w:rsidRPr="0074462F" w:rsidRDefault="0071340D" w:rsidP="00372DA1">
            <w:pPr>
              <w:rPr>
                <w:color w:val="000000" w:themeColor="text1"/>
                <w:sz w:val="22"/>
                <w:szCs w:val="22"/>
              </w:rPr>
            </w:pPr>
            <w:r w:rsidRPr="0074462F">
              <w:rPr>
                <w:color w:val="000000" w:themeColor="text1"/>
                <w:sz w:val="22"/>
                <w:szCs w:val="22"/>
              </w:rPr>
              <w:t>Table for security provisions refers to Annex L. This info is in Annex M.</w:t>
            </w:r>
          </w:p>
        </w:tc>
        <w:tc>
          <w:tcPr>
            <w:tcW w:w="2446" w:type="dxa"/>
            <w:tcBorders>
              <w:top w:val="single" w:sz="4" w:space="0" w:color="auto"/>
              <w:left w:val="single" w:sz="4" w:space="0" w:color="auto"/>
              <w:bottom w:val="single" w:sz="4" w:space="0" w:color="auto"/>
              <w:right w:val="single" w:sz="4" w:space="0" w:color="auto"/>
            </w:tcBorders>
            <w:vAlign w:val="center"/>
          </w:tcPr>
          <w:p w14:paraId="1E7C72A1" w14:textId="77777777" w:rsidR="0071340D" w:rsidRPr="0074462F" w:rsidRDefault="0071340D" w:rsidP="00372DA1">
            <w:pPr>
              <w:rPr>
                <w:color w:val="000000" w:themeColor="text1"/>
                <w:sz w:val="22"/>
              </w:rPr>
            </w:pPr>
            <w:r w:rsidRPr="0074462F">
              <w:rPr>
                <w:color w:val="000000" w:themeColor="text1"/>
                <w:sz w:val="22"/>
              </w:rPr>
              <w:t>Kirschbaum, SC14/WG3</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274641DD" w14:textId="77777777" w:rsidR="0071340D" w:rsidRPr="0074462F" w:rsidRDefault="0071340D" w:rsidP="00372DA1">
            <w:pPr>
              <w:rPr>
                <w:color w:val="000000" w:themeColor="text1"/>
                <w:sz w:val="22"/>
                <w:szCs w:val="22"/>
              </w:rPr>
            </w:pPr>
            <w:r w:rsidRPr="0074462F">
              <w:rPr>
                <w:color w:val="000000" w:themeColor="text1"/>
                <w:sz w:val="22"/>
                <w:szCs w:val="22"/>
              </w:rPr>
              <w:t>Change L to M</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4D5977AD"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5C1B319F"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4D0AB3F8" w14:textId="77777777" w:rsidR="0071340D" w:rsidRPr="0074462F" w:rsidRDefault="0071340D" w:rsidP="00372DA1">
            <w:pPr>
              <w:rPr>
                <w:color w:val="000000" w:themeColor="text1"/>
                <w:sz w:val="22"/>
              </w:rPr>
            </w:pPr>
            <w:r w:rsidRPr="0074462F">
              <w:rPr>
                <w:color w:val="000000" w:themeColor="text1"/>
                <w:sz w:val="22"/>
              </w:rPr>
              <w:t>C-1, C-2</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EA7058A"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588C4DCE" w14:textId="77777777" w:rsidR="0071340D" w:rsidRPr="0074462F" w:rsidRDefault="0071340D" w:rsidP="00372DA1">
            <w:pPr>
              <w:rPr>
                <w:color w:val="000000" w:themeColor="text1"/>
                <w:sz w:val="22"/>
              </w:rPr>
            </w:pPr>
            <w:r w:rsidRPr="0074462F">
              <w:rPr>
                <w:color w:val="000000" w:themeColor="text1"/>
                <w:sz w:val="22"/>
              </w:rPr>
              <w:t>14</w:t>
            </w:r>
          </w:p>
        </w:tc>
        <w:tc>
          <w:tcPr>
            <w:tcW w:w="684" w:type="dxa"/>
            <w:tcBorders>
              <w:top w:val="single" w:sz="4" w:space="0" w:color="auto"/>
              <w:left w:val="single" w:sz="4" w:space="0" w:color="auto"/>
              <w:bottom w:val="single" w:sz="4" w:space="0" w:color="auto"/>
              <w:right w:val="single" w:sz="4" w:space="0" w:color="auto"/>
            </w:tcBorders>
            <w:vAlign w:val="center"/>
          </w:tcPr>
          <w:p w14:paraId="1991CD67" w14:textId="77777777" w:rsidR="0071340D" w:rsidRPr="0074462F" w:rsidRDefault="0071340D" w:rsidP="00372DA1">
            <w:pPr>
              <w:rPr>
                <w:color w:val="000000" w:themeColor="text1"/>
                <w:sz w:val="22"/>
              </w:rPr>
            </w:pPr>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09819BAC" w14:textId="77777777" w:rsidR="0071340D" w:rsidRPr="0074462F" w:rsidRDefault="0071340D" w:rsidP="00372DA1">
            <w:pPr>
              <w:rPr>
                <w:color w:val="000000" w:themeColor="text1"/>
                <w:sz w:val="22"/>
                <w:szCs w:val="22"/>
              </w:rPr>
            </w:pPr>
            <w:r w:rsidRPr="0074462F">
              <w:rPr>
                <w:color w:val="000000" w:themeColor="text1"/>
                <w:sz w:val="22"/>
                <w:szCs w:val="22"/>
              </w:rPr>
              <w:t>Potential for confusion for those using black and white printers. “As illustrated, the OEB reference frame axes (depicted in RED)” and figure C-1.</w:t>
            </w:r>
          </w:p>
        </w:tc>
        <w:tc>
          <w:tcPr>
            <w:tcW w:w="2446" w:type="dxa"/>
            <w:tcBorders>
              <w:top w:val="single" w:sz="4" w:space="0" w:color="auto"/>
              <w:left w:val="single" w:sz="4" w:space="0" w:color="auto"/>
              <w:bottom w:val="single" w:sz="4" w:space="0" w:color="auto"/>
              <w:right w:val="single" w:sz="4" w:space="0" w:color="auto"/>
            </w:tcBorders>
            <w:vAlign w:val="center"/>
          </w:tcPr>
          <w:p w14:paraId="4C3DD240" w14:textId="77777777" w:rsidR="0071340D" w:rsidRPr="0074462F" w:rsidRDefault="0071340D" w:rsidP="00372DA1">
            <w:pPr>
              <w:rPr>
                <w:color w:val="000000" w:themeColor="text1"/>
                <w:sz w:val="22"/>
              </w:rPr>
            </w:pPr>
            <w:r w:rsidRPr="0074462F">
              <w:rPr>
                <w:color w:val="000000" w:themeColor="text1"/>
                <w:sz w:val="22"/>
              </w:rPr>
              <w:t>Kirschbaum, SC14/WG3</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7AB7C700" w14:textId="77777777" w:rsidR="0071340D" w:rsidRPr="0074462F" w:rsidRDefault="0071340D" w:rsidP="00372DA1">
            <w:pPr>
              <w:rPr>
                <w:color w:val="000000" w:themeColor="text1"/>
                <w:sz w:val="22"/>
                <w:szCs w:val="22"/>
              </w:rPr>
            </w:pPr>
            <w:r w:rsidRPr="0074462F">
              <w:rPr>
                <w:color w:val="000000" w:themeColor="text1"/>
                <w:sz w:val="22"/>
                <w:szCs w:val="22"/>
              </w:rPr>
              <w:t>Recommend use of dashed lines rather than color</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775A3E76"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105A669A" w14:textId="77777777" w:rsidTr="00372DA1">
        <w:trPr>
          <w:jc w:val="center"/>
        </w:trPr>
        <w:tc>
          <w:tcPr>
            <w:tcW w:w="809" w:type="dxa"/>
            <w:tcBorders>
              <w:top w:val="single" w:sz="4" w:space="0" w:color="auto"/>
              <w:left w:val="single" w:sz="4" w:space="0" w:color="auto"/>
              <w:bottom w:val="single" w:sz="4" w:space="0" w:color="auto"/>
              <w:right w:val="single" w:sz="4" w:space="0" w:color="auto"/>
            </w:tcBorders>
            <w:vAlign w:val="center"/>
          </w:tcPr>
          <w:p w14:paraId="1A4B8B3D" w14:textId="77777777" w:rsidR="0071340D" w:rsidRPr="00BD01AE" w:rsidRDefault="0071340D" w:rsidP="00372DA1">
            <w:pPr>
              <w:jc w:val="center"/>
              <w:rPr>
                <w:rFonts w:cs="Arial"/>
                <w:sz w:val="22"/>
                <w:szCs w:val="22"/>
              </w:rPr>
            </w:pPr>
            <w:r>
              <w:rPr>
                <w:rFonts w:cs="Arial"/>
                <w:sz w:val="22"/>
                <w:szCs w:val="22"/>
              </w:rPr>
              <w:t>177</w:t>
            </w:r>
          </w:p>
        </w:tc>
        <w:tc>
          <w:tcPr>
            <w:tcW w:w="1062" w:type="dxa"/>
            <w:tcBorders>
              <w:top w:val="single" w:sz="4" w:space="0" w:color="auto"/>
              <w:left w:val="single" w:sz="4" w:space="0" w:color="auto"/>
              <w:bottom w:val="single" w:sz="4" w:space="0" w:color="auto"/>
              <w:right w:val="single" w:sz="4" w:space="0" w:color="auto"/>
            </w:tcBorders>
            <w:vAlign w:val="center"/>
          </w:tcPr>
          <w:p w14:paraId="5F295AE8" w14:textId="77777777" w:rsidR="0071340D" w:rsidRPr="00BD01AE" w:rsidRDefault="0071340D" w:rsidP="00372DA1">
            <w:pPr>
              <w:jc w:val="center"/>
              <w:rPr>
                <w:rFonts w:cs="Arial"/>
                <w:sz w:val="22"/>
                <w:szCs w:val="22"/>
              </w:rPr>
            </w:pPr>
            <w:r>
              <w:rPr>
                <w:rFonts w:cs="Arial"/>
                <w:sz w:val="22"/>
                <w:szCs w:val="22"/>
              </w:rPr>
              <w:t>Annex H</w:t>
            </w:r>
          </w:p>
        </w:tc>
        <w:tc>
          <w:tcPr>
            <w:tcW w:w="684" w:type="dxa"/>
            <w:tcBorders>
              <w:top w:val="single" w:sz="4" w:space="0" w:color="auto"/>
              <w:left w:val="single" w:sz="4" w:space="0" w:color="auto"/>
              <w:bottom w:val="single" w:sz="4" w:space="0" w:color="auto"/>
              <w:right w:val="single" w:sz="4" w:space="0" w:color="auto"/>
            </w:tcBorders>
            <w:vAlign w:val="center"/>
          </w:tcPr>
          <w:p w14:paraId="50915584" w14:textId="77777777" w:rsidR="0071340D" w:rsidRPr="00BD01AE" w:rsidRDefault="0071340D" w:rsidP="00372DA1">
            <w:pPr>
              <w:jc w:val="center"/>
              <w:rPr>
                <w:rFonts w:cs="Arial"/>
                <w:sz w:val="22"/>
                <w:szCs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728A7D9F" w14:textId="77777777" w:rsidR="0071340D" w:rsidRPr="00BD01AE" w:rsidRDefault="0071340D" w:rsidP="00372DA1">
            <w:pPr>
              <w:jc w:val="center"/>
              <w:rPr>
                <w:rFonts w:cs="Arial"/>
                <w:sz w:val="22"/>
                <w:szCs w:val="22"/>
              </w:rPr>
            </w:pPr>
            <w:proofErr w:type="spellStart"/>
            <w:r>
              <w:rPr>
                <w:rFonts w:cs="Arial"/>
                <w:sz w:val="22"/>
                <w:szCs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tcPr>
          <w:p w14:paraId="46022057" w14:textId="77777777" w:rsidR="0071340D" w:rsidRPr="00BD01AE" w:rsidRDefault="0071340D" w:rsidP="00372DA1">
            <w:pPr>
              <w:rPr>
                <w:rFonts w:cs="Arial"/>
                <w:sz w:val="22"/>
                <w:szCs w:val="22"/>
              </w:rPr>
            </w:pPr>
            <w:r>
              <w:rPr>
                <w:rFonts w:cs="Arial"/>
                <w:sz w:val="22"/>
                <w:szCs w:val="22"/>
              </w:rPr>
              <w:t>It may be useful to update the example to include an ODM different from OMM to show an example of mixed instantiation as shown un Figure 8-3.</w:t>
            </w:r>
          </w:p>
        </w:tc>
        <w:tc>
          <w:tcPr>
            <w:tcW w:w="2484" w:type="dxa"/>
            <w:gridSpan w:val="2"/>
            <w:tcBorders>
              <w:top w:val="single" w:sz="4" w:space="0" w:color="auto"/>
              <w:left w:val="single" w:sz="4" w:space="0" w:color="auto"/>
              <w:bottom w:val="single" w:sz="4" w:space="0" w:color="auto"/>
              <w:right w:val="single" w:sz="4" w:space="0" w:color="auto"/>
            </w:tcBorders>
            <w:vAlign w:val="center"/>
          </w:tcPr>
          <w:p w14:paraId="5A9F92E1" w14:textId="77777777" w:rsidR="0071340D" w:rsidRPr="00BD01AE" w:rsidRDefault="0071340D" w:rsidP="00372DA1">
            <w:pPr>
              <w:jc w:val="center"/>
              <w:rPr>
                <w:rFonts w:cs="Arial"/>
                <w:sz w:val="22"/>
                <w:szCs w:val="22"/>
              </w:rPr>
            </w:pPr>
            <w:r w:rsidRPr="001B31B0">
              <w:rPr>
                <w:rFonts w:cs="Arial"/>
                <w:sz w:val="22"/>
                <w:szCs w:val="22"/>
              </w:rPr>
              <w:t>J. M. Lozano/ESA-GMV</w:t>
            </w:r>
          </w:p>
        </w:tc>
        <w:tc>
          <w:tcPr>
            <w:tcW w:w="2738" w:type="dxa"/>
            <w:tcBorders>
              <w:top w:val="single" w:sz="4" w:space="0" w:color="auto"/>
              <w:left w:val="single" w:sz="4" w:space="0" w:color="auto"/>
              <w:bottom w:val="single" w:sz="4" w:space="0" w:color="auto"/>
              <w:right w:val="single" w:sz="4" w:space="0" w:color="auto"/>
            </w:tcBorders>
            <w:vAlign w:val="center"/>
          </w:tcPr>
          <w:p w14:paraId="36D2A372" w14:textId="77777777" w:rsidR="0071340D" w:rsidRPr="00BD01AE" w:rsidRDefault="0071340D" w:rsidP="00372DA1">
            <w:pPr>
              <w:rPr>
                <w:rFonts w:cs="Arial"/>
                <w:sz w:val="22"/>
                <w:szCs w:val="22"/>
              </w:rPr>
            </w:pPr>
            <w:r>
              <w:rPr>
                <w:rFonts w:cs="Arial"/>
                <w:sz w:val="22"/>
                <w:szCs w:val="22"/>
              </w:rPr>
              <w:t>Consider updating the example.</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49D520DC" w14:textId="77777777" w:rsidR="0071340D" w:rsidRPr="0010614A" w:rsidRDefault="0071340D" w:rsidP="00372DA1">
            <w:pPr>
              <w:jc w:val="center"/>
              <w:rPr>
                <w:b/>
                <w:bCs/>
                <w:sz w:val="22"/>
              </w:rPr>
            </w:pPr>
            <w:r>
              <w:rPr>
                <w:b/>
                <w:bCs/>
                <w:sz w:val="22"/>
              </w:rPr>
              <w:t>Fixed.  Mixed instantiation provided in Fig. H-2</w:t>
            </w:r>
          </w:p>
        </w:tc>
      </w:tr>
      <w:bookmarkEnd w:id="2"/>
      <w:tr w:rsidR="0071340D" w:rsidRPr="00C635BB" w14:paraId="67ECE8F5"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771ECAC7" w14:textId="77777777" w:rsidR="0071340D" w:rsidRPr="0074462F" w:rsidRDefault="0071340D" w:rsidP="00372DA1">
            <w:pPr>
              <w:rPr>
                <w:color w:val="000000" w:themeColor="text1"/>
                <w:sz w:val="22"/>
              </w:rPr>
            </w:pPr>
            <w:r w:rsidRPr="0074462F">
              <w:rPr>
                <w:color w:val="000000" w:themeColor="text1"/>
                <w:sz w:val="22"/>
              </w:rPr>
              <w:t>8</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3563445" w14:textId="77777777" w:rsidR="0071340D" w:rsidRPr="0074462F" w:rsidRDefault="0071340D" w:rsidP="00372DA1">
            <w:pPr>
              <w:rPr>
                <w:color w:val="000000" w:themeColor="text1"/>
                <w:sz w:val="22"/>
              </w:rPr>
            </w:pPr>
            <w:r w:rsidRPr="0074462F">
              <w:rPr>
                <w:color w:val="000000" w:themeColor="text1"/>
                <w:sz w:val="22"/>
              </w:rPr>
              <w:t>TOC</w:t>
            </w:r>
          </w:p>
        </w:tc>
        <w:tc>
          <w:tcPr>
            <w:tcW w:w="684" w:type="dxa"/>
            <w:tcBorders>
              <w:top w:val="single" w:sz="4" w:space="0" w:color="auto"/>
              <w:left w:val="single" w:sz="4" w:space="0" w:color="auto"/>
              <w:bottom w:val="single" w:sz="4" w:space="0" w:color="auto"/>
              <w:right w:val="single" w:sz="4" w:space="0" w:color="auto"/>
            </w:tcBorders>
            <w:vAlign w:val="center"/>
          </w:tcPr>
          <w:p w14:paraId="4D201E32"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643349FD" w14:textId="77777777" w:rsidR="0071340D" w:rsidRPr="0074462F" w:rsidRDefault="0071340D" w:rsidP="00372DA1">
            <w:pPr>
              <w:rPr>
                <w:color w:val="000000" w:themeColor="text1"/>
                <w:sz w:val="22"/>
              </w:rPr>
            </w:pPr>
            <w:r w:rsidRPr="0074462F">
              <w:rPr>
                <w:color w:val="000000" w:themeColor="text1"/>
                <w:sz w:val="22"/>
              </w:rPr>
              <w:t>Ge</w:t>
            </w:r>
          </w:p>
        </w:tc>
        <w:tc>
          <w:tcPr>
            <w:tcW w:w="3770" w:type="dxa"/>
            <w:tcBorders>
              <w:top w:val="single" w:sz="4" w:space="0" w:color="auto"/>
              <w:left w:val="single" w:sz="4" w:space="0" w:color="auto"/>
              <w:bottom w:val="single" w:sz="4" w:space="0" w:color="auto"/>
              <w:right w:val="single" w:sz="4" w:space="0" w:color="auto"/>
            </w:tcBorders>
            <w:vAlign w:val="center"/>
            <w:hideMark/>
          </w:tcPr>
          <w:p w14:paraId="1EAA6958" w14:textId="77777777" w:rsidR="0071340D" w:rsidRPr="0074462F" w:rsidRDefault="0071340D" w:rsidP="00372DA1">
            <w:pPr>
              <w:rPr>
                <w:color w:val="000000" w:themeColor="text1"/>
                <w:sz w:val="22"/>
                <w:szCs w:val="22"/>
              </w:rPr>
            </w:pPr>
            <w:r w:rsidRPr="0074462F">
              <w:rPr>
                <w:color w:val="000000" w:themeColor="text1"/>
                <w:sz w:val="22"/>
                <w:szCs w:val="22"/>
              </w:rPr>
              <w:t>The order of the annexes in TDM v2, ADM p1.10, NDM p1.0.3 and ODM p2.40 is not consistent.</w:t>
            </w:r>
          </w:p>
        </w:tc>
        <w:tc>
          <w:tcPr>
            <w:tcW w:w="2446" w:type="dxa"/>
            <w:tcBorders>
              <w:top w:val="single" w:sz="4" w:space="0" w:color="auto"/>
              <w:left w:val="single" w:sz="4" w:space="0" w:color="auto"/>
              <w:bottom w:val="single" w:sz="4" w:space="0" w:color="auto"/>
              <w:right w:val="single" w:sz="4" w:space="0" w:color="auto"/>
            </w:tcBorders>
            <w:vAlign w:val="center"/>
          </w:tcPr>
          <w:p w14:paraId="0A98272B" w14:textId="77777777" w:rsidR="0071340D" w:rsidRPr="0074462F" w:rsidRDefault="0071340D" w:rsidP="00372DA1">
            <w:pPr>
              <w:rPr>
                <w:color w:val="000000" w:themeColor="text1"/>
                <w:sz w:val="22"/>
              </w:rPr>
            </w:pPr>
            <w:r w:rsidRPr="0074462F">
              <w:rPr>
                <w:color w:val="000000" w:themeColor="text1"/>
                <w:sz w:val="22"/>
              </w:rPr>
              <w:t>J. M. Lozano/ESA-GMV</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0A235A11" w14:textId="77777777" w:rsidR="0071340D" w:rsidRPr="0074462F" w:rsidRDefault="0071340D" w:rsidP="00372DA1">
            <w:pPr>
              <w:rPr>
                <w:color w:val="000000" w:themeColor="text1"/>
                <w:sz w:val="22"/>
                <w:szCs w:val="22"/>
              </w:rPr>
            </w:pPr>
            <w:r w:rsidRPr="0074462F">
              <w:rPr>
                <w:color w:val="000000" w:themeColor="text1"/>
                <w:sz w:val="22"/>
                <w:szCs w:val="22"/>
              </w:rPr>
              <w:t>Modify the order in the annexes under review to align them with the recently updated docs.</w:t>
            </w:r>
          </w:p>
        </w:tc>
        <w:tc>
          <w:tcPr>
            <w:tcW w:w="207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942EF8F" w14:textId="77777777" w:rsidR="0071340D" w:rsidRPr="0074462F" w:rsidRDefault="0071340D" w:rsidP="00372DA1">
            <w:pPr>
              <w:rPr>
                <w:color w:val="000000" w:themeColor="text1"/>
                <w:sz w:val="22"/>
              </w:rPr>
            </w:pPr>
            <w:r>
              <w:rPr>
                <w:color w:val="000000" w:themeColor="text1"/>
                <w:sz w:val="22"/>
              </w:rPr>
              <w:t>There are new appendices that have been added since the TDM and NDM were published.  We’ve now also added an appendix for SANA.  Given these additions, it’s not clear to me that it’s practical to focus on consistency.</w:t>
            </w:r>
          </w:p>
        </w:tc>
      </w:tr>
      <w:tr w:rsidR="0071340D" w:rsidRPr="00C635BB" w14:paraId="0F6A7412"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06B1FF0F" w14:textId="77777777" w:rsidR="0071340D" w:rsidRPr="0074462F" w:rsidRDefault="0071340D" w:rsidP="00372DA1">
            <w:pPr>
              <w:rPr>
                <w:color w:val="000000" w:themeColor="text1"/>
                <w:sz w:val="22"/>
              </w:rPr>
            </w:pPr>
            <w:r w:rsidRPr="0074462F">
              <w:rPr>
                <w:color w:val="000000" w:themeColor="text1"/>
                <w:sz w:val="22"/>
              </w:rPr>
              <w:lastRenderedPageBreak/>
              <w:t>15</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592A62E" w14:textId="77777777" w:rsidR="0071340D" w:rsidRPr="0074462F" w:rsidRDefault="0071340D" w:rsidP="00372DA1">
            <w:pPr>
              <w:rPr>
                <w:color w:val="000000" w:themeColor="text1"/>
                <w:sz w:val="22"/>
              </w:rPr>
            </w:pPr>
            <w:r w:rsidRPr="0074462F">
              <w:rPr>
                <w:color w:val="000000" w:themeColor="text1"/>
                <w:sz w:val="22"/>
              </w:rPr>
              <w:t>2.1</w:t>
            </w:r>
          </w:p>
        </w:tc>
        <w:tc>
          <w:tcPr>
            <w:tcW w:w="684" w:type="dxa"/>
            <w:tcBorders>
              <w:top w:val="single" w:sz="4" w:space="0" w:color="auto"/>
              <w:left w:val="single" w:sz="4" w:space="0" w:color="auto"/>
              <w:bottom w:val="single" w:sz="4" w:space="0" w:color="auto"/>
              <w:right w:val="single" w:sz="4" w:space="0" w:color="auto"/>
            </w:tcBorders>
            <w:vAlign w:val="center"/>
          </w:tcPr>
          <w:p w14:paraId="15FE3AB5"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551EFF4E" w14:textId="77777777" w:rsidR="0071340D" w:rsidRPr="0074462F" w:rsidRDefault="0071340D" w:rsidP="00372DA1">
            <w:pPr>
              <w:rPr>
                <w:color w:val="000000" w:themeColor="text1"/>
                <w:sz w:val="22"/>
              </w:rPr>
            </w:pPr>
            <w:r w:rsidRPr="0074462F">
              <w:rPr>
                <w:color w:val="000000" w:themeColor="text1"/>
                <w:sz w:val="22"/>
              </w:rPr>
              <w:t>Ge</w:t>
            </w:r>
          </w:p>
        </w:tc>
        <w:tc>
          <w:tcPr>
            <w:tcW w:w="3770" w:type="dxa"/>
            <w:tcBorders>
              <w:top w:val="single" w:sz="4" w:space="0" w:color="auto"/>
              <w:left w:val="single" w:sz="4" w:space="0" w:color="auto"/>
              <w:bottom w:val="single" w:sz="4" w:space="0" w:color="auto"/>
              <w:right w:val="single" w:sz="4" w:space="0" w:color="auto"/>
            </w:tcBorders>
            <w:vAlign w:val="center"/>
            <w:hideMark/>
          </w:tcPr>
          <w:p w14:paraId="21352D1A" w14:textId="77777777" w:rsidR="0071340D" w:rsidRPr="0074462F" w:rsidRDefault="0071340D" w:rsidP="00372DA1">
            <w:pPr>
              <w:rPr>
                <w:color w:val="000000" w:themeColor="text1"/>
                <w:sz w:val="22"/>
                <w:szCs w:val="22"/>
              </w:rPr>
            </w:pPr>
            <w:r w:rsidRPr="0074462F">
              <w:rPr>
                <w:color w:val="000000" w:themeColor="text1"/>
                <w:sz w:val="22"/>
                <w:szCs w:val="22"/>
              </w:rPr>
              <w:t xml:space="preserve">Sec 2.1 is empty. It seems that a description is missing and/or the rest of sections should be 2.1.1, 2.1.2, </w:t>
            </w:r>
            <w:proofErr w:type="spellStart"/>
            <w:r w:rsidRPr="0074462F">
              <w:rPr>
                <w:color w:val="000000" w:themeColor="text1"/>
                <w:sz w:val="22"/>
                <w:szCs w:val="22"/>
              </w:rPr>
              <w:t>etc</w:t>
            </w:r>
            <w:proofErr w:type="spellEnd"/>
            <w:r w:rsidRPr="0074462F">
              <w:rPr>
                <w:color w:val="000000" w:themeColor="text1"/>
                <w:sz w:val="22"/>
                <w:szCs w:val="22"/>
              </w:rPr>
              <w:t>…</w:t>
            </w:r>
          </w:p>
        </w:tc>
        <w:tc>
          <w:tcPr>
            <w:tcW w:w="2446" w:type="dxa"/>
            <w:tcBorders>
              <w:top w:val="single" w:sz="4" w:space="0" w:color="auto"/>
              <w:left w:val="single" w:sz="4" w:space="0" w:color="auto"/>
              <w:bottom w:val="single" w:sz="4" w:space="0" w:color="auto"/>
              <w:right w:val="single" w:sz="4" w:space="0" w:color="auto"/>
            </w:tcBorders>
            <w:vAlign w:val="center"/>
          </w:tcPr>
          <w:p w14:paraId="10100927" w14:textId="77777777" w:rsidR="0071340D" w:rsidRPr="0074462F" w:rsidRDefault="0071340D" w:rsidP="00372DA1">
            <w:pPr>
              <w:rPr>
                <w:color w:val="000000" w:themeColor="text1"/>
                <w:sz w:val="22"/>
              </w:rPr>
            </w:pPr>
            <w:r w:rsidRPr="0074462F">
              <w:rPr>
                <w:color w:val="000000" w:themeColor="text1"/>
                <w:sz w:val="22"/>
              </w:rPr>
              <w:t>J. M. Lozano/ESA-GMV</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523BD450" w14:textId="77777777" w:rsidR="0071340D" w:rsidRPr="0074462F" w:rsidRDefault="0071340D" w:rsidP="00372DA1">
            <w:pPr>
              <w:rPr>
                <w:color w:val="000000" w:themeColor="text1"/>
                <w:sz w:val="22"/>
                <w:szCs w:val="22"/>
              </w:rPr>
            </w:pPr>
            <w:r w:rsidRPr="0074462F">
              <w:rPr>
                <w:color w:val="000000" w:themeColor="text1"/>
                <w:sz w:val="22"/>
                <w:szCs w:val="22"/>
              </w:rPr>
              <w:t xml:space="preserve">Consider adding a paragraph or removing the heading. </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5C4CF546"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05F7CE65"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01F390C3" w14:textId="77777777" w:rsidR="0071340D" w:rsidRPr="0074462F" w:rsidRDefault="0071340D" w:rsidP="00372DA1">
            <w:pPr>
              <w:rPr>
                <w:color w:val="000000" w:themeColor="text1"/>
                <w:sz w:val="22"/>
              </w:rPr>
            </w:pPr>
            <w:r w:rsidRPr="0074462F">
              <w:rPr>
                <w:color w:val="000000" w:themeColor="text1"/>
                <w:sz w:val="22"/>
              </w:rPr>
              <w:t>15</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805417C" w14:textId="77777777" w:rsidR="0071340D" w:rsidRPr="0074462F" w:rsidRDefault="0071340D" w:rsidP="00372DA1">
            <w:pPr>
              <w:rPr>
                <w:color w:val="000000" w:themeColor="text1"/>
                <w:sz w:val="22"/>
              </w:rPr>
            </w:pPr>
            <w:r w:rsidRPr="0074462F">
              <w:rPr>
                <w:color w:val="000000" w:themeColor="text1"/>
                <w:sz w:val="22"/>
              </w:rPr>
              <w:t>2.2</w:t>
            </w:r>
          </w:p>
        </w:tc>
        <w:tc>
          <w:tcPr>
            <w:tcW w:w="684" w:type="dxa"/>
            <w:tcBorders>
              <w:top w:val="single" w:sz="4" w:space="0" w:color="auto"/>
              <w:left w:val="single" w:sz="4" w:space="0" w:color="auto"/>
              <w:bottom w:val="single" w:sz="4" w:space="0" w:color="auto"/>
              <w:right w:val="single" w:sz="4" w:space="0" w:color="auto"/>
            </w:tcBorders>
            <w:vAlign w:val="center"/>
          </w:tcPr>
          <w:p w14:paraId="7CAE182C"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3DE256EE" w14:textId="77777777" w:rsidR="0071340D" w:rsidRPr="0074462F" w:rsidRDefault="0071340D" w:rsidP="00372DA1">
            <w:pPr>
              <w:rPr>
                <w:color w:val="000000" w:themeColor="text1"/>
                <w:sz w:val="22"/>
              </w:rPr>
            </w:pPr>
            <w:r w:rsidRPr="0074462F">
              <w:rPr>
                <w:color w:val="000000" w:themeColor="text1"/>
                <w:sz w:val="22"/>
              </w:rPr>
              <w:t>Ge</w:t>
            </w:r>
          </w:p>
        </w:tc>
        <w:tc>
          <w:tcPr>
            <w:tcW w:w="3770" w:type="dxa"/>
            <w:tcBorders>
              <w:top w:val="single" w:sz="4" w:space="0" w:color="auto"/>
              <w:left w:val="single" w:sz="4" w:space="0" w:color="auto"/>
              <w:bottom w:val="single" w:sz="4" w:space="0" w:color="auto"/>
              <w:right w:val="single" w:sz="4" w:space="0" w:color="auto"/>
            </w:tcBorders>
            <w:vAlign w:val="center"/>
            <w:hideMark/>
          </w:tcPr>
          <w:p w14:paraId="2F2DC78C" w14:textId="77777777" w:rsidR="0071340D" w:rsidRPr="0074462F" w:rsidRDefault="0071340D" w:rsidP="00372DA1">
            <w:pPr>
              <w:rPr>
                <w:color w:val="000000" w:themeColor="text1"/>
                <w:sz w:val="22"/>
                <w:szCs w:val="22"/>
              </w:rPr>
            </w:pPr>
            <w:r w:rsidRPr="0074462F">
              <w:rPr>
                <w:color w:val="000000" w:themeColor="text1"/>
                <w:sz w:val="22"/>
                <w:szCs w:val="22"/>
              </w:rPr>
              <w:t>Paragraph 4 and last sentence in paragraph 2 are very similar and talk about the optional covariance matrix.</w:t>
            </w:r>
          </w:p>
        </w:tc>
        <w:tc>
          <w:tcPr>
            <w:tcW w:w="2446" w:type="dxa"/>
            <w:tcBorders>
              <w:top w:val="single" w:sz="4" w:space="0" w:color="auto"/>
              <w:left w:val="single" w:sz="4" w:space="0" w:color="auto"/>
              <w:bottom w:val="single" w:sz="4" w:space="0" w:color="auto"/>
              <w:right w:val="single" w:sz="4" w:space="0" w:color="auto"/>
            </w:tcBorders>
            <w:vAlign w:val="center"/>
          </w:tcPr>
          <w:p w14:paraId="0A4D0C98" w14:textId="77777777" w:rsidR="0071340D" w:rsidRPr="0074462F" w:rsidRDefault="0071340D" w:rsidP="00372DA1">
            <w:pPr>
              <w:rPr>
                <w:color w:val="000000" w:themeColor="text1"/>
                <w:sz w:val="22"/>
              </w:rPr>
            </w:pPr>
            <w:r w:rsidRPr="0074462F">
              <w:rPr>
                <w:color w:val="000000" w:themeColor="text1"/>
                <w:sz w:val="22"/>
              </w:rPr>
              <w:t>J. M. Lozano/ESA-GMV</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48E8E8AD" w14:textId="77777777" w:rsidR="0071340D" w:rsidRPr="0074462F" w:rsidRDefault="0071340D" w:rsidP="00372DA1">
            <w:pPr>
              <w:rPr>
                <w:color w:val="000000" w:themeColor="text1"/>
                <w:sz w:val="22"/>
                <w:szCs w:val="22"/>
              </w:rPr>
            </w:pPr>
            <w:r w:rsidRPr="0074462F">
              <w:rPr>
                <w:color w:val="000000" w:themeColor="text1"/>
                <w:sz w:val="22"/>
                <w:szCs w:val="22"/>
              </w:rPr>
              <w:t>Consider merging of both in a new paragraph 3.</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2A331D4D"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1B716073"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0EB5ADBE" w14:textId="77777777" w:rsidR="0071340D" w:rsidRPr="0074462F" w:rsidRDefault="0071340D" w:rsidP="00372DA1">
            <w:pPr>
              <w:rPr>
                <w:color w:val="000000" w:themeColor="text1"/>
                <w:sz w:val="22"/>
              </w:rPr>
            </w:pPr>
            <w:r w:rsidRPr="0074462F">
              <w:rPr>
                <w:color w:val="000000" w:themeColor="text1"/>
                <w:sz w:val="22"/>
              </w:rPr>
              <w:t>23</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AD71C93" w14:textId="77777777" w:rsidR="0071340D" w:rsidRPr="0074462F" w:rsidRDefault="0071340D" w:rsidP="00372DA1">
            <w:pPr>
              <w:rPr>
                <w:color w:val="000000" w:themeColor="text1"/>
                <w:sz w:val="22"/>
              </w:rPr>
            </w:pPr>
            <w:r w:rsidRPr="0074462F">
              <w:rPr>
                <w:color w:val="000000" w:themeColor="text1"/>
                <w:sz w:val="22"/>
              </w:rPr>
              <w:t>3.2.4.2</w:t>
            </w:r>
          </w:p>
        </w:tc>
        <w:tc>
          <w:tcPr>
            <w:tcW w:w="684" w:type="dxa"/>
            <w:tcBorders>
              <w:top w:val="single" w:sz="4" w:space="0" w:color="auto"/>
              <w:left w:val="single" w:sz="4" w:space="0" w:color="auto"/>
              <w:bottom w:val="single" w:sz="4" w:space="0" w:color="auto"/>
              <w:right w:val="single" w:sz="4" w:space="0" w:color="auto"/>
            </w:tcBorders>
            <w:vAlign w:val="center"/>
          </w:tcPr>
          <w:p w14:paraId="59702957"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3EEEC4D9"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6902954B" w14:textId="77777777" w:rsidR="0071340D" w:rsidRPr="0074462F" w:rsidRDefault="0071340D" w:rsidP="00372DA1">
            <w:pPr>
              <w:rPr>
                <w:color w:val="000000" w:themeColor="text1"/>
                <w:sz w:val="22"/>
                <w:szCs w:val="22"/>
              </w:rPr>
            </w:pPr>
            <w:r w:rsidRPr="0074462F">
              <w:rPr>
                <w:color w:val="000000" w:themeColor="text1"/>
                <w:sz w:val="22"/>
                <w:szCs w:val="22"/>
              </w:rPr>
              <w:t>It is not clear, for me, the difference between C and O parameters. The “delineated condition” that makes them conditional is also not clear.</w:t>
            </w:r>
          </w:p>
          <w:p w14:paraId="23263DA2" w14:textId="77777777" w:rsidR="0071340D" w:rsidRPr="0074462F" w:rsidRDefault="0071340D" w:rsidP="00372DA1">
            <w:pPr>
              <w:rPr>
                <w:color w:val="000000" w:themeColor="text1"/>
                <w:sz w:val="22"/>
                <w:szCs w:val="22"/>
              </w:rPr>
            </w:pPr>
          </w:p>
          <w:p w14:paraId="0D172C19" w14:textId="77777777" w:rsidR="0071340D" w:rsidRPr="0074462F" w:rsidRDefault="0071340D" w:rsidP="00372DA1">
            <w:pPr>
              <w:rPr>
                <w:color w:val="000000" w:themeColor="text1"/>
                <w:sz w:val="22"/>
                <w:szCs w:val="22"/>
              </w:rPr>
            </w:pPr>
            <w:r w:rsidRPr="0074462F">
              <w:rPr>
                <w:color w:val="000000" w:themeColor="text1"/>
                <w:sz w:val="22"/>
                <w:szCs w:val="22"/>
              </w:rPr>
              <w:t>For example, spacecraft parameters are C but if there are no maneuvers, they can be added as optional.</w:t>
            </w:r>
          </w:p>
        </w:tc>
        <w:tc>
          <w:tcPr>
            <w:tcW w:w="2446" w:type="dxa"/>
            <w:tcBorders>
              <w:top w:val="single" w:sz="4" w:space="0" w:color="auto"/>
              <w:left w:val="single" w:sz="4" w:space="0" w:color="auto"/>
              <w:bottom w:val="single" w:sz="4" w:space="0" w:color="auto"/>
              <w:right w:val="single" w:sz="4" w:space="0" w:color="auto"/>
            </w:tcBorders>
            <w:vAlign w:val="center"/>
          </w:tcPr>
          <w:p w14:paraId="4D03700E" w14:textId="77777777" w:rsidR="0071340D" w:rsidRPr="0074462F" w:rsidRDefault="0071340D" w:rsidP="00372DA1">
            <w:pPr>
              <w:rPr>
                <w:color w:val="000000" w:themeColor="text1"/>
                <w:sz w:val="22"/>
              </w:rPr>
            </w:pPr>
            <w:r w:rsidRPr="0074462F">
              <w:rPr>
                <w:color w:val="000000" w:themeColor="text1"/>
                <w:sz w:val="22"/>
              </w:rPr>
              <w:t>J. M. Lozano/ESA-GMV</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7EEB30A" w14:textId="77777777" w:rsidR="0071340D" w:rsidRPr="0074462F" w:rsidRDefault="0071340D" w:rsidP="00372DA1">
            <w:pPr>
              <w:rPr>
                <w:color w:val="000000" w:themeColor="text1"/>
                <w:sz w:val="22"/>
                <w:szCs w:val="22"/>
              </w:rPr>
            </w:pPr>
            <w:r w:rsidRPr="0074462F">
              <w:rPr>
                <w:color w:val="000000" w:themeColor="text1"/>
                <w:sz w:val="22"/>
                <w:szCs w:val="22"/>
              </w:rPr>
              <w:t>Consider adding a paragraph for each C block defining the condition.</w:t>
            </w:r>
          </w:p>
        </w:tc>
        <w:tc>
          <w:tcPr>
            <w:tcW w:w="207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B5733F7" w14:textId="77777777" w:rsidR="0071340D" w:rsidRPr="0074462F" w:rsidRDefault="0071340D" w:rsidP="00372DA1">
            <w:pPr>
              <w:rPr>
                <w:color w:val="000000" w:themeColor="text1"/>
                <w:sz w:val="22"/>
              </w:rPr>
            </w:pPr>
            <w:r>
              <w:rPr>
                <w:color w:val="000000" w:themeColor="text1"/>
                <w:sz w:val="22"/>
              </w:rPr>
              <w:t>Addressed in our previous call.</w:t>
            </w:r>
          </w:p>
        </w:tc>
      </w:tr>
      <w:tr w:rsidR="0071340D" w:rsidRPr="00C635BB" w14:paraId="75C031D0"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678DEDD2" w14:textId="77777777" w:rsidR="0071340D" w:rsidRPr="0074462F" w:rsidRDefault="0071340D" w:rsidP="00372DA1">
            <w:pPr>
              <w:rPr>
                <w:color w:val="000000" w:themeColor="text1"/>
                <w:sz w:val="22"/>
              </w:rPr>
            </w:pPr>
            <w:r w:rsidRPr="0074462F">
              <w:rPr>
                <w:color w:val="000000" w:themeColor="text1"/>
                <w:sz w:val="22"/>
              </w:rPr>
              <w:t>25</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AE98D85" w14:textId="77777777" w:rsidR="0071340D" w:rsidRPr="0074462F" w:rsidRDefault="0071340D" w:rsidP="00372DA1">
            <w:pPr>
              <w:rPr>
                <w:color w:val="000000" w:themeColor="text1"/>
                <w:sz w:val="22"/>
              </w:rPr>
            </w:pPr>
            <w:r w:rsidRPr="0074462F">
              <w:rPr>
                <w:color w:val="000000" w:themeColor="text1"/>
                <w:sz w:val="22"/>
              </w:rPr>
              <w:t>3.2.4.9</w:t>
            </w:r>
          </w:p>
        </w:tc>
        <w:tc>
          <w:tcPr>
            <w:tcW w:w="684" w:type="dxa"/>
            <w:tcBorders>
              <w:top w:val="single" w:sz="4" w:space="0" w:color="auto"/>
              <w:left w:val="single" w:sz="4" w:space="0" w:color="auto"/>
              <w:bottom w:val="single" w:sz="4" w:space="0" w:color="auto"/>
              <w:right w:val="single" w:sz="4" w:space="0" w:color="auto"/>
            </w:tcBorders>
            <w:vAlign w:val="center"/>
          </w:tcPr>
          <w:p w14:paraId="7CE7074C"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460FE299"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6A74E850" w14:textId="77777777" w:rsidR="0071340D" w:rsidRPr="0074462F" w:rsidRDefault="0071340D" w:rsidP="00372DA1">
            <w:pPr>
              <w:rPr>
                <w:color w:val="000000" w:themeColor="text1"/>
                <w:sz w:val="22"/>
                <w:szCs w:val="22"/>
              </w:rPr>
            </w:pPr>
            <w:r w:rsidRPr="0074462F">
              <w:rPr>
                <w:color w:val="000000" w:themeColor="text1"/>
                <w:sz w:val="22"/>
                <w:szCs w:val="22"/>
              </w:rPr>
              <w:t>Shall all the SC Params be included? Is there a minimum list of parameters?</w:t>
            </w:r>
          </w:p>
        </w:tc>
        <w:tc>
          <w:tcPr>
            <w:tcW w:w="2446" w:type="dxa"/>
            <w:tcBorders>
              <w:top w:val="single" w:sz="4" w:space="0" w:color="auto"/>
              <w:left w:val="single" w:sz="4" w:space="0" w:color="auto"/>
              <w:bottom w:val="single" w:sz="4" w:space="0" w:color="auto"/>
              <w:right w:val="single" w:sz="4" w:space="0" w:color="auto"/>
            </w:tcBorders>
            <w:vAlign w:val="center"/>
          </w:tcPr>
          <w:p w14:paraId="22013203" w14:textId="77777777" w:rsidR="0071340D" w:rsidRPr="0074462F" w:rsidRDefault="0071340D" w:rsidP="00372DA1">
            <w:pPr>
              <w:rPr>
                <w:color w:val="000000" w:themeColor="text1"/>
                <w:sz w:val="22"/>
              </w:rPr>
            </w:pPr>
            <w:r w:rsidRPr="0074462F">
              <w:rPr>
                <w:color w:val="000000" w:themeColor="text1"/>
                <w:sz w:val="22"/>
              </w:rPr>
              <w:t>J. M. Lozano/ESA-GMV</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22E8549D" w14:textId="77777777" w:rsidR="0071340D" w:rsidRPr="0074462F" w:rsidRDefault="0071340D" w:rsidP="00372DA1">
            <w:pPr>
              <w:rPr>
                <w:color w:val="000000" w:themeColor="text1"/>
                <w:sz w:val="22"/>
                <w:szCs w:val="22"/>
              </w:rPr>
            </w:pPr>
            <w:r w:rsidRPr="0074462F">
              <w:rPr>
                <w:color w:val="000000" w:themeColor="text1"/>
                <w:sz w:val="22"/>
                <w:szCs w:val="22"/>
              </w:rPr>
              <w:t>Clarify which parameters are required.</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4602D55D" w14:textId="77777777" w:rsidR="0071340D" w:rsidRPr="0074462F" w:rsidRDefault="0071340D" w:rsidP="00372DA1">
            <w:pPr>
              <w:rPr>
                <w:color w:val="000000" w:themeColor="text1"/>
                <w:sz w:val="22"/>
              </w:rPr>
            </w:pPr>
            <w:r>
              <w:rPr>
                <w:color w:val="000000" w:themeColor="text1"/>
                <w:sz w:val="22"/>
              </w:rPr>
              <w:t>Specified by Optional/Conditional entries.</w:t>
            </w:r>
          </w:p>
        </w:tc>
      </w:tr>
      <w:tr w:rsidR="0071340D" w:rsidRPr="00C635BB" w14:paraId="4C7AB22C"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69440161" w14:textId="77777777" w:rsidR="0071340D" w:rsidRPr="0074462F" w:rsidRDefault="0071340D" w:rsidP="00372DA1">
            <w:pPr>
              <w:rPr>
                <w:color w:val="000000" w:themeColor="text1"/>
                <w:sz w:val="22"/>
              </w:rPr>
            </w:pPr>
            <w:r w:rsidRPr="0074462F">
              <w:rPr>
                <w:color w:val="000000" w:themeColor="text1"/>
                <w:sz w:val="22"/>
              </w:rPr>
              <w:t>39</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0F5DA26" w14:textId="77777777" w:rsidR="0071340D" w:rsidRPr="0074462F" w:rsidRDefault="0071340D" w:rsidP="00372DA1">
            <w:pPr>
              <w:rPr>
                <w:color w:val="000000" w:themeColor="text1"/>
                <w:sz w:val="22"/>
              </w:rPr>
            </w:pPr>
            <w:r w:rsidRPr="0074462F">
              <w:rPr>
                <w:color w:val="000000" w:themeColor="text1"/>
                <w:sz w:val="22"/>
              </w:rPr>
              <w:t>5.2.5</w:t>
            </w:r>
          </w:p>
        </w:tc>
        <w:tc>
          <w:tcPr>
            <w:tcW w:w="684" w:type="dxa"/>
            <w:tcBorders>
              <w:top w:val="single" w:sz="4" w:space="0" w:color="auto"/>
              <w:left w:val="single" w:sz="4" w:space="0" w:color="auto"/>
              <w:bottom w:val="single" w:sz="4" w:space="0" w:color="auto"/>
              <w:right w:val="single" w:sz="4" w:space="0" w:color="auto"/>
            </w:tcBorders>
            <w:vAlign w:val="center"/>
          </w:tcPr>
          <w:p w14:paraId="22BEE3EF"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103B12AE"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4548624B" w14:textId="77777777" w:rsidR="0071340D" w:rsidRPr="0074462F" w:rsidRDefault="0071340D" w:rsidP="00372DA1">
            <w:pPr>
              <w:rPr>
                <w:color w:val="000000" w:themeColor="text1"/>
                <w:sz w:val="22"/>
                <w:szCs w:val="22"/>
              </w:rPr>
            </w:pPr>
            <w:r w:rsidRPr="0074462F">
              <w:rPr>
                <w:color w:val="000000" w:themeColor="text1"/>
                <w:sz w:val="22"/>
                <w:szCs w:val="22"/>
              </w:rPr>
              <w:t>All keywords in OPM, OMM are presented in a table but the keywords related with covariance are not. Their equivalents in the OCM are also presented in a table.</w:t>
            </w:r>
          </w:p>
        </w:tc>
        <w:tc>
          <w:tcPr>
            <w:tcW w:w="2446" w:type="dxa"/>
            <w:tcBorders>
              <w:top w:val="single" w:sz="4" w:space="0" w:color="auto"/>
              <w:left w:val="single" w:sz="4" w:space="0" w:color="auto"/>
              <w:bottom w:val="single" w:sz="4" w:space="0" w:color="auto"/>
              <w:right w:val="single" w:sz="4" w:space="0" w:color="auto"/>
            </w:tcBorders>
            <w:vAlign w:val="center"/>
          </w:tcPr>
          <w:p w14:paraId="04EFC339" w14:textId="77777777" w:rsidR="0071340D" w:rsidRPr="0074462F" w:rsidRDefault="0071340D" w:rsidP="00372DA1">
            <w:pPr>
              <w:rPr>
                <w:color w:val="000000" w:themeColor="text1"/>
                <w:sz w:val="22"/>
              </w:rPr>
            </w:pPr>
            <w:r w:rsidRPr="0074462F">
              <w:rPr>
                <w:color w:val="000000" w:themeColor="text1"/>
                <w:sz w:val="22"/>
              </w:rPr>
              <w:t>J. M. Lozano/ESA-GMV</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7D210B5D" w14:textId="77777777" w:rsidR="0071340D" w:rsidRPr="0074462F" w:rsidRDefault="0071340D" w:rsidP="00372DA1">
            <w:pPr>
              <w:rPr>
                <w:color w:val="000000" w:themeColor="text1"/>
                <w:sz w:val="22"/>
                <w:szCs w:val="22"/>
              </w:rPr>
            </w:pPr>
            <w:r w:rsidRPr="0074462F">
              <w:rPr>
                <w:color w:val="000000" w:themeColor="text1"/>
                <w:sz w:val="22"/>
                <w:szCs w:val="22"/>
              </w:rPr>
              <w:t>Consider adding a table for the keyword in this section.</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77BDEEAF"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2407C5DB"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1A1232E7" w14:textId="77777777" w:rsidR="0071340D" w:rsidRPr="0074462F" w:rsidRDefault="0071340D" w:rsidP="00372DA1">
            <w:pPr>
              <w:rPr>
                <w:color w:val="000000" w:themeColor="text1"/>
                <w:sz w:val="22"/>
              </w:rPr>
            </w:pPr>
            <w:r w:rsidRPr="0074462F">
              <w:rPr>
                <w:color w:val="000000" w:themeColor="text1"/>
                <w:sz w:val="22"/>
              </w:rPr>
              <w:t>42</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737977E" w14:textId="77777777" w:rsidR="0071340D" w:rsidRPr="0074462F" w:rsidRDefault="0071340D" w:rsidP="00372DA1">
            <w:pPr>
              <w:rPr>
                <w:color w:val="000000" w:themeColor="text1"/>
                <w:sz w:val="22"/>
              </w:rPr>
            </w:pPr>
            <w:r w:rsidRPr="0074462F">
              <w:rPr>
                <w:color w:val="000000" w:themeColor="text1"/>
                <w:sz w:val="22"/>
              </w:rPr>
              <w:t>6.2.1.5</w:t>
            </w:r>
          </w:p>
        </w:tc>
        <w:tc>
          <w:tcPr>
            <w:tcW w:w="684" w:type="dxa"/>
            <w:tcBorders>
              <w:top w:val="single" w:sz="4" w:space="0" w:color="auto"/>
              <w:left w:val="single" w:sz="4" w:space="0" w:color="auto"/>
              <w:bottom w:val="single" w:sz="4" w:space="0" w:color="auto"/>
              <w:right w:val="single" w:sz="4" w:space="0" w:color="auto"/>
            </w:tcBorders>
            <w:vAlign w:val="center"/>
          </w:tcPr>
          <w:p w14:paraId="3ABB92DE"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48FE1D2C"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57B2089C" w14:textId="77777777" w:rsidR="0071340D" w:rsidRPr="0074462F" w:rsidRDefault="0071340D" w:rsidP="00372DA1">
            <w:pPr>
              <w:rPr>
                <w:color w:val="000000" w:themeColor="text1"/>
                <w:sz w:val="22"/>
                <w:szCs w:val="22"/>
              </w:rPr>
            </w:pPr>
            <w:r w:rsidRPr="0074462F">
              <w:rPr>
                <w:color w:val="000000" w:themeColor="text1"/>
                <w:sz w:val="22"/>
                <w:szCs w:val="22"/>
              </w:rPr>
              <w:t xml:space="preserve">The use of “not permitted” has been replaced in other parts of the document in previous reviews. </w:t>
            </w:r>
          </w:p>
        </w:tc>
        <w:tc>
          <w:tcPr>
            <w:tcW w:w="2446" w:type="dxa"/>
            <w:tcBorders>
              <w:top w:val="single" w:sz="4" w:space="0" w:color="auto"/>
              <w:left w:val="single" w:sz="4" w:space="0" w:color="auto"/>
              <w:bottom w:val="single" w:sz="4" w:space="0" w:color="auto"/>
              <w:right w:val="single" w:sz="4" w:space="0" w:color="auto"/>
            </w:tcBorders>
            <w:vAlign w:val="center"/>
          </w:tcPr>
          <w:p w14:paraId="64012A87" w14:textId="77777777" w:rsidR="0071340D" w:rsidRPr="0074462F" w:rsidRDefault="0071340D" w:rsidP="00372DA1">
            <w:pPr>
              <w:rPr>
                <w:color w:val="000000" w:themeColor="text1"/>
                <w:sz w:val="22"/>
              </w:rPr>
            </w:pPr>
            <w:r w:rsidRPr="0074462F">
              <w:rPr>
                <w:color w:val="000000" w:themeColor="text1"/>
                <w:sz w:val="22"/>
              </w:rPr>
              <w:t>J. M. Lozano/ESA-GMV</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BC95F6D" w14:textId="77777777" w:rsidR="0071340D" w:rsidRPr="0074462F" w:rsidRDefault="0071340D" w:rsidP="00372DA1">
            <w:pPr>
              <w:rPr>
                <w:color w:val="000000" w:themeColor="text1"/>
                <w:sz w:val="22"/>
                <w:szCs w:val="22"/>
              </w:rPr>
            </w:pPr>
            <w:r w:rsidRPr="0074462F">
              <w:rPr>
                <w:color w:val="000000" w:themeColor="text1"/>
                <w:sz w:val="22"/>
                <w:szCs w:val="22"/>
              </w:rPr>
              <w:t>Change to “shall not be used.”</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75E9F08"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2F67BE42"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593E3521" w14:textId="77777777" w:rsidR="0071340D" w:rsidRPr="0074462F" w:rsidRDefault="0071340D" w:rsidP="00372DA1">
            <w:pPr>
              <w:rPr>
                <w:color w:val="000000" w:themeColor="text1"/>
                <w:sz w:val="22"/>
              </w:rPr>
            </w:pPr>
            <w:r w:rsidRPr="0074462F">
              <w:rPr>
                <w:color w:val="000000" w:themeColor="text1"/>
                <w:sz w:val="22"/>
              </w:rPr>
              <w:t>42</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2891345" w14:textId="77777777" w:rsidR="0071340D" w:rsidRPr="0074462F" w:rsidRDefault="0071340D" w:rsidP="00372DA1">
            <w:pPr>
              <w:rPr>
                <w:color w:val="000000" w:themeColor="text1"/>
                <w:sz w:val="22"/>
              </w:rPr>
            </w:pPr>
            <w:r w:rsidRPr="0074462F">
              <w:rPr>
                <w:color w:val="000000" w:themeColor="text1"/>
                <w:sz w:val="22"/>
              </w:rPr>
              <w:t>6.2.1.5</w:t>
            </w:r>
          </w:p>
        </w:tc>
        <w:tc>
          <w:tcPr>
            <w:tcW w:w="684" w:type="dxa"/>
            <w:tcBorders>
              <w:top w:val="single" w:sz="4" w:space="0" w:color="auto"/>
              <w:left w:val="single" w:sz="4" w:space="0" w:color="auto"/>
              <w:bottom w:val="single" w:sz="4" w:space="0" w:color="auto"/>
              <w:right w:val="single" w:sz="4" w:space="0" w:color="auto"/>
            </w:tcBorders>
            <w:vAlign w:val="center"/>
          </w:tcPr>
          <w:p w14:paraId="1FB52791"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03BBB5EE"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533F0D2E" w14:textId="77777777" w:rsidR="0071340D" w:rsidRPr="0074462F" w:rsidRDefault="0071340D" w:rsidP="00372DA1">
            <w:pPr>
              <w:rPr>
                <w:color w:val="000000" w:themeColor="text1"/>
                <w:sz w:val="22"/>
                <w:szCs w:val="22"/>
              </w:rPr>
            </w:pPr>
            <w:r w:rsidRPr="0074462F">
              <w:rPr>
                <w:color w:val="000000" w:themeColor="text1"/>
                <w:sz w:val="22"/>
                <w:szCs w:val="22"/>
              </w:rPr>
              <w:t>If duplicated time tags cannot be used, does it make sense to explain how to manage them?</w:t>
            </w:r>
          </w:p>
        </w:tc>
        <w:tc>
          <w:tcPr>
            <w:tcW w:w="2446" w:type="dxa"/>
            <w:tcBorders>
              <w:top w:val="single" w:sz="4" w:space="0" w:color="auto"/>
              <w:left w:val="single" w:sz="4" w:space="0" w:color="auto"/>
              <w:bottom w:val="single" w:sz="4" w:space="0" w:color="auto"/>
              <w:right w:val="single" w:sz="4" w:space="0" w:color="auto"/>
            </w:tcBorders>
            <w:vAlign w:val="center"/>
          </w:tcPr>
          <w:p w14:paraId="34E96D83" w14:textId="77777777" w:rsidR="0071340D" w:rsidRPr="0074462F" w:rsidRDefault="0071340D" w:rsidP="00372DA1">
            <w:pPr>
              <w:rPr>
                <w:color w:val="000000" w:themeColor="text1"/>
                <w:sz w:val="22"/>
              </w:rPr>
            </w:pPr>
            <w:r w:rsidRPr="0074462F">
              <w:rPr>
                <w:color w:val="000000" w:themeColor="text1"/>
                <w:sz w:val="22"/>
              </w:rPr>
              <w:t>J. M. Lozano/ESA-GMV</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7A1AFF39" w14:textId="77777777" w:rsidR="0071340D" w:rsidRPr="0074462F" w:rsidRDefault="0071340D" w:rsidP="00372DA1">
            <w:pPr>
              <w:rPr>
                <w:color w:val="000000" w:themeColor="text1"/>
                <w:sz w:val="22"/>
                <w:szCs w:val="22"/>
              </w:rPr>
            </w:pPr>
            <w:r w:rsidRPr="0074462F">
              <w:rPr>
                <w:color w:val="000000" w:themeColor="text1"/>
                <w:sz w:val="22"/>
                <w:szCs w:val="22"/>
              </w:rPr>
              <w:t>To be discussed</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78BE163B"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12671EBD"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39FAC850" w14:textId="77777777" w:rsidR="0071340D" w:rsidRPr="0074462F" w:rsidRDefault="0071340D" w:rsidP="00372DA1">
            <w:pPr>
              <w:rPr>
                <w:color w:val="000000" w:themeColor="text1"/>
                <w:sz w:val="22"/>
              </w:rPr>
            </w:pPr>
            <w:r w:rsidRPr="0074462F">
              <w:rPr>
                <w:color w:val="000000" w:themeColor="text1"/>
                <w:sz w:val="22"/>
              </w:rPr>
              <w:lastRenderedPageBreak/>
              <w:t>46</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4E372D6" w14:textId="77777777" w:rsidR="0071340D" w:rsidRPr="0074462F" w:rsidRDefault="0071340D" w:rsidP="00372DA1">
            <w:pPr>
              <w:rPr>
                <w:color w:val="000000" w:themeColor="text1"/>
                <w:sz w:val="22"/>
              </w:rPr>
            </w:pPr>
            <w:r w:rsidRPr="0074462F">
              <w:rPr>
                <w:color w:val="000000" w:themeColor="text1"/>
                <w:sz w:val="22"/>
              </w:rPr>
              <w:t>Tab 6-3</w:t>
            </w:r>
          </w:p>
        </w:tc>
        <w:tc>
          <w:tcPr>
            <w:tcW w:w="684" w:type="dxa"/>
            <w:tcBorders>
              <w:top w:val="single" w:sz="4" w:space="0" w:color="auto"/>
              <w:left w:val="single" w:sz="4" w:space="0" w:color="auto"/>
              <w:bottom w:val="single" w:sz="4" w:space="0" w:color="auto"/>
              <w:right w:val="single" w:sz="4" w:space="0" w:color="auto"/>
            </w:tcBorders>
            <w:vAlign w:val="center"/>
          </w:tcPr>
          <w:p w14:paraId="04B96A6A"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583422D9"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6329BD77" w14:textId="77777777" w:rsidR="0071340D" w:rsidRPr="0074462F" w:rsidRDefault="0071340D" w:rsidP="00372DA1">
            <w:pPr>
              <w:rPr>
                <w:color w:val="000000" w:themeColor="text1"/>
                <w:sz w:val="22"/>
                <w:szCs w:val="22"/>
              </w:rPr>
            </w:pPr>
            <w:r w:rsidRPr="0074462F">
              <w:rPr>
                <w:color w:val="000000" w:themeColor="text1"/>
                <w:sz w:val="22"/>
                <w:szCs w:val="22"/>
              </w:rPr>
              <w:t>PREVIOUS_MESSAGE_ID and NEXT_MESSAGE_ID can be moved down in the table. The description refers to the associated EPOCH which are defined 2-3 pages later.</w:t>
            </w:r>
          </w:p>
        </w:tc>
        <w:tc>
          <w:tcPr>
            <w:tcW w:w="2446" w:type="dxa"/>
            <w:tcBorders>
              <w:top w:val="single" w:sz="4" w:space="0" w:color="auto"/>
              <w:left w:val="single" w:sz="4" w:space="0" w:color="auto"/>
              <w:bottom w:val="single" w:sz="4" w:space="0" w:color="auto"/>
              <w:right w:val="single" w:sz="4" w:space="0" w:color="auto"/>
            </w:tcBorders>
            <w:vAlign w:val="center"/>
          </w:tcPr>
          <w:p w14:paraId="535667E1" w14:textId="77777777" w:rsidR="0071340D" w:rsidRPr="0074462F" w:rsidRDefault="0071340D" w:rsidP="00372DA1">
            <w:pPr>
              <w:rPr>
                <w:color w:val="000000" w:themeColor="text1"/>
                <w:sz w:val="22"/>
              </w:rPr>
            </w:pPr>
            <w:r w:rsidRPr="0074462F">
              <w:rPr>
                <w:color w:val="000000" w:themeColor="text1"/>
                <w:sz w:val="22"/>
              </w:rPr>
              <w:t>J. M. Lozano/ESA-GMV</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34DC00ED" w14:textId="77777777" w:rsidR="0071340D" w:rsidRPr="0074462F" w:rsidRDefault="0071340D" w:rsidP="00372DA1">
            <w:pPr>
              <w:rPr>
                <w:color w:val="000000" w:themeColor="text1"/>
                <w:sz w:val="22"/>
                <w:szCs w:val="22"/>
              </w:rPr>
            </w:pPr>
            <w:r w:rsidRPr="0074462F">
              <w:rPr>
                <w:color w:val="000000" w:themeColor="text1"/>
                <w:sz w:val="22"/>
                <w:szCs w:val="22"/>
              </w:rPr>
              <w:t>Modify to have IDs and EPOCHs together.</w:t>
            </w:r>
          </w:p>
        </w:tc>
        <w:tc>
          <w:tcPr>
            <w:tcW w:w="207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71C43EF" w14:textId="77777777" w:rsidR="0071340D" w:rsidRPr="0074462F" w:rsidRDefault="0071340D" w:rsidP="00372DA1">
            <w:pPr>
              <w:rPr>
                <w:color w:val="000000" w:themeColor="text1"/>
                <w:sz w:val="22"/>
              </w:rPr>
            </w:pPr>
            <w:r>
              <w:rPr>
                <w:b/>
                <w:bCs/>
                <w:sz w:val="22"/>
              </w:rPr>
              <w:t xml:space="preserve">CCSDS Fall Mtg </w:t>
            </w:r>
            <w:proofErr w:type="gramStart"/>
            <w:r>
              <w:rPr>
                <w:b/>
                <w:bCs/>
                <w:sz w:val="22"/>
              </w:rPr>
              <w:t>-  Agree</w:t>
            </w:r>
            <w:proofErr w:type="gramEnd"/>
            <w:r>
              <w:rPr>
                <w:b/>
                <w:bCs/>
                <w:sz w:val="22"/>
              </w:rPr>
              <w:t xml:space="preserve"> to leave as is.</w:t>
            </w:r>
          </w:p>
        </w:tc>
      </w:tr>
      <w:tr w:rsidR="0071340D" w:rsidRPr="00C635BB" w14:paraId="4B6795C2"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289AA72E" w14:textId="77777777" w:rsidR="0071340D" w:rsidRPr="0074462F" w:rsidRDefault="0071340D" w:rsidP="00372DA1">
            <w:pPr>
              <w:rPr>
                <w:color w:val="000000" w:themeColor="text1"/>
                <w:sz w:val="22"/>
              </w:rPr>
            </w:pPr>
            <w:r w:rsidRPr="0074462F">
              <w:rPr>
                <w:color w:val="000000" w:themeColor="text1"/>
                <w:sz w:val="22"/>
              </w:rPr>
              <w:t>47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00C504C" w14:textId="77777777" w:rsidR="0071340D" w:rsidRPr="0074462F" w:rsidRDefault="0071340D" w:rsidP="00372DA1">
            <w:pPr>
              <w:rPr>
                <w:color w:val="000000" w:themeColor="text1"/>
                <w:sz w:val="22"/>
              </w:rPr>
            </w:pPr>
            <w:r w:rsidRPr="0074462F">
              <w:rPr>
                <w:color w:val="000000" w:themeColor="text1"/>
                <w:sz w:val="22"/>
              </w:rPr>
              <w:t>Tab 6-3</w:t>
            </w:r>
          </w:p>
        </w:tc>
        <w:tc>
          <w:tcPr>
            <w:tcW w:w="684" w:type="dxa"/>
            <w:tcBorders>
              <w:top w:val="single" w:sz="4" w:space="0" w:color="auto"/>
              <w:left w:val="single" w:sz="4" w:space="0" w:color="auto"/>
              <w:bottom w:val="single" w:sz="4" w:space="0" w:color="auto"/>
              <w:right w:val="single" w:sz="4" w:space="0" w:color="auto"/>
            </w:tcBorders>
            <w:vAlign w:val="center"/>
          </w:tcPr>
          <w:p w14:paraId="0371637B"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3002206E" w14:textId="77777777" w:rsidR="0071340D" w:rsidRPr="0074462F" w:rsidRDefault="0071340D" w:rsidP="00372DA1">
            <w:pPr>
              <w:rPr>
                <w:color w:val="000000" w:themeColor="text1"/>
                <w:sz w:val="22"/>
              </w:rPr>
            </w:pPr>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5CA2DF05" w14:textId="77777777" w:rsidR="0071340D" w:rsidRPr="0074462F" w:rsidRDefault="0071340D" w:rsidP="00372DA1">
            <w:pPr>
              <w:rPr>
                <w:color w:val="000000" w:themeColor="text1"/>
                <w:sz w:val="22"/>
                <w:szCs w:val="22"/>
              </w:rPr>
            </w:pPr>
            <w:r w:rsidRPr="0074462F">
              <w:rPr>
                <w:color w:val="000000" w:themeColor="text1"/>
                <w:sz w:val="22"/>
                <w:szCs w:val="22"/>
              </w:rPr>
              <w:t>ORBIT_CATEGORY example value shall be GEO instead of EGO.</w:t>
            </w:r>
          </w:p>
        </w:tc>
        <w:tc>
          <w:tcPr>
            <w:tcW w:w="2446" w:type="dxa"/>
            <w:tcBorders>
              <w:top w:val="single" w:sz="4" w:space="0" w:color="auto"/>
              <w:left w:val="single" w:sz="4" w:space="0" w:color="auto"/>
              <w:bottom w:val="single" w:sz="4" w:space="0" w:color="auto"/>
              <w:right w:val="single" w:sz="4" w:space="0" w:color="auto"/>
            </w:tcBorders>
            <w:vAlign w:val="center"/>
          </w:tcPr>
          <w:p w14:paraId="6F52B275" w14:textId="77777777" w:rsidR="0071340D" w:rsidRPr="0074462F" w:rsidRDefault="0071340D" w:rsidP="00372DA1">
            <w:pPr>
              <w:rPr>
                <w:color w:val="000000" w:themeColor="text1"/>
                <w:sz w:val="22"/>
              </w:rPr>
            </w:pPr>
            <w:r w:rsidRPr="0074462F">
              <w:rPr>
                <w:color w:val="000000" w:themeColor="text1"/>
                <w:sz w:val="22"/>
              </w:rPr>
              <w:t>J. M. Lozano/ESA-GMV</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52952512" w14:textId="77777777" w:rsidR="0071340D" w:rsidRPr="0074462F" w:rsidRDefault="0071340D" w:rsidP="00372DA1">
            <w:pPr>
              <w:rPr>
                <w:color w:val="000000" w:themeColor="text1"/>
                <w:sz w:val="22"/>
                <w:szCs w:val="22"/>
              </w:rPr>
            </w:pPr>
            <w:r w:rsidRPr="0074462F">
              <w:rPr>
                <w:color w:val="000000" w:themeColor="text1"/>
                <w:sz w:val="22"/>
                <w:szCs w:val="22"/>
              </w:rPr>
              <w:t>Correct</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3EBBF30A"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08A03F97"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5FE9061F" w14:textId="77777777" w:rsidR="0071340D" w:rsidRPr="0074462F" w:rsidRDefault="0071340D" w:rsidP="00372DA1">
            <w:pPr>
              <w:rPr>
                <w:color w:val="000000" w:themeColor="text1"/>
                <w:sz w:val="22"/>
              </w:rPr>
            </w:pPr>
          </w:p>
        </w:tc>
        <w:tc>
          <w:tcPr>
            <w:tcW w:w="1062" w:type="dxa"/>
            <w:tcBorders>
              <w:top w:val="single" w:sz="4" w:space="0" w:color="auto"/>
              <w:left w:val="single" w:sz="4" w:space="0" w:color="auto"/>
              <w:bottom w:val="single" w:sz="4" w:space="0" w:color="auto"/>
              <w:right w:val="single" w:sz="4" w:space="0" w:color="auto"/>
            </w:tcBorders>
            <w:vAlign w:val="center"/>
            <w:hideMark/>
          </w:tcPr>
          <w:p w14:paraId="099CBA84" w14:textId="77777777" w:rsidR="0071340D" w:rsidRPr="0074462F" w:rsidRDefault="0071340D" w:rsidP="00372DA1">
            <w:pPr>
              <w:rPr>
                <w:color w:val="000000" w:themeColor="text1"/>
                <w:sz w:val="22"/>
              </w:rPr>
            </w:pPr>
            <w:r w:rsidRPr="0074462F">
              <w:rPr>
                <w:color w:val="000000" w:themeColor="text1"/>
                <w:sz w:val="22"/>
              </w:rPr>
              <w:t>Tab 6-3</w:t>
            </w:r>
          </w:p>
          <w:p w14:paraId="5CAC18F7" w14:textId="77777777" w:rsidR="0071340D" w:rsidRPr="0074462F" w:rsidRDefault="0071340D" w:rsidP="00372DA1">
            <w:pPr>
              <w:rPr>
                <w:color w:val="000000" w:themeColor="text1"/>
                <w:sz w:val="22"/>
              </w:rPr>
            </w:pPr>
            <w:r w:rsidRPr="0074462F">
              <w:rPr>
                <w:color w:val="000000" w:themeColor="text1"/>
                <w:sz w:val="22"/>
              </w:rPr>
              <w:t>Tab 6-4</w:t>
            </w:r>
          </w:p>
        </w:tc>
        <w:tc>
          <w:tcPr>
            <w:tcW w:w="684" w:type="dxa"/>
            <w:tcBorders>
              <w:top w:val="single" w:sz="4" w:space="0" w:color="auto"/>
              <w:left w:val="single" w:sz="4" w:space="0" w:color="auto"/>
              <w:bottom w:val="single" w:sz="4" w:space="0" w:color="auto"/>
              <w:right w:val="single" w:sz="4" w:space="0" w:color="auto"/>
            </w:tcBorders>
            <w:vAlign w:val="center"/>
          </w:tcPr>
          <w:p w14:paraId="5146B2B7"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20430168" w14:textId="77777777" w:rsidR="0071340D" w:rsidRPr="0074462F" w:rsidRDefault="0071340D" w:rsidP="00372DA1">
            <w:pPr>
              <w:rPr>
                <w:color w:val="000000" w:themeColor="text1"/>
                <w:sz w:val="22"/>
              </w:rPr>
            </w:pPr>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4599ADF9" w14:textId="77777777" w:rsidR="0071340D" w:rsidRPr="0074462F" w:rsidRDefault="0071340D" w:rsidP="00372DA1">
            <w:pPr>
              <w:rPr>
                <w:color w:val="000000" w:themeColor="text1"/>
                <w:sz w:val="22"/>
                <w:szCs w:val="22"/>
              </w:rPr>
            </w:pPr>
            <w:r w:rsidRPr="0074462F">
              <w:rPr>
                <w:color w:val="000000" w:themeColor="text1"/>
                <w:sz w:val="22"/>
                <w:szCs w:val="22"/>
              </w:rPr>
              <w:t>Both tables have examples or default value with units, but only Table 6-4 has a “</w:t>
            </w:r>
            <w:proofErr w:type="gramStart"/>
            <w:r w:rsidRPr="0074462F">
              <w:rPr>
                <w:color w:val="000000" w:themeColor="text1"/>
                <w:sz w:val="22"/>
                <w:szCs w:val="22"/>
              </w:rPr>
              <w:t>units</w:t>
            </w:r>
            <w:proofErr w:type="gramEnd"/>
            <w:r w:rsidRPr="0074462F">
              <w:rPr>
                <w:color w:val="000000" w:themeColor="text1"/>
                <w:sz w:val="22"/>
                <w:szCs w:val="22"/>
              </w:rPr>
              <w:t>” column.</w:t>
            </w:r>
          </w:p>
        </w:tc>
        <w:tc>
          <w:tcPr>
            <w:tcW w:w="2446" w:type="dxa"/>
            <w:tcBorders>
              <w:top w:val="single" w:sz="4" w:space="0" w:color="auto"/>
              <w:left w:val="single" w:sz="4" w:space="0" w:color="auto"/>
              <w:bottom w:val="single" w:sz="4" w:space="0" w:color="auto"/>
              <w:right w:val="single" w:sz="4" w:space="0" w:color="auto"/>
            </w:tcBorders>
            <w:vAlign w:val="center"/>
          </w:tcPr>
          <w:p w14:paraId="33B41654" w14:textId="77777777" w:rsidR="0071340D" w:rsidRPr="0074462F" w:rsidRDefault="0071340D" w:rsidP="00372DA1">
            <w:pPr>
              <w:rPr>
                <w:color w:val="000000" w:themeColor="text1"/>
                <w:sz w:val="22"/>
              </w:rPr>
            </w:pPr>
            <w:r w:rsidRPr="0074462F">
              <w:rPr>
                <w:color w:val="000000" w:themeColor="text1"/>
                <w:sz w:val="22"/>
              </w:rPr>
              <w:t>J. M. Lozano/ESA-GMV</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EC96B6F" w14:textId="77777777" w:rsidR="0071340D" w:rsidRPr="0074462F" w:rsidRDefault="0071340D" w:rsidP="00372DA1">
            <w:pPr>
              <w:rPr>
                <w:color w:val="000000" w:themeColor="text1"/>
                <w:sz w:val="22"/>
                <w:szCs w:val="22"/>
              </w:rPr>
            </w:pPr>
            <w:r w:rsidRPr="0074462F">
              <w:rPr>
                <w:color w:val="000000" w:themeColor="text1"/>
                <w:sz w:val="22"/>
                <w:szCs w:val="22"/>
              </w:rPr>
              <w:t>Consider adding a “</w:t>
            </w:r>
            <w:proofErr w:type="gramStart"/>
            <w:r w:rsidRPr="0074462F">
              <w:rPr>
                <w:color w:val="000000" w:themeColor="text1"/>
                <w:sz w:val="22"/>
                <w:szCs w:val="22"/>
              </w:rPr>
              <w:t>units</w:t>
            </w:r>
            <w:proofErr w:type="gramEnd"/>
            <w:r w:rsidRPr="0074462F">
              <w:rPr>
                <w:color w:val="000000" w:themeColor="text1"/>
                <w:sz w:val="22"/>
                <w:szCs w:val="22"/>
              </w:rPr>
              <w:t>” column to table 6-3.</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302B4FC7"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29B40456"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06B44379" w14:textId="77777777" w:rsidR="0071340D" w:rsidRPr="0074462F" w:rsidRDefault="0071340D" w:rsidP="00372DA1">
            <w:pPr>
              <w:rPr>
                <w:color w:val="000000" w:themeColor="text1"/>
                <w:sz w:val="22"/>
              </w:rPr>
            </w:pPr>
            <w:r w:rsidRPr="0074462F">
              <w:rPr>
                <w:color w:val="000000" w:themeColor="text1"/>
                <w:sz w:val="22"/>
              </w:rPr>
              <w:t>48</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C8D3499" w14:textId="77777777" w:rsidR="0071340D" w:rsidRPr="0074462F" w:rsidRDefault="0071340D" w:rsidP="00372DA1">
            <w:pPr>
              <w:rPr>
                <w:color w:val="000000" w:themeColor="text1"/>
                <w:sz w:val="22"/>
              </w:rPr>
            </w:pPr>
            <w:r w:rsidRPr="0074462F">
              <w:rPr>
                <w:color w:val="000000" w:themeColor="text1"/>
                <w:sz w:val="22"/>
              </w:rPr>
              <w:t>Tab 6-3</w:t>
            </w:r>
          </w:p>
        </w:tc>
        <w:tc>
          <w:tcPr>
            <w:tcW w:w="684" w:type="dxa"/>
            <w:tcBorders>
              <w:top w:val="single" w:sz="4" w:space="0" w:color="auto"/>
              <w:left w:val="single" w:sz="4" w:space="0" w:color="auto"/>
              <w:bottom w:val="single" w:sz="4" w:space="0" w:color="auto"/>
              <w:right w:val="single" w:sz="4" w:space="0" w:color="auto"/>
            </w:tcBorders>
            <w:vAlign w:val="center"/>
          </w:tcPr>
          <w:p w14:paraId="6027C1E6"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7046791B"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5AA0F7DE" w14:textId="77777777" w:rsidR="0071340D" w:rsidRPr="0074462F" w:rsidRDefault="0071340D" w:rsidP="00372DA1">
            <w:pPr>
              <w:rPr>
                <w:color w:val="000000" w:themeColor="text1"/>
                <w:sz w:val="22"/>
                <w:szCs w:val="22"/>
              </w:rPr>
            </w:pPr>
            <w:r w:rsidRPr="0074462F">
              <w:rPr>
                <w:color w:val="000000" w:themeColor="text1"/>
                <w:sz w:val="22"/>
                <w:szCs w:val="22"/>
              </w:rPr>
              <w:t>IERS EOP files contain final and predicted values. The date of the EOP file used may be relevant. Should this be included in the EOP_SOURCE or a new filed?</w:t>
            </w:r>
          </w:p>
        </w:tc>
        <w:tc>
          <w:tcPr>
            <w:tcW w:w="2446" w:type="dxa"/>
            <w:tcBorders>
              <w:top w:val="single" w:sz="4" w:space="0" w:color="auto"/>
              <w:left w:val="single" w:sz="4" w:space="0" w:color="auto"/>
              <w:bottom w:val="single" w:sz="4" w:space="0" w:color="auto"/>
              <w:right w:val="single" w:sz="4" w:space="0" w:color="auto"/>
            </w:tcBorders>
            <w:vAlign w:val="center"/>
          </w:tcPr>
          <w:p w14:paraId="6C51F19D" w14:textId="77777777" w:rsidR="0071340D" w:rsidRPr="0074462F" w:rsidRDefault="0071340D" w:rsidP="00372DA1">
            <w:pPr>
              <w:rPr>
                <w:color w:val="000000" w:themeColor="text1"/>
                <w:sz w:val="22"/>
              </w:rPr>
            </w:pPr>
            <w:r w:rsidRPr="0074462F">
              <w:rPr>
                <w:color w:val="000000" w:themeColor="text1"/>
                <w:sz w:val="22"/>
              </w:rPr>
              <w:t>J. M. Lozano/ESA-GMV</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EAEF871" w14:textId="77777777" w:rsidR="0071340D" w:rsidRPr="0074462F" w:rsidRDefault="0071340D" w:rsidP="00372DA1">
            <w:pPr>
              <w:rPr>
                <w:color w:val="000000" w:themeColor="text1"/>
                <w:sz w:val="22"/>
                <w:szCs w:val="22"/>
              </w:rPr>
            </w:pPr>
            <w:r w:rsidRPr="0074462F">
              <w:rPr>
                <w:color w:val="000000" w:themeColor="text1"/>
                <w:sz w:val="22"/>
                <w:szCs w:val="22"/>
              </w:rPr>
              <w:t>To be discussed.</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397DC9D0" w14:textId="77777777" w:rsidR="0071340D" w:rsidRPr="0074462F" w:rsidRDefault="0071340D" w:rsidP="00372DA1">
            <w:pPr>
              <w:rPr>
                <w:color w:val="000000" w:themeColor="text1"/>
                <w:sz w:val="22"/>
              </w:rPr>
            </w:pPr>
            <w:r>
              <w:rPr>
                <w:color w:val="000000" w:themeColor="text1"/>
                <w:sz w:val="22"/>
              </w:rPr>
              <w:t>Fixed (added text to suggest that the version/date be included in the EOP source name).</w:t>
            </w:r>
          </w:p>
        </w:tc>
      </w:tr>
      <w:tr w:rsidR="0071340D" w:rsidRPr="00C635BB" w14:paraId="490F1A92"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7A170D90" w14:textId="77777777" w:rsidR="0071340D" w:rsidRPr="0074462F" w:rsidRDefault="0071340D" w:rsidP="00372DA1">
            <w:pPr>
              <w:rPr>
                <w:color w:val="000000" w:themeColor="text1"/>
                <w:sz w:val="22"/>
              </w:rPr>
            </w:pPr>
            <w:r w:rsidRPr="0074462F">
              <w:rPr>
                <w:color w:val="000000" w:themeColor="text1"/>
                <w:sz w:val="22"/>
              </w:rPr>
              <w:t>56</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1704199" w14:textId="77777777" w:rsidR="0071340D" w:rsidRPr="0074462F" w:rsidRDefault="0071340D" w:rsidP="00372DA1">
            <w:pPr>
              <w:rPr>
                <w:color w:val="000000" w:themeColor="text1"/>
                <w:sz w:val="22"/>
              </w:rPr>
            </w:pPr>
            <w:r w:rsidRPr="0074462F">
              <w:rPr>
                <w:color w:val="000000" w:themeColor="text1"/>
                <w:sz w:val="22"/>
              </w:rPr>
              <w:t>Tab 6-5</w:t>
            </w:r>
          </w:p>
        </w:tc>
        <w:tc>
          <w:tcPr>
            <w:tcW w:w="684" w:type="dxa"/>
            <w:tcBorders>
              <w:top w:val="single" w:sz="4" w:space="0" w:color="auto"/>
              <w:left w:val="single" w:sz="4" w:space="0" w:color="auto"/>
              <w:bottom w:val="single" w:sz="4" w:space="0" w:color="auto"/>
              <w:right w:val="single" w:sz="4" w:space="0" w:color="auto"/>
            </w:tcBorders>
            <w:vAlign w:val="center"/>
          </w:tcPr>
          <w:p w14:paraId="2A918730"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2BFC18E7" w14:textId="77777777" w:rsidR="0071340D" w:rsidRPr="0074462F" w:rsidRDefault="0071340D" w:rsidP="00372DA1">
            <w:pPr>
              <w:rPr>
                <w:color w:val="000000" w:themeColor="text1"/>
                <w:sz w:val="22"/>
              </w:rPr>
            </w:pPr>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01540EF1" w14:textId="77777777" w:rsidR="0071340D" w:rsidRPr="0074462F" w:rsidRDefault="0071340D" w:rsidP="00372DA1">
            <w:pPr>
              <w:rPr>
                <w:color w:val="000000" w:themeColor="text1"/>
                <w:sz w:val="22"/>
                <w:szCs w:val="22"/>
              </w:rPr>
            </w:pPr>
            <w:r w:rsidRPr="0074462F">
              <w:rPr>
                <w:color w:val="000000" w:themeColor="text1"/>
                <w:sz w:val="22"/>
                <w:szCs w:val="22"/>
              </w:rPr>
              <w:t xml:space="preserve">Shall SOLAR_RADIATION_UNCERTAINTY units be %, in line </w:t>
            </w:r>
            <w:proofErr w:type="spellStart"/>
            <w:r w:rsidRPr="0074462F">
              <w:rPr>
                <w:color w:val="000000" w:themeColor="text1"/>
                <w:sz w:val="22"/>
                <w:szCs w:val="22"/>
              </w:rPr>
              <w:t>qith</w:t>
            </w:r>
            <w:proofErr w:type="spellEnd"/>
            <w:r w:rsidRPr="0074462F">
              <w:rPr>
                <w:color w:val="000000" w:themeColor="text1"/>
                <w:sz w:val="22"/>
                <w:szCs w:val="22"/>
              </w:rPr>
              <w:t xml:space="preserve"> DRAG_UNCERTAINTY?</w:t>
            </w:r>
          </w:p>
        </w:tc>
        <w:tc>
          <w:tcPr>
            <w:tcW w:w="2446" w:type="dxa"/>
            <w:tcBorders>
              <w:top w:val="single" w:sz="4" w:space="0" w:color="auto"/>
              <w:left w:val="single" w:sz="4" w:space="0" w:color="auto"/>
              <w:bottom w:val="single" w:sz="4" w:space="0" w:color="auto"/>
              <w:right w:val="single" w:sz="4" w:space="0" w:color="auto"/>
            </w:tcBorders>
            <w:vAlign w:val="center"/>
          </w:tcPr>
          <w:p w14:paraId="10CDEFCC" w14:textId="77777777" w:rsidR="0071340D" w:rsidRPr="0074462F" w:rsidRDefault="0071340D" w:rsidP="00372DA1">
            <w:pPr>
              <w:rPr>
                <w:color w:val="000000" w:themeColor="text1"/>
                <w:sz w:val="22"/>
              </w:rPr>
            </w:pPr>
            <w:r w:rsidRPr="0074462F">
              <w:rPr>
                <w:color w:val="000000" w:themeColor="text1"/>
                <w:sz w:val="22"/>
              </w:rPr>
              <w:t>J. M. Lozano/ESA-GMV</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47751A16" w14:textId="77777777" w:rsidR="0071340D" w:rsidRPr="0074462F" w:rsidRDefault="0071340D" w:rsidP="00372DA1">
            <w:pPr>
              <w:rPr>
                <w:color w:val="000000" w:themeColor="text1"/>
                <w:sz w:val="22"/>
                <w:szCs w:val="22"/>
              </w:rPr>
            </w:pPr>
            <w:r w:rsidRPr="0074462F">
              <w:rPr>
                <w:color w:val="000000" w:themeColor="text1"/>
                <w:sz w:val="22"/>
                <w:szCs w:val="22"/>
              </w:rPr>
              <w:t>Add units in “Units” column.</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72768D14"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7FA87594"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637B38DD" w14:textId="77777777" w:rsidR="0071340D" w:rsidRPr="0074462F" w:rsidRDefault="0071340D" w:rsidP="00372DA1">
            <w:pPr>
              <w:rPr>
                <w:color w:val="000000" w:themeColor="text1"/>
                <w:sz w:val="22"/>
              </w:rPr>
            </w:pPr>
            <w:r w:rsidRPr="0074462F">
              <w:rPr>
                <w:color w:val="000000" w:themeColor="text1"/>
                <w:sz w:val="22"/>
              </w:rPr>
              <w:t>60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94170B9" w14:textId="77777777" w:rsidR="0071340D" w:rsidRPr="0074462F" w:rsidRDefault="0071340D" w:rsidP="00372DA1">
            <w:pPr>
              <w:rPr>
                <w:color w:val="000000" w:themeColor="text1"/>
                <w:sz w:val="22"/>
              </w:rPr>
            </w:pPr>
            <w:r w:rsidRPr="0074462F">
              <w:rPr>
                <w:color w:val="000000" w:themeColor="text1"/>
                <w:sz w:val="22"/>
              </w:rPr>
              <w:t>Tab 6-6</w:t>
            </w:r>
          </w:p>
        </w:tc>
        <w:tc>
          <w:tcPr>
            <w:tcW w:w="684" w:type="dxa"/>
            <w:tcBorders>
              <w:top w:val="single" w:sz="4" w:space="0" w:color="auto"/>
              <w:left w:val="single" w:sz="4" w:space="0" w:color="auto"/>
              <w:bottom w:val="single" w:sz="4" w:space="0" w:color="auto"/>
              <w:right w:val="single" w:sz="4" w:space="0" w:color="auto"/>
            </w:tcBorders>
            <w:vAlign w:val="center"/>
          </w:tcPr>
          <w:p w14:paraId="2E8E150B"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1BCA0471" w14:textId="77777777" w:rsidR="0071340D" w:rsidRPr="0074462F" w:rsidRDefault="0071340D" w:rsidP="00372DA1">
            <w:pPr>
              <w:rPr>
                <w:color w:val="000000" w:themeColor="text1"/>
                <w:sz w:val="22"/>
              </w:rPr>
            </w:pPr>
            <w:r w:rsidRPr="0074462F">
              <w:rPr>
                <w:color w:val="000000" w:themeColor="text1"/>
                <w:sz w:val="22"/>
              </w:rPr>
              <w:t>Ge</w:t>
            </w:r>
          </w:p>
        </w:tc>
        <w:tc>
          <w:tcPr>
            <w:tcW w:w="3770" w:type="dxa"/>
            <w:tcBorders>
              <w:top w:val="single" w:sz="4" w:space="0" w:color="auto"/>
              <w:left w:val="single" w:sz="4" w:space="0" w:color="auto"/>
              <w:bottom w:val="single" w:sz="4" w:space="0" w:color="auto"/>
              <w:right w:val="single" w:sz="4" w:space="0" w:color="auto"/>
            </w:tcBorders>
            <w:vAlign w:val="center"/>
            <w:hideMark/>
          </w:tcPr>
          <w:p w14:paraId="3019146E" w14:textId="77777777" w:rsidR="0071340D" w:rsidRPr="0074462F" w:rsidRDefault="0071340D" w:rsidP="00372DA1">
            <w:pPr>
              <w:rPr>
                <w:color w:val="000000" w:themeColor="text1"/>
                <w:sz w:val="22"/>
                <w:szCs w:val="22"/>
              </w:rPr>
            </w:pPr>
            <w:r w:rsidRPr="0074462F">
              <w:rPr>
                <w:color w:val="000000" w:themeColor="text1"/>
                <w:sz w:val="22"/>
                <w:szCs w:val="22"/>
              </w:rPr>
              <w:t>When the description of *_PREV_ID or *_NEXT_ID refers to sequence of * time histories, this history can be split in different OCMs or it is a self-contained concept?</w:t>
            </w:r>
          </w:p>
        </w:tc>
        <w:tc>
          <w:tcPr>
            <w:tcW w:w="2446" w:type="dxa"/>
            <w:tcBorders>
              <w:top w:val="single" w:sz="4" w:space="0" w:color="auto"/>
              <w:left w:val="single" w:sz="4" w:space="0" w:color="auto"/>
              <w:bottom w:val="single" w:sz="4" w:space="0" w:color="auto"/>
              <w:right w:val="single" w:sz="4" w:space="0" w:color="auto"/>
            </w:tcBorders>
            <w:vAlign w:val="center"/>
          </w:tcPr>
          <w:p w14:paraId="4D318E56" w14:textId="77777777" w:rsidR="0071340D" w:rsidRPr="0074462F" w:rsidRDefault="0071340D" w:rsidP="00372DA1">
            <w:pPr>
              <w:rPr>
                <w:color w:val="000000" w:themeColor="text1"/>
                <w:sz w:val="22"/>
              </w:rPr>
            </w:pPr>
            <w:r w:rsidRPr="0074462F">
              <w:rPr>
                <w:color w:val="000000" w:themeColor="text1"/>
                <w:sz w:val="22"/>
              </w:rPr>
              <w:t>J. M. Lozano/ESA-GMV</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012E52EF" w14:textId="77777777" w:rsidR="0071340D" w:rsidRPr="0074462F" w:rsidRDefault="0071340D" w:rsidP="00372DA1">
            <w:pPr>
              <w:rPr>
                <w:color w:val="000000" w:themeColor="text1"/>
                <w:sz w:val="22"/>
                <w:szCs w:val="22"/>
              </w:rPr>
            </w:pPr>
            <w:r w:rsidRPr="0074462F">
              <w:rPr>
                <w:color w:val="000000" w:themeColor="text1"/>
                <w:sz w:val="22"/>
                <w:szCs w:val="22"/>
              </w:rPr>
              <w:t>Consider clarifying this concept of time histories, not sure where.</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69305E8F"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74AEB5E5"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7CB3AE11" w14:textId="77777777" w:rsidR="0071340D" w:rsidRPr="0074462F" w:rsidRDefault="0071340D" w:rsidP="00372DA1">
            <w:pPr>
              <w:rPr>
                <w:color w:val="000000" w:themeColor="text1"/>
                <w:sz w:val="22"/>
              </w:rPr>
            </w:pPr>
            <w:r w:rsidRPr="0074462F">
              <w:rPr>
                <w:color w:val="000000" w:themeColor="text1"/>
                <w:sz w:val="22"/>
              </w:rPr>
              <w:t>71</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429B365" w14:textId="77777777" w:rsidR="0071340D" w:rsidRPr="0074462F" w:rsidRDefault="0071340D" w:rsidP="00372DA1">
            <w:pPr>
              <w:rPr>
                <w:color w:val="000000" w:themeColor="text1"/>
                <w:sz w:val="22"/>
              </w:rPr>
            </w:pPr>
            <w:r w:rsidRPr="0074462F">
              <w:rPr>
                <w:color w:val="000000" w:themeColor="text1"/>
                <w:sz w:val="22"/>
              </w:rPr>
              <w:t>Tab 6-8</w:t>
            </w:r>
          </w:p>
        </w:tc>
        <w:tc>
          <w:tcPr>
            <w:tcW w:w="684" w:type="dxa"/>
            <w:tcBorders>
              <w:top w:val="single" w:sz="4" w:space="0" w:color="auto"/>
              <w:left w:val="single" w:sz="4" w:space="0" w:color="auto"/>
              <w:bottom w:val="single" w:sz="4" w:space="0" w:color="auto"/>
              <w:right w:val="single" w:sz="4" w:space="0" w:color="auto"/>
            </w:tcBorders>
            <w:vAlign w:val="center"/>
          </w:tcPr>
          <w:p w14:paraId="1ED3EEDA"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437EEDC6"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777490D4" w14:textId="77777777" w:rsidR="0071340D" w:rsidRPr="0074462F" w:rsidRDefault="0071340D" w:rsidP="00372DA1">
            <w:pPr>
              <w:rPr>
                <w:color w:val="000000" w:themeColor="text1"/>
                <w:sz w:val="22"/>
                <w:szCs w:val="22"/>
              </w:rPr>
            </w:pPr>
            <w:r w:rsidRPr="0074462F">
              <w:rPr>
                <w:color w:val="000000" w:themeColor="text1"/>
                <w:sz w:val="22"/>
                <w:szCs w:val="22"/>
              </w:rPr>
              <w:t>The THR_EFFIC computed from OD can be sometime bigger than 1.0.</w:t>
            </w:r>
          </w:p>
        </w:tc>
        <w:tc>
          <w:tcPr>
            <w:tcW w:w="2446" w:type="dxa"/>
            <w:tcBorders>
              <w:top w:val="single" w:sz="4" w:space="0" w:color="auto"/>
              <w:left w:val="single" w:sz="4" w:space="0" w:color="auto"/>
              <w:bottom w:val="single" w:sz="4" w:space="0" w:color="auto"/>
              <w:right w:val="single" w:sz="4" w:space="0" w:color="auto"/>
            </w:tcBorders>
            <w:vAlign w:val="center"/>
          </w:tcPr>
          <w:p w14:paraId="4DE5154B" w14:textId="77777777" w:rsidR="0071340D" w:rsidRPr="0074462F" w:rsidRDefault="0071340D" w:rsidP="00372DA1">
            <w:pPr>
              <w:rPr>
                <w:color w:val="000000" w:themeColor="text1"/>
                <w:sz w:val="22"/>
              </w:rPr>
            </w:pPr>
            <w:r w:rsidRPr="0074462F">
              <w:rPr>
                <w:color w:val="000000" w:themeColor="text1"/>
                <w:sz w:val="22"/>
              </w:rPr>
              <w:t>J. M. Lozano/ESA-GMV</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686EB6E2" w14:textId="77777777" w:rsidR="0071340D" w:rsidRPr="0074462F" w:rsidRDefault="0071340D" w:rsidP="00372DA1">
            <w:pPr>
              <w:rPr>
                <w:color w:val="000000" w:themeColor="text1"/>
                <w:sz w:val="22"/>
                <w:szCs w:val="22"/>
              </w:rPr>
            </w:pPr>
            <w:r w:rsidRPr="0074462F">
              <w:rPr>
                <w:color w:val="000000" w:themeColor="text1"/>
                <w:sz w:val="22"/>
                <w:szCs w:val="22"/>
              </w:rPr>
              <w:t>Reword the description to “… ranging typically between 0.0 and 1.0.”</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7A6AF7BB"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4F7DFDEA"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6D8500DC" w14:textId="77777777" w:rsidR="0071340D" w:rsidRPr="0074462F" w:rsidRDefault="0071340D" w:rsidP="00372DA1">
            <w:pPr>
              <w:rPr>
                <w:color w:val="000000" w:themeColor="text1"/>
                <w:sz w:val="22"/>
              </w:rPr>
            </w:pPr>
            <w:r w:rsidRPr="0074462F">
              <w:rPr>
                <w:color w:val="000000" w:themeColor="text1"/>
                <w:sz w:val="22"/>
              </w:rPr>
              <w:t>77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27EDCB4" w14:textId="77777777" w:rsidR="0071340D" w:rsidRPr="0074462F" w:rsidRDefault="0071340D" w:rsidP="00372DA1">
            <w:pPr>
              <w:rPr>
                <w:color w:val="000000" w:themeColor="text1"/>
                <w:sz w:val="22"/>
              </w:rPr>
            </w:pPr>
            <w:r w:rsidRPr="0074462F">
              <w:rPr>
                <w:color w:val="000000" w:themeColor="text1"/>
                <w:sz w:val="22"/>
              </w:rPr>
              <w:t>Tab 6-11</w:t>
            </w:r>
          </w:p>
          <w:p w14:paraId="77E5A4B4" w14:textId="77777777" w:rsidR="0071340D" w:rsidRPr="0074462F" w:rsidRDefault="0071340D" w:rsidP="00372DA1">
            <w:pPr>
              <w:rPr>
                <w:color w:val="000000" w:themeColor="text1"/>
                <w:sz w:val="22"/>
              </w:rPr>
            </w:pPr>
            <w:r w:rsidRPr="0074462F">
              <w:rPr>
                <w:color w:val="000000" w:themeColor="text1"/>
                <w:sz w:val="22"/>
              </w:rPr>
              <w:t>6.2.9.4</w:t>
            </w:r>
          </w:p>
        </w:tc>
        <w:tc>
          <w:tcPr>
            <w:tcW w:w="684" w:type="dxa"/>
            <w:tcBorders>
              <w:top w:val="single" w:sz="4" w:space="0" w:color="auto"/>
              <w:left w:val="single" w:sz="4" w:space="0" w:color="auto"/>
              <w:bottom w:val="single" w:sz="4" w:space="0" w:color="auto"/>
              <w:right w:val="single" w:sz="4" w:space="0" w:color="auto"/>
            </w:tcBorders>
            <w:vAlign w:val="center"/>
          </w:tcPr>
          <w:p w14:paraId="3FEC79E3"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6E0CD3E7"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7D2A27F8" w14:textId="77777777" w:rsidR="0071340D" w:rsidRPr="0074462F" w:rsidRDefault="0071340D" w:rsidP="00372DA1">
            <w:pPr>
              <w:rPr>
                <w:color w:val="000000" w:themeColor="text1"/>
                <w:sz w:val="22"/>
                <w:szCs w:val="22"/>
              </w:rPr>
            </w:pPr>
            <w:r w:rsidRPr="0074462F">
              <w:rPr>
                <w:color w:val="000000" w:themeColor="text1"/>
                <w:sz w:val="22"/>
                <w:szCs w:val="22"/>
              </w:rPr>
              <w:t>DAYS_SINCE_FIRST/LAST_OBS maybe positive or negative.</w:t>
            </w:r>
          </w:p>
        </w:tc>
        <w:tc>
          <w:tcPr>
            <w:tcW w:w="2446" w:type="dxa"/>
            <w:tcBorders>
              <w:top w:val="single" w:sz="4" w:space="0" w:color="auto"/>
              <w:left w:val="single" w:sz="4" w:space="0" w:color="auto"/>
              <w:bottom w:val="single" w:sz="4" w:space="0" w:color="auto"/>
              <w:right w:val="single" w:sz="4" w:space="0" w:color="auto"/>
            </w:tcBorders>
            <w:vAlign w:val="center"/>
          </w:tcPr>
          <w:p w14:paraId="554C5A64" w14:textId="77777777" w:rsidR="0071340D" w:rsidRPr="0074462F" w:rsidRDefault="0071340D" w:rsidP="00372DA1">
            <w:pPr>
              <w:rPr>
                <w:color w:val="000000" w:themeColor="text1"/>
                <w:sz w:val="22"/>
              </w:rPr>
            </w:pPr>
            <w:r w:rsidRPr="0074462F">
              <w:rPr>
                <w:color w:val="000000" w:themeColor="text1"/>
                <w:sz w:val="22"/>
              </w:rPr>
              <w:t>J. M. Lozano/ESA-GMV</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6D348D8F" w14:textId="77777777" w:rsidR="0071340D" w:rsidRPr="0074462F" w:rsidRDefault="0071340D" w:rsidP="00372DA1">
            <w:pPr>
              <w:rPr>
                <w:color w:val="000000" w:themeColor="text1"/>
                <w:sz w:val="22"/>
                <w:szCs w:val="22"/>
              </w:rPr>
            </w:pPr>
            <w:r w:rsidRPr="0074462F">
              <w:rPr>
                <w:color w:val="000000" w:themeColor="text1"/>
                <w:sz w:val="22"/>
                <w:szCs w:val="22"/>
              </w:rPr>
              <w:t xml:space="preserve">Consider adding a comment in the description or change example to </w:t>
            </w:r>
            <w:r w:rsidRPr="0074462F">
              <w:rPr>
                <w:color w:val="000000" w:themeColor="text1"/>
                <w:sz w:val="22"/>
                <w:szCs w:val="22"/>
              </w:rPr>
              <w:lastRenderedPageBreak/>
              <w:t>avoid the reader assuming that they shall be positive.</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427A1FC" w14:textId="77777777" w:rsidR="0071340D" w:rsidRPr="0074462F" w:rsidRDefault="0071340D" w:rsidP="00372DA1">
            <w:pPr>
              <w:rPr>
                <w:color w:val="000000" w:themeColor="text1"/>
                <w:sz w:val="22"/>
              </w:rPr>
            </w:pPr>
            <w:r>
              <w:rPr>
                <w:color w:val="000000" w:themeColor="text1"/>
                <w:sz w:val="22"/>
              </w:rPr>
              <w:lastRenderedPageBreak/>
              <w:t>Fixed.</w:t>
            </w:r>
          </w:p>
        </w:tc>
      </w:tr>
      <w:tr w:rsidR="0071340D" w:rsidRPr="00C635BB" w14:paraId="1B997A5D"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2F82CAC8" w14:textId="77777777" w:rsidR="0071340D" w:rsidRPr="0074462F" w:rsidRDefault="0071340D" w:rsidP="00372DA1">
            <w:pPr>
              <w:rPr>
                <w:color w:val="000000" w:themeColor="text1"/>
                <w:sz w:val="22"/>
              </w:rPr>
            </w:pPr>
            <w:r w:rsidRPr="0074462F">
              <w:rPr>
                <w:color w:val="000000" w:themeColor="text1"/>
                <w:sz w:val="22"/>
              </w:rPr>
              <w:t>89</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7AA2D27" w14:textId="77777777" w:rsidR="0071340D" w:rsidRPr="0074462F" w:rsidRDefault="0071340D" w:rsidP="00372DA1">
            <w:pPr>
              <w:rPr>
                <w:color w:val="000000" w:themeColor="text1"/>
                <w:sz w:val="22"/>
              </w:rPr>
            </w:pPr>
            <w:r w:rsidRPr="0074462F">
              <w:rPr>
                <w:color w:val="000000" w:themeColor="text1"/>
                <w:sz w:val="22"/>
              </w:rPr>
              <w:t>8.1</w:t>
            </w:r>
          </w:p>
        </w:tc>
        <w:tc>
          <w:tcPr>
            <w:tcW w:w="684" w:type="dxa"/>
            <w:tcBorders>
              <w:top w:val="single" w:sz="4" w:space="0" w:color="auto"/>
              <w:left w:val="single" w:sz="4" w:space="0" w:color="auto"/>
              <w:bottom w:val="single" w:sz="4" w:space="0" w:color="auto"/>
              <w:right w:val="single" w:sz="4" w:space="0" w:color="auto"/>
            </w:tcBorders>
            <w:vAlign w:val="center"/>
          </w:tcPr>
          <w:p w14:paraId="66930A7B" w14:textId="77777777" w:rsidR="0071340D" w:rsidRPr="0074462F" w:rsidRDefault="0071340D" w:rsidP="00372DA1">
            <w:pPr>
              <w:rPr>
                <w:color w:val="000000" w:themeColor="text1"/>
                <w:sz w:val="22"/>
              </w:rPr>
            </w:pPr>
            <w:r w:rsidRPr="0074462F">
              <w:rPr>
                <w:color w:val="000000" w:themeColor="text1"/>
                <w:sz w:val="22"/>
              </w:rPr>
              <w:t>12</w:t>
            </w:r>
          </w:p>
        </w:tc>
        <w:tc>
          <w:tcPr>
            <w:tcW w:w="684" w:type="dxa"/>
            <w:tcBorders>
              <w:top w:val="single" w:sz="4" w:space="0" w:color="auto"/>
              <w:left w:val="single" w:sz="4" w:space="0" w:color="auto"/>
              <w:bottom w:val="single" w:sz="4" w:space="0" w:color="auto"/>
              <w:right w:val="single" w:sz="4" w:space="0" w:color="auto"/>
            </w:tcBorders>
            <w:vAlign w:val="center"/>
          </w:tcPr>
          <w:p w14:paraId="3205FE4E" w14:textId="77777777" w:rsidR="0071340D" w:rsidRPr="0074462F" w:rsidRDefault="0071340D" w:rsidP="00372DA1">
            <w:pPr>
              <w:rPr>
                <w:color w:val="000000" w:themeColor="text1"/>
                <w:sz w:val="22"/>
              </w:rPr>
            </w:pPr>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2AF9C636" w14:textId="77777777" w:rsidR="0071340D" w:rsidRPr="0074462F" w:rsidRDefault="0071340D" w:rsidP="00372DA1">
            <w:pPr>
              <w:rPr>
                <w:color w:val="000000" w:themeColor="text1"/>
                <w:sz w:val="22"/>
                <w:szCs w:val="22"/>
              </w:rPr>
            </w:pPr>
            <w:r w:rsidRPr="0074462F">
              <w:rPr>
                <w:color w:val="000000" w:themeColor="text1"/>
                <w:sz w:val="22"/>
                <w:szCs w:val="22"/>
              </w:rPr>
              <w:t>Figure 8-1 repeated three time</w:t>
            </w:r>
          </w:p>
        </w:tc>
        <w:tc>
          <w:tcPr>
            <w:tcW w:w="2446" w:type="dxa"/>
            <w:tcBorders>
              <w:top w:val="single" w:sz="4" w:space="0" w:color="auto"/>
              <w:left w:val="single" w:sz="4" w:space="0" w:color="auto"/>
              <w:bottom w:val="single" w:sz="4" w:space="0" w:color="auto"/>
              <w:right w:val="single" w:sz="4" w:space="0" w:color="auto"/>
            </w:tcBorders>
            <w:vAlign w:val="center"/>
          </w:tcPr>
          <w:p w14:paraId="4B35D138" w14:textId="77777777" w:rsidR="0071340D" w:rsidRPr="0074462F" w:rsidRDefault="0071340D" w:rsidP="00372DA1">
            <w:pPr>
              <w:rPr>
                <w:color w:val="000000" w:themeColor="text1"/>
                <w:sz w:val="22"/>
              </w:rPr>
            </w:pPr>
            <w:r w:rsidRPr="0074462F">
              <w:rPr>
                <w:color w:val="000000" w:themeColor="text1"/>
                <w:sz w:val="22"/>
              </w:rPr>
              <w:t>J. M. Lozano/ESA-GMV</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6AA835BF" w14:textId="77777777" w:rsidR="0071340D" w:rsidRPr="0074462F" w:rsidRDefault="0071340D" w:rsidP="00372DA1">
            <w:pPr>
              <w:rPr>
                <w:color w:val="000000" w:themeColor="text1"/>
                <w:sz w:val="22"/>
                <w:szCs w:val="22"/>
              </w:rPr>
            </w:pPr>
            <w:r w:rsidRPr="0074462F">
              <w:rPr>
                <w:color w:val="000000" w:themeColor="text1"/>
                <w:sz w:val="22"/>
                <w:szCs w:val="22"/>
              </w:rPr>
              <w:t>Correct.</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5222C983"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4901A7E1"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69F7F81B" w14:textId="77777777" w:rsidR="0071340D" w:rsidRPr="0074462F" w:rsidRDefault="0071340D" w:rsidP="00372DA1">
            <w:pPr>
              <w:rPr>
                <w:color w:val="000000" w:themeColor="text1"/>
                <w:sz w:val="22"/>
              </w:rPr>
            </w:pPr>
            <w:r w:rsidRPr="0074462F">
              <w:rPr>
                <w:color w:val="000000" w:themeColor="text1"/>
                <w:sz w:val="22"/>
              </w:rPr>
              <w:t>89</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8F61818" w14:textId="77777777" w:rsidR="0071340D" w:rsidRPr="0074462F" w:rsidRDefault="0071340D" w:rsidP="00372DA1">
            <w:pPr>
              <w:rPr>
                <w:color w:val="000000" w:themeColor="text1"/>
                <w:sz w:val="22"/>
              </w:rPr>
            </w:pPr>
            <w:r w:rsidRPr="0074462F">
              <w:rPr>
                <w:color w:val="000000" w:themeColor="text1"/>
                <w:sz w:val="22"/>
              </w:rPr>
              <w:t>8.1</w:t>
            </w:r>
          </w:p>
        </w:tc>
        <w:tc>
          <w:tcPr>
            <w:tcW w:w="684" w:type="dxa"/>
            <w:tcBorders>
              <w:top w:val="single" w:sz="4" w:space="0" w:color="auto"/>
              <w:left w:val="single" w:sz="4" w:space="0" w:color="auto"/>
              <w:bottom w:val="single" w:sz="4" w:space="0" w:color="auto"/>
              <w:right w:val="single" w:sz="4" w:space="0" w:color="auto"/>
            </w:tcBorders>
            <w:vAlign w:val="center"/>
          </w:tcPr>
          <w:p w14:paraId="44074D53"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672E459D" w14:textId="77777777" w:rsidR="0071340D" w:rsidRPr="0074462F" w:rsidRDefault="0071340D" w:rsidP="00372DA1">
            <w:pPr>
              <w:rPr>
                <w:color w:val="000000" w:themeColor="text1"/>
                <w:sz w:val="22"/>
              </w:rPr>
            </w:pPr>
            <w:r w:rsidRPr="0074462F">
              <w:rPr>
                <w:color w:val="000000" w:themeColor="text1"/>
                <w:sz w:val="22"/>
              </w:rPr>
              <w:t>Ge</w:t>
            </w:r>
          </w:p>
        </w:tc>
        <w:tc>
          <w:tcPr>
            <w:tcW w:w="3770" w:type="dxa"/>
            <w:tcBorders>
              <w:top w:val="single" w:sz="4" w:space="0" w:color="auto"/>
              <w:left w:val="single" w:sz="4" w:space="0" w:color="auto"/>
              <w:bottom w:val="single" w:sz="4" w:space="0" w:color="auto"/>
              <w:right w:val="single" w:sz="4" w:space="0" w:color="auto"/>
            </w:tcBorders>
            <w:vAlign w:val="center"/>
            <w:hideMark/>
          </w:tcPr>
          <w:p w14:paraId="7531776A" w14:textId="77777777" w:rsidR="0071340D" w:rsidRPr="0074462F" w:rsidRDefault="0071340D" w:rsidP="00372DA1">
            <w:pPr>
              <w:rPr>
                <w:color w:val="000000" w:themeColor="text1"/>
                <w:sz w:val="22"/>
                <w:szCs w:val="22"/>
              </w:rPr>
            </w:pPr>
            <w:r w:rsidRPr="0074462F">
              <w:rPr>
                <w:color w:val="000000" w:themeColor="text1"/>
                <w:sz w:val="22"/>
                <w:szCs w:val="22"/>
              </w:rPr>
              <w:t>There is no reference to NDMXML document (Ref [5]).</w:t>
            </w:r>
          </w:p>
        </w:tc>
        <w:tc>
          <w:tcPr>
            <w:tcW w:w="2446" w:type="dxa"/>
            <w:tcBorders>
              <w:top w:val="single" w:sz="4" w:space="0" w:color="auto"/>
              <w:left w:val="single" w:sz="4" w:space="0" w:color="auto"/>
              <w:bottom w:val="single" w:sz="4" w:space="0" w:color="auto"/>
              <w:right w:val="single" w:sz="4" w:space="0" w:color="auto"/>
            </w:tcBorders>
            <w:vAlign w:val="center"/>
          </w:tcPr>
          <w:p w14:paraId="05BF267B" w14:textId="77777777" w:rsidR="0071340D" w:rsidRPr="0074462F" w:rsidRDefault="0071340D" w:rsidP="00372DA1">
            <w:pPr>
              <w:rPr>
                <w:color w:val="000000" w:themeColor="text1"/>
                <w:sz w:val="22"/>
              </w:rPr>
            </w:pPr>
            <w:r w:rsidRPr="0074462F">
              <w:rPr>
                <w:color w:val="000000" w:themeColor="text1"/>
                <w:sz w:val="22"/>
              </w:rPr>
              <w:t>J. M. Lozano/ESA-GMV</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133F1A9" w14:textId="77777777" w:rsidR="0071340D" w:rsidRPr="0074462F" w:rsidRDefault="0071340D" w:rsidP="00372DA1">
            <w:pPr>
              <w:rPr>
                <w:color w:val="000000" w:themeColor="text1"/>
                <w:sz w:val="22"/>
                <w:szCs w:val="22"/>
              </w:rPr>
            </w:pPr>
            <w:r w:rsidRPr="0074462F">
              <w:rPr>
                <w:color w:val="000000" w:themeColor="text1"/>
                <w:sz w:val="22"/>
                <w:szCs w:val="22"/>
              </w:rPr>
              <w:t>Consider adding a reference to clarify how to use this section and the NDMXML together, and/or clarify the aim of each of them.</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0CAA3FC"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2BA41E5D"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5F923874" w14:textId="77777777" w:rsidR="0071340D" w:rsidRPr="0074462F" w:rsidRDefault="0071340D" w:rsidP="00372DA1">
            <w:pPr>
              <w:rPr>
                <w:color w:val="000000" w:themeColor="text1"/>
                <w:sz w:val="22"/>
              </w:rPr>
            </w:pPr>
            <w:r w:rsidRPr="0074462F">
              <w:rPr>
                <w:color w:val="000000" w:themeColor="text1"/>
                <w:sz w:val="22"/>
              </w:rPr>
              <w:t>94</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78CB28E" w14:textId="77777777" w:rsidR="0071340D" w:rsidRPr="0074462F" w:rsidRDefault="0071340D" w:rsidP="00372DA1">
            <w:pPr>
              <w:rPr>
                <w:color w:val="000000" w:themeColor="text1"/>
                <w:sz w:val="22"/>
              </w:rPr>
            </w:pPr>
            <w:r w:rsidRPr="0074462F">
              <w:rPr>
                <w:color w:val="000000" w:themeColor="text1"/>
                <w:sz w:val="22"/>
              </w:rPr>
              <w:t>8.8.15</w:t>
            </w:r>
          </w:p>
        </w:tc>
        <w:tc>
          <w:tcPr>
            <w:tcW w:w="684" w:type="dxa"/>
            <w:tcBorders>
              <w:top w:val="single" w:sz="4" w:space="0" w:color="auto"/>
              <w:left w:val="single" w:sz="4" w:space="0" w:color="auto"/>
              <w:bottom w:val="single" w:sz="4" w:space="0" w:color="auto"/>
              <w:right w:val="single" w:sz="4" w:space="0" w:color="auto"/>
            </w:tcBorders>
            <w:vAlign w:val="center"/>
          </w:tcPr>
          <w:p w14:paraId="3BAAA117"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1BF2CF57"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4D090A3B" w14:textId="77777777" w:rsidR="0071340D" w:rsidRPr="0074462F" w:rsidRDefault="0071340D" w:rsidP="00372DA1">
            <w:pPr>
              <w:rPr>
                <w:color w:val="000000" w:themeColor="text1"/>
                <w:sz w:val="22"/>
                <w:szCs w:val="22"/>
              </w:rPr>
            </w:pPr>
            <w:r w:rsidRPr="0074462F">
              <w:rPr>
                <w:color w:val="000000" w:themeColor="text1"/>
                <w:sz w:val="22"/>
                <w:szCs w:val="22"/>
              </w:rPr>
              <w:t>We can be more specific and reword as “block as specified in table 3-3.</w:t>
            </w:r>
          </w:p>
        </w:tc>
        <w:tc>
          <w:tcPr>
            <w:tcW w:w="2446" w:type="dxa"/>
            <w:tcBorders>
              <w:top w:val="single" w:sz="4" w:space="0" w:color="auto"/>
              <w:left w:val="single" w:sz="4" w:space="0" w:color="auto"/>
              <w:bottom w:val="single" w:sz="4" w:space="0" w:color="auto"/>
              <w:right w:val="single" w:sz="4" w:space="0" w:color="auto"/>
            </w:tcBorders>
            <w:vAlign w:val="center"/>
          </w:tcPr>
          <w:p w14:paraId="6EDA5A2A" w14:textId="77777777" w:rsidR="0071340D" w:rsidRPr="0074462F" w:rsidRDefault="0071340D" w:rsidP="00372DA1">
            <w:pPr>
              <w:rPr>
                <w:color w:val="000000" w:themeColor="text1"/>
                <w:sz w:val="22"/>
              </w:rPr>
            </w:pPr>
            <w:r w:rsidRPr="0074462F">
              <w:rPr>
                <w:color w:val="000000" w:themeColor="text1"/>
                <w:sz w:val="22"/>
              </w:rPr>
              <w:t>J. M. Lozano/ESA-GMV</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49C1EA34" w14:textId="77777777" w:rsidR="0071340D" w:rsidRPr="0074462F" w:rsidRDefault="0071340D" w:rsidP="00372DA1">
            <w:pPr>
              <w:rPr>
                <w:color w:val="000000" w:themeColor="text1"/>
                <w:sz w:val="22"/>
                <w:szCs w:val="22"/>
              </w:rPr>
            </w:pPr>
            <w:r w:rsidRPr="0074462F">
              <w:rPr>
                <w:color w:val="000000" w:themeColor="text1"/>
                <w:sz w:val="22"/>
                <w:szCs w:val="22"/>
              </w:rPr>
              <w:t>Consider update.</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2F42AAED"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4439E2FE"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522DAE93" w14:textId="77777777" w:rsidR="0071340D" w:rsidRPr="0074462F" w:rsidRDefault="0071340D" w:rsidP="00372DA1">
            <w:pPr>
              <w:rPr>
                <w:color w:val="000000" w:themeColor="text1"/>
                <w:sz w:val="22"/>
              </w:rPr>
            </w:pPr>
            <w:r w:rsidRPr="0074462F">
              <w:rPr>
                <w:color w:val="000000" w:themeColor="text1"/>
                <w:sz w:val="22"/>
              </w:rPr>
              <w:t>96</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D8F209C" w14:textId="77777777" w:rsidR="0071340D" w:rsidRPr="0074462F" w:rsidRDefault="0071340D" w:rsidP="00372DA1">
            <w:pPr>
              <w:rPr>
                <w:color w:val="000000" w:themeColor="text1"/>
                <w:sz w:val="22"/>
              </w:rPr>
            </w:pPr>
            <w:r w:rsidRPr="0074462F">
              <w:rPr>
                <w:color w:val="000000" w:themeColor="text1"/>
                <w:sz w:val="22"/>
              </w:rPr>
              <w:t>8.9.15</w:t>
            </w:r>
          </w:p>
        </w:tc>
        <w:tc>
          <w:tcPr>
            <w:tcW w:w="684" w:type="dxa"/>
            <w:tcBorders>
              <w:top w:val="single" w:sz="4" w:space="0" w:color="auto"/>
              <w:left w:val="single" w:sz="4" w:space="0" w:color="auto"/>
              <w:bottom w:val="single" w:sz="4" w:space="0" w:color="auto"/>
              <w:right w:val="single" w:sz="4" w:space="0" w:color="auto"/>
            </w:tcBorders>
            <w:vAlign w:val="center"/>
          </w:tcPr>
          <w:p w14:paraId="36E2C708"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34FA46E3"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007E4929" w14:textId="77777777" w:rsidR="0071340D" w:rsidRPr="0074462F" w:rsidRDefault="0071340D" w:rsidP="00372DA1">
            <w:pPr>
              <w:rPr>
                <w:color w:val="000000" w:themeColor="text1"/>
                <w:sz w:val="22"/>
                <w:szCs w:val="22"/>
              </w:rPr>
            </w:pPr>
            <w:r w:rsidRPr="0074462F">
              <w:rPr>
                <w:color w:val="000000" w:themeColor="text1"/>
                <w:sz w:val="22"/>
                <w:szCs w:val="22"/>
              </w:rPr>
              <w:t>We can be more specific and reword as “block as specified in table 4-3.</w:t>
            </w:r>
          </w:p>
        </w:tc>
        <w:tc>
          <w:tcPr>
            <w:tcW w:w="2446" w:type="dxa"/>
            <w:tcBorders>
              <w:top w:val="single" w:sz="4" w:space="0" w:color="auto"/>
              <w:left w:val="single" w:sz="4" w:space="0" w:color="auto"/>
              <w:bottom w:val="single" w:sz="4" w:space="0" w:color="auto"/>
              <w:right w:val="single" w:sz="4" w:space="0" w:color="auto"/>
            </w:tcBorders>
            <w:vAlign w:val="center"/>
          </w:tcPr>
          <w:p w14:paraId="07C96371" w14:textId="77777777" w:rsidR="0071340D" w:rsidRPr="0074462F" w:rsidRDefault="0071340D" w:rsidP="00372DA1">
            <w:pPr>
              <w:rPr>
                <w:color w:val="000000" w:themeColor="text1"/>
                <w:sz w:val="22"/>
              </w:rPr>
            </w:pPr>
            <w:r w:rsidRPr="0074462F">
              <w:rPr>
                <w:color w:val="000000" w:themeColor="text1"/>
                <w:sz w:val="22"/>
              </w:rPr>
              <w:t>J. M. Lozano/ESA-GMV</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53F8ACB5" w14:textId="77777777" w:rsidR="0071340D" w:rsidRPr="0074462F" w:rsidRDefault="0071340D" w:rsidP="00372DA1">
            <w:pPr>
              <w:rPr>
                <w:color w:val="000000" w:themeColor="text1"/>
                <w:sz w:val="22"/>
                <w:szCs w:val="22"/>
              </w:rPr>
            </w:pPr>
            <w:r w:rsidRPr="0074462F">
              <w:rPr>
                <w:color w:val="000000" w:themeColor="text1"/>
                <w:sz w:val="22"/>
                <w:szCs w:val="22"/>
              </w:rPr>
              <w:t>Consider update.</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06068C1D"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4FD70F65"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7BC5F56C" w14:textId="77777777" w:rsidR="0071340D" w:rsidRPr="0074462F" w:rsidRDefault="0071340D" w:rsidP="00372DA1">
            <w:pPr>
              <w:rPr>
                <w:color w:val="000000" w:themeColor="text1"/>
                <w:sz w:val="22"/>
              </w:rPr>
            </w:pPr>
            <w:r w:rsidRPr="0074462F">
              <w:rPr>
                <w:color w:val="000000" w:themeColor="text1"/>
                <w:sz w:val="22"/>
              </w:rPr>
              <w:t>101</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465378D" w14:textId="77777777" w:rsidR="0071340D" w:rsidRPr="0074462F" w:rsidRDefault="0071340D" w:rsidP="00372DA1">
            <w:pPr>
              <w:rPr>
                <w:color w:val="000000" w:themeColor="text1"/>
                <w:sz w:val="22"/>
              </w:rPr>
            </w:pPr>
            <w:r w:rsidRPr="0074462F">
              <w:rPr>
                <w:color w:val="000000" w:themeColor="text1"/>
                <w:sz w:val="22"/>
              </w:rPr>
              <w:t>8.11.12</w:t>
            </w:r>
          </w:p>
        </w:tc>
        <w:tc>
          <w:tcPr>
            <w:tcW w:w="684" w:type="dxa"/>
            <w:tcBorders>
              <w:top w:val="single" w:sz="4" w:space="0" w:color="auto"/>
              <w:left w:val="single" w:sz="4" w:space="0" w:color="auto"/>
              <w:bottom w:val="single" w:sz="4" w:space="0" w:color="auto"/>
              <w:right w:val="single" w:sz="4" w:space="0" w:color="auto"/>
            </w:tcBorders>
            <w:vAlign w:val="center"/>
          </w:tcPr>
          <w:p w14:paraId="6A111E39"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2DC1503E"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6C3024B3" w14:textId="77777777" w:rsidR="0071340D" w:rsidRPr="0074462F" w:rsidRDefault="0071340D" w:rsidP="00372DA1">
            <w:pPr>
              <w:rPr>
                <w:color w:val="000000" w:themeColor="text1"/>
                <w:sz w:val="22"/>
                <w:szCs w:val="22"/>
              </w:rPr>
            </w:pPr>
            <w:r w:rsidRPr="0074462F">
              <w:rPr>
                <w:color w:val="000000" w:themeColor="text1"/>
                <w:sz w:val="22"/>
                <w:szCs w:val="22"/>
              </w:rPr>
              <w:t xml:space="preserve">The section tags and data line tag are not consistent between this section and Fig G-6 (orb vs orbit, pert vs perturbations, </w:t>
            </w:r>
            <w:proofErr w:type="spellStart"/>
            <w:r w:rsidRPr="0074462F">
              <w:rPr>
                <w:color w:val="000000" w:themeColor="text1"/>
                <w:sz w:val="22"/>
                <w:szCs w:val="22"/>
              </w:rPr>
              <w:t>etc</w:t>
            </w:r>
            <w:proofErr w:type="spellEnd"/>
            <w:r w:rsidRPr="0074462F">
              <w:rPr>
                <w:color w:val="000000" w:themeColor="text1"/>
                <w:sz w:val="22"/>
                <w:szCs w:val="22"/>
              </w:rPr>
              <w:t xml:space="preserve"> ...)</w:t>
            </w:r>
          </w:p>
        </w:tc>
        <w:tc>
          <w:tcPr>
            <w:tcW w:w="2446" w:type="dxa"/>
            <w:tcBorders>
              <w:top w:val="single" w:sz="4" w:space="0" w:color="auto"/>
              <w:left w:val="single" w:sz="4" w:space="0" w:color="auto"/>
              <w:bottom w:val="single" w:sz="4" w:space="0" w:color="auto"/>
              <w:right w:val="single" w:sz="4" w:space="0" w:color="auto"/>
            </w:tcBorders>
            <w:vAlign w:val="center"/>
          </w:tcPr>
          <w:p w14:paraId="0DFCE07D" w14:textId="77777777" w:rsidR="0071340D" w:rsidRPr="0074462F" w:rsidRDefault="0071340D" w:rsidP="00372DA1">
            <w:pPr>
              <w:rPr>
                <w:color w:val="000000" w:themeColor="text1"/>
                <w:sz w:val="22"/>
              </w:rPr>
            </w:pPr>
            <w:r w:rsidRPr="0074462F">
              <w:rPr>
                <w:color w:val="000000" w:themeColor="text1"/>
                <w:sz w:val="22"/>
              </w:rPr>
              <w:t>J. M. Lozano/ESA-GMV</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393CDFD2" w14:textId="77777777" w:rsidR="0071340D" w:rsidRPr="0074462F" w:rsidRDefault="0071340D" w:rsidP="00372DA1">
            <w:pPr>
              <w:rPr>
                <w:color w:val="000000" w:themeColor="text1"/>
                <w:sz w:val="22"/>
                <w:szCs w:val="22"/>
              </w:rPr>
            </w:pPr>
            <w:r w:rsidRPr="0074462F">
              <w:rPr>
                <w:color w:val="000000" w:themeColor="text1"/>
                <w:sz w:val="22"/>
                <w:szCs w:val="22"/>
              </w:rPr>
              <w:t>Update example with correct tags.</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6F634EE8"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10167D07"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08766BF0" w14:textId="77777777" w:rsidR="0071340D" w:rsidRPr="0074462F" w:rsidRDefault="0071340D" w:rsidP="00372DA1">
            <w:pPr>
              <w:rPr>
                <w:color w:val="000000" w:themeColor="text1"/>
                <w:sz w:val="22"/>
              </w:rPr>
            </w:pPr>
            <w:r w:rsidRPr="0074462F">
              <w:rPr>
                <w:color w:val="000000" w:themeColor="text1"/>
                <w:sz w:val="22"/>
              </w:rPr>
              <w:t>177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2178C49" w14:textId="77777777" w:rsidR="0071340D" w:rsidRPr="0074462F" w:rsidRDefault="0071340D" w:rsidP="00372DA1">
            <w:pPr>
              <w:rPr>
                <w:color w:val="000000" w:themeColor="text1"/>
                <w:sz w:val="22"/>
              </w:rPr>
            </w:pPr>
            <w:r w:rsidRPr="0074462F">
              <w:rPr>
                <w:color w:val="000000" w:themeColor="text1"/>
                <w:sz w:val="22"/>
              </w:rPr>
              <w:t>Annex H</w:t>
            </w:r>
          </w:p>
        </w:tc>
        <w:tc>
          <w:tcPr>
            <w:tcW w:w="684" w:type="dxa"/>
            <w:tcBorders>
              <w:top w:val="single" w:sz="4" w:space="0" w:color="auto"/>
              <w:left w:val="single" w:sz="4" w:space="0" w:color="auto"/>
              <w:bottom w:val="single" w:sz="4" w:space="0" w:color="auto"/>
              <w:right w:val="single" w:sz="4" w:space="0" w:color="auto"/>
            </w:tcBorders>
            <w:vAlign w:val="center"/>
          </w:tcPr>
          <w:p w14:paraId="1C6DABE8"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36689F86"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66BCB304" w14:textId="77777777" w:rsidR="0071340D" w:rsidRPr="0074462F" w:rsidRDefault="0071340D" w:rsidP="00372DA1">
            <w:pPr>
              <w:rPr>
                <w:color w:val="000000" w:themeColor="text1"/>
                <w:sz w:val="22"/>
                <w:szCs w:val="22"/>
              </w:rPr>
            </w:pPr>
            <w:r w:rsidRPr="0074462F">
              <w:rPr>
                <w:color w:val="000000" w:themeColor="text1"/>
                <w:sz w:val="22"/>
                <w:szCs w:val="22"/>
              </w:rPr>
              <w:t>The example does not start with the line:</w:t>
            </w:r>
          </w:p>
          <w:p w14:paraId="702C8A66" w14:textId="77777777" w:rsidR="0071340D" w:rsidRPr="0074462F" w:rsidRDefault="0071340D" w:rsidP="00372DA1">
            <w:pPr>
              <w:rPr>
                <w:color w:val="000000" w:themeColor="text1"/>
                <w:sz w:val="22"/>
                <w:szCs w:val="22"/>
              </w:rPr>
            </w:pPr>
            <w:r w:rsidRPr="0074462F">
              <w:rPr>
                <w:color w:val="000000" w:themeColor="text1"/>
                <w:sz w:val="22"/>
                <w:szCs w:val="22"/>
              </w:rPr>
              <w:t>&lt;?xml version="1.0" encoding="UTF-8"?&gt;</w:t>
            </w:r>
          </w:p>
        </w:tc>
        <w:tc>
          <w:tcPr>
            <w:tcW w:w="2446" w:type="dxa"/>
            <w:tcBorders>
              <w:top w:val="single" w:sz="4" w:space="0" w:color="auto"/>
              <w:left w:val="single" w:sz="4" w:space="0" w:color="auto"/>
              <w:bottom w:val="single" w:sz="4" w:space="0" w:color="auto"/>
              <w:right w:val="single" w:sz="4" w:space="0" w:color="auto"/>
            </w:tcBorders>
            <w:vAlign w:val="center"/>
          </w:tcPr>
          <w:p w14:paraId="77C6651C" w14:textId="77777777" w:rsidR="0071340D" w:rsidRPr="0074462F" w:rsidRDefault="0071340D" w:rsidP="00372DA1">
            <w:pPr>
              <w:rPr>
                <w:color w:val="000000" w:themeColor="text1"/>
                <w:sz w:val="22"/>
              </w:rPr>
            </w:pPr>
            <w:r w:rsidRPr="0074462F">
              <w:rPr>
                <w:color w:val="000000" w:themeColor="text1"/>
                <w:sz w:val="22"/>
              </w:rPr>
              <w:t>J. M. Lozano/ESA-GMV</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121DF55" w14:textId="77777777" w:rsidR="0071340D" w:rsidRPr="0074462F" w:rsidRDefault="0071340D" w:rsidP="00372DA1">
            <w:pPr>
              <w:rPr>
                <w:color w:val="000000" w:themeColor="text1"/>
                <w:sz w:val="22"/>
                <w:szCs w:val="22"/>
              </w:rPr>
            </w:pPr>
            <w:r w:rsidRPr="0074462F">
              <w:rPr>
                <w:color w:val="000000" w:themeColor="text1"/>
                <w:sz w:val="22"/>
                <w:szCs w:val="22"/>
              </w:rPr>
              <w:t>Update example.</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5B81729B"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7EEE2EE5"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49C72B6B" w14:textId="77777777" w:rsidR="0071340D" w:rsidRPr="0074462F" w:rsidRDefault="0071340D" w:rsidP="00372DA1">
            <w:pPr>
              <w:rPr>
                <w:color w:val="000000" w:themeColor="text1"/>
                <w:sz w:val="22"/>
              </w:rPr>
            </w:pPr>
            <w:r w:rsidRPr="0074462F">
              <w:rPr>
                <w:color w:val="000000" w:themeColor="text1"/>
                <w:sz w:val="22"/>
              </w:rPr>
              <w:t>177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8D97259" w14:textId="77777777" w:rsidR="0071340D" w:rsidRPr="0074462F" w:rsidRDefault="0071340D" w:rsidP="00372DA1">
            <w:pPr>
              <w:rPr>
                <w:color w:val="000000" w:themeColor="text1"/>
                <w:sz w:val="22"/>
              </w:rPr>
            </w:pPr>
            <w:r w:rsidRPr="0074462F">
              <w:rPr>
                <w:color w:val="000000" w:themeColor="text1"/>
                <w:sz w:val="22"/>
              </w:rPr>
              <w:t>Annex H</w:t>
            </w:r>
          </w:p>
        </w:tc>
        <w:tc>
          <w:tcPr>
            <w:tcW w:w="684" w:type="dxa"/>
            <w:tcBorders>
              <w:top w:val="single" w:sz="4" w:space="0" w:color="auto"/>
              <w:left w:val="single" w:sz="4" w:space="0" w:color="auto"/>
              <w:bottom w:val="single" w:sz="4" w:space="0" w:color="auto"/>
              <w:right w:val="single" w:sz="4" w:space="0" w:color="auto"/>
            </w:tcBorders>
            <w:vAlign w:val="center"/>
          </w:tcPr>
          <w:p w14:paraId="4904AF4D"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53C5F743"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6CAB9A75" w14:textId="77777777" w:rsidR="0071340D" w:rsidRPr="0074462F" w:rsidRDefault="0071340D" w:rsidP="00372DA1">
            <w:pPr>
              <w:rPr>
                <w:color w:val="000000" w:themeColor="text1"/>
                <w:sz w:val="22"/>
                <w:szCs w:val="22"/>
              </w:rPr>
            </w:pPr>
            <w:r w:rsidRPr="0074462F">
              <w:rPr>
                <w:color w:val="000000" w:themeColor="text1"/>
                <w:sz w:val="22"/>
                <w:szCs w:val="22"/>
              </w:rPr>
              <w:t xml:space="preserve">It may be useful to update the example to include an ODM different from OMM to show </w:t>
            </w:r>
            <w:proofErr w:type="spellStart"/>
            <w:r w:rsidRPr="0074462F">
              <w:rPr>
                <w:color w:val="000000" w:themeColor="text1"/>
                <w:sz w:val="22"/>
                <w:szCs w:val="22"/>
              </w:rPr>
              <w:t>and</w:t>
            </w:r>
            <w:proofErr w:type="spellEnd"/>
            <w:r w:rsidRPr="0074462F">
              <w:rPr>
                <w:color w:val="000000" w:themeColor="text1"/>
                <w:sz w:val="22"/>
                <w:szCs w:val="22"/>
              </w:rPr>
              <w:t xml:space="preserve"> example of mixed instantiation as shown un Figure 8-3.</w:t>
            </w:r>
          </w:p>
        </w:tc>
        <w:tc>
          <w:tcPr>
            <w:tcW w:w="2446" w:type="dxa"/>
            <w:tcBorders>
              <w:top w:val="single" w:sz="4" w:space="0" w:color="auto"/>
              <w:left w:val="single" w:sz="4" w:space="0" w:color="auto"/>
              <w:bottom w:val="single" w:sz="4" w:space="0" w:color="auto"/>
              <w:right w:val="single" w:sz="4" w:space="0" w:color="auto"/>
            </w:tcBorders>
            <w:vAlign w:val="center"/>
          </w:tcPr>
          <w:p w14:paraId="0E516189" w14:textId="77777777" w:rsidR="0071340D" w:rsidRPr="0074462F" w:rsidRDefault="0071340D" w:rsidP="00372DA1">
            <w:pPr>
              <w:rPr>
                <w:color w:val="000000" w:themeColor="text1"/>
                <w:sz w:val="22"/>
              </w:rPr>
            </w:pPr>
            <w:r w:rsidRPr="0074462F">
              <w:rPr>
                <w:color w:val="000000" w:themeColor="text1"/>
                <w:sz w:val="22"/>
              </w:rPr>
              <w:t>J. M. Lozano/ESA-GMV</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63176EF4" w14:textId="77777777" w:rsidR="0071340D" w:rsidRPr="0074462F" w:rsidRDefault="0071340D" w:rsidP="00372DA1">
            <w:pPr>
              <w:rPr>
                <w:color w:val="000000" w:themeColor="text1"/>
                <w:sz w:val="22"/>
                <w:szCs w:val="22"/>
              </w:rPr>
            </w:pPr>
            <w:r w:rsidRPr="0074462F">
              <w:rPr>
                <w:color w:val="000000" w:themeColor="text1"/>
                <w:sz w:val="22"/>
                <w:szCs w:val="22"/>
              </w:rPr>
              <w:t>Consider updating the example.</w:t>
            </w:r>
          </w:p>
        </w:tc>
        <w:tc>
          <w:tcPr>
            <w:tcW w:w="207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15086A99" w14:textId="77777777" w:rsidR="0071340D" w:rsidRPr="0074462F" w:rsidRDefault="0071340D" w:rsidP="00372DA1">
            <w:pPr>
              <w:rPr>
                <w:color w:val="000000" w:themeColor="text1"/>
                <w:sz w:val="22"/>
              </w:rPr>
            </w:pPr>
            <w:r>
              <w:rPr>
                <w:color w:val="000000" w:themeColor="text1"/>
                <w:sz w:val="22"/>
              </w:rPr>
              <w:t>Considered, but this is already demonstrated in example H-2.</w:t>
            </w:r>
          </w:p>
        </w:tc>
      </w:tr>
      <w:tr w:rsidR="0071340D" w:rsidRPr="00C635BB" w14:paraId="299A4283"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0F8E86CB" w14:textId="77777777" w:rsidR="0071340D" w:rsidRPr="0074462F" w:rsidRDefault="0071340D" w:rsidP="00372DA1">
            <w:pPr>
              <w:rPr>
                <w:color w:val="000000" w:themeColor="text1"/>
                <w:sz w:val="22"/>
              </w:rPr>
            </w:pPr>
            <w:r w:rsidRPr="0074462F">
              <w:rPr>
                <w:color w:val="000000" w:themeColor="text1"/>
                <w:sz w:val="22"/>
              </w:rPr>
              <w:t>138</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9D5D0D1" w14:textId="77777777" w:rsidR="0071340D" w:rsidRPr="0074462F" w:rsidRDefault="0071340D" w:rsidP="00372DA1">
            <w:pPr>
              <w:rPr>
                <w:color w:val="000000" w:themeColor="text1"/>
                <w:sz w:val="22"/>
              </w:rPr>
            </w:pPr>
            <w:r w:rsidRPr="0074462F">
              <w:rPr>
                <w:color w:val="000000" w:themeColor="text1"/>
                <w:sz w:val="22"/>
              </w:rPr>
              <w:t>B6</w:t>
            </w:r>
          </w:p>
        </w:tc>
        <w:tc>
          <w:tcPr>
            <w:tcW w:w="684" w:type="dxa"/>
            <w:tcBorders>
              <w:top w:val="single" w:sz="4" w:space="0" w:color="auto"/>
              <w:left w:val="single" w:sz="4" w:space="0" w:color="auto"/>
              <w:bottom w:val="single" w:sz="4" w:space="0" w:color="auto"/>
              <w:right w:val="single" w:sz="4" w:space="0" w:color="auto"/>
            </w:tcBorders>
            <w:vAlign w:val="center"/>
          </w:tcPr>
          <w:p w14:paraId="4AB8CF2C"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2EF09E62"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5FF8CF72" w14:textId="77777777" w:rsidR="0071340D" w:rsidRPr="0074462F" w:rsidRDefault="0071340D" w:rsidP="00372DA1">
            <w:pPr>
              <w:rPr>
                <w:color w:val="000000" w:themeColor="text1"/>
                <w:sz w:val="22"/>
                <w:szCs w:val="22"/>
              </w:rPr>
            </w:pPr>
            <w:r w:rsidRPr="0074462F">
              <w:rPr>
                <w:color w:val="000000" w:themeColor="text1"/>
                <w:sz w:val="22"/>
                <w:szCs w:val="22"/>
              </w:rPr>
              <w:t xml:space="preserve">The SANA registry values are </w:t>
            </w:r>
            <w:proofErr w:type="gramStart"/>
            <w:r w:rsidRPr="0074462F">
              <w:rPr>
                <w:color w:val="000000" w:themeColor="text1"/>
                <w:sz w:val="22"/>
                <w:szCs w:val="22"/>
              </w:rPr>
              <w:t>noted :</w:t>
            </w:r>
            <w:proofErr w:type="gramEnd"/>
            <w:r w:rsidRPr="0074462F">
              <w:rPr>
                <w:color w:val="000000" w:themeColor="text1"/>
                <w:sz w:val="22"/>
                <w:szCs w:val="22"/>
              </w:rPr>
              <w:t xml:space="preserve"> </w:t>
            </w:r>
            <w:proofErr w:type="spellStart"/>
            <w:r w:rsidRPr="0074462F">
              <w:rPr>
                <w:color w:val="000000" w:themeColor="text1"/>
                <w:sz w:val="22"/>
                <w:szCs w:val="22"/>
              </w:rPr>
              <w:t>ACC_i</w:t>
            </w:r>
            <w:proofErr w:type="spellEnd"/>
            <w:r w:rsidRPr="0074462F">
              <w:rPr>
                <w:color w:val="000000" w:themeColor="text1"/>
                <w:sz w:val="22"/>
                <w:szCs w:val="22"/>
              </w:rPr>
              <w:t xml:space="preserve">, </w:t>
            </w:r>
            <w:proofErr w:type="spellStart"/>
            <w:r w:rsidRPr="0074462F">
              <w:rPr>
                <w:color w:val="000000" w:themeColor="text1"/>
                <w:sz w:val="22"/>
                <w:szCs w:val="22"/>
              </w:rPr>
              <w:t>ACTUATOR_i</w:t>
            </w:r>
            <w:proofErr w:type="spellEnd"/>
            <w:r w:rsidRPr="0074462F">
              <w:rPr>
                <w:color w:val="000000" w:themeColor="text1"/>
                <w:sz w:val="22"/>
                <w:szCs w:val="22"/>
              </w:rPr>
              <w:t xml:space="preserve">, </w:t>
            </w:r>
            <w:proofErr w:type="spellStart"/>
            <w:r w:rsidRPr="0074462F">
              <w:rPr>
                <w:color w:val="000000" w:themeColor="text1"/>
                <w:sz w:val="22"/>
                <w:szCs w:val="22"/>
              </w:rPr>
              <w:t>etc</w:t>
            </w:r>
            <w:proofErr w:type="spellEnd"/>
            <w:r w:rsidRPr="0074462F">
              <w:rPr>
                <w:color w:val="000000" w:themeColor="text1"/>
                <w:sz w:val="22"/>
                <w:szCs w:val="22"/>
              </w:rPr>
              <w:t xml:space="preserve">… </w:t>
            </w:r>
          </w:p>
          <w:p w14:paraId="673B2AF1" w14:textId="77777777" w:rsidR="0071340D" w:rsidRPr="0074462F" w:rsidRDefault="0071340D" w:rsidP="00372DA1">
            <w:pPr>
              <w:rPr>
                <w:color w:val="000000" w:themeColor="text1"/>
                <w:sz w:val="22"/>
                <w:szCs w:val="22"/>
              </w:rPr>
            </w:pPr>
          </w:p>
          <w:p w14:paraId="63EB5A48" w14:textId="77777777" w:rsidR="0071340D" w:rsidRPr="0074462F" w:rsidRDefault="0071340D" w:rsidP="00372DA1">
            <w:pPr>
              <w:rPr>
                <w:color w:val="000000" w:themeColor="text1"/>
                <w:sz w:val="22"/>
                <w:szCs w:val="22"/>
              </w:rPr>
            </w:pPr>
            <w:r w:rsidRPr="0074462F">
              <w:rPr>
                <w:color w:val="000000" w:themeColor="text1"/>
                <w:sz w:val="22"/>
                <w:szCs w:val="22"/>
              </w:rPr>
              <w:lastRenderedPageBreak/>
              <w:t>It may be necessary to mention that the “i” should be replace by an actual value (assumed to be 1, 2, …)</w:t>
            </w:r>
          </w:p>
          <w:p w14:paraId="56F36A3A" w14:textId="77777777" w:rsidR="0071340D" w:rsidRPr="0074462F" w:rsidRDefault="0071340D" w:rsidP="00372DA1">
            <w:pPr>
              <w:rPr>
                <w:color w:val="000000" w:themeColor="text1"/>
                <w:sz w:val="22"/>
                <w:szCs w:val="22"/>
              </w:rPr>
            </w:pPr>
          </w:p>
        </w:tc>
        <w:tc>
          <w:tcPr>
            <w:tcW w:w="2446" w:type="dxa"/>
            <w:tcBorders>
              <w:top w:val="single" w:sz="4" w:space="0" w:color="auto"/>
              <w:left w:val="single" w:sz="4" w:space="0" w:color="auto"/>
              <w:bottom w:val="single" w:sz="4" w:space="0" w:color="auto"/>
              <w:right w:val="single" w:sz="4" w:space="0" w:color="auto"/>
            </w:tcBorders>
            <w:vAlign w:val="center"/>
          </w:tcPr>
          <w:p w14:paraId="533F0664" w14:textId="77777777" w:rsidR="0071340D" w:rsidRPr="0074462F" w:rsidRDefault="0071340D" w:rsidP="00372DA1">
            <w:pPr>
              <w:rPr>
                <w:color w:val="000000" w:themeColor="text1"/>
                <w:sz w:val="22"/>
              </w:rPr>
            </w:pPr>
            <w:r w:rsidRPr="0074462F">
              <w:rPr>
                <w:color w:val="000000" w:themeColor="text1"/>
                <w:sz w:val="22"/>
              </w:rPr>
              <w:lastRenderedPageBreak/>
              <w:t>Alain LAMY /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33E50392" w14:textId="77777777" w:rsidR="0071340D" w:rsidRPr="0074462F" w:rsidRDefault="0071340D" w:rsidP="00372DA1">
            <w:pPr>
              <w:rPr>
                <w:color w:val="000000" w:themeColor="text1"/>
                <w:sz w:val="22"/>
                <w:szCs w:val="22"/>
              </w:rPr>
            </w:pPr>
            <w:r w:rsidRPr="0074462F">
              <w:rPr>
                <w:color w:val="000000" w:themeColor="text1"/>
                <w:sz w:val="22"/>
                <w:szCs w:val="22"/>
              </w:rPr>
              <w:t>Add a sentence to clarify the used of the values in the SANA registry</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73C6B853"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1B26CF9D"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1DF666E5" w14:textId="77777777" w:rsidR="0071340D" w:rsidRPr="0074462F" w:rsidRDefault="0071340D" w:rsidP="00372DA1">
            <w:pPr>
              <w:rPr>
                <w:color w:val="000000" w:themeColor="text1"/>
                <w:sz w:val="22"/>
              </w:rPr>
            </w:pPr>
            <w:r w:rsidRPr="0074462F">
              <w:rPr>
                <w:color w:val="000000" w:themeColor="text1"/>
                <w:sz w:val="22"/>
              </w:rPr>
              <w:t>138</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0D627BA" w14:textId="77777777" w:rsidR="0071340D" w:rsidRPr="0074462F" w:rsidRDefault="0071340D" w:rsidP="00372DA1">
            <w:pPr>
              <w:rPr>
                <w:color w:val="000000" w:themeColor="text1"/>
                <w:sz w:val="22"/>
              </w:rPr>
            </w:pPr>
            <w:r w:rsidRPr="0074462F">
              <w:rPr>
                <w:color w:val="000000" w:themeColor="text1"/>
                <w:sz w:val="22"/>
              </w:rPr>
              <w:t>B8</w:t>
            </w:r>
          </w:p>
        </w:tc>
        <w:tc>
          <w:tcPr>
            <w:tcW w:w="684" w:type="dxa"/>
            <w:tcBorders>
              <w:top w:val="single" w:sz="4" w:space="0" w:color="auto"/>
              <w:left w:val="single" w:sz="4" w:space="0" w:color="auto"/>
              <w:bottom w:val="single" w:sz="4" w:space="0" w:color="auto"/>
              <w:right w:val="single" w:sz="4" w:space="0" w:color="auto"/>
            </w:tcBorders>
            <w:vAlign w:val="center"/>
          </w:tcPr>
          <w:p w14:paraId="02BEB775"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6990AF69"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6EA639EB" w14:textId="77777777" w:rsidR="0071340D" w:rsidRPr="0074462F" w:rsidRDefault="0071340D" w:rsidP="00372DA1">
            <w:pPr>
              <w:rPr>
                <w:color w:val="000000" w:themeColor="text1"/>
                <w:sz w:val="22"/>
                <w:szCs w:val="22"/>
              </w:rPr>
            </w:pPr>
            <w:r w:rsidRPr="0074462F">
              <w:rPr>
                <w:color w:val="000000" w:themeColor="text1"/>
                <w:sz w:val="22"/>
                <w:szCs w:val="22"/>
              </w:rPr>
              <w:t xml:space="preserve">“In addition to the above orbit element sets, additional allowed values for the COV_TYPE keyword includes…” </w:t>
            </w:r>
          </w:p>
          <w:p w14:paraId="7A08D6FE" w14:textId="77777777" w:rsidR="0071340D" w:rsidRPr="0074462F" w:rsidRDefault="0071340D" w:rsidP="00372DA1">
            <w:pPr>
              <w:rPr>
                <w:color w:val="000000" w:themeColor="text1"/>
                <w:sz w:val="22"/>
                <w:szCs w:val="22"/>
              </w:rPr>
            </w:pPr>
          </w:p>
          <w:p w14:paraId="402CBA65" w14:textId="77777777" w:rsidR="0071340D" w:rsidRPr="0074462F" w:rsidRDefault="0071340D" w:rsidP="00372DA1">
            <w:pPr>
              <w:rPr>
                <w:color w:val="000000" w:themeColor="text1"/>
                <w:sz w:val="22"/>
                <w:szCs w:val="22"/>
              </w:rPr>
            </w:pPr>
            <w:r w:rsidRPr="0074462F">
              <w:rPr>
                <w:color w:val="000000" w:themeColor="text1"/>
                <w:sz w:val="22"/>
                <w:szCs w:val="22"/>
              </w:rPr>
              <w:t>I don’t really understand the “in addition to the above orbit elements set, additional allowed values</w:t>
            </w:r>
            <w:proofErr w:type="gramStart"/>
            <w:r w:rsidRPr="0074462F">
              <w:rPr>
                <w:color w:val="000000" w:themeColor="text1"/>
                <w:sz w:val="22"/>
                <w:szCs w:val="22"/>
              </w:rPr>
              <w:t>” :</w:t>
            </w:r>
            <w:proofErr w:type="gramEnd"/>
            <w:r w:rsidRPr="0074462F">
              <w:rPr>
                <w:color w:val="000000" w:themeColor="text1"/>
                <w:sz w:val="22"/>
                <w:szCs w:val="22"/>
              </w:rPr>
              <w:t xml:space="preserve"> it seems to mean that the values for the elements set can be used which is not the case. </w:t>
            </w:r>
          </w:p>
        </w:tc>
        <w:tc>
          <w:tcPr>
            <w:tcW w:w="2446" w:type="dxa"/>
            <w:tcBorders>
              <w:top w:val="single" w:sz="4" w:space="0" w:color="auto"/>
              <w:left w:val="single" w:sz="4" w:space="0" w:color="auto"/>
              <w:bottom w:val="single" w:sz="4" w:space="0" w:color="auto"/>
              <w:right w:val="single" w:sz="4" w:space="0" w:color="auto"/>
            </w:tcBorders>
            <w:vAlign w:val="center"/>
          </w:tcPr>
          <w:p w14:paraId="0EF792BB" w14:textId="77777777" w:rsidR="0071340D" w:rsidRPr="0074462F" w:rsidRDefault="0071340D" w:rsidP="00372DA1">
            <w:pPr>
              <w:rPr>
                <w:color w:val="000000" w:themeColor="text1"/>
                <w:sz w:val="22"/>
              </w:rPr>
            </w:pPr>
            <w:r w:rsidRPr="0074462F">
              <w:rPr>
                <w:color w:val="000000" w:themeColor="text1"/>
                <w:sz w:val="22"/>
              </w:rPr>
              <w:t>Alain LAMY /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4AC4C1D6" w14:textId="77777777" w:rsidR="0071340D" w:rsidRPr="0074462F" w:rsidRDefault="0071340D" w:rsidP="00372DA1">
            <w:pPr>
              <w:rPr>
                <w:color w:val="000000" w:themeColor="text1"/>
                <w:sz w:val="22"/>
                <w:szCs w:val="22"/>
              </w:rPr>
            </w:pPr>
            <w:r w:rsidRPr="0074462F">
              <w:rPr>
                <w:color w:val="000000" w:themeColor="text1"/>
                <w:sz w:val="22"/>
                <w:szCs w:val="22"/>
              </w:rPr>
              <w:t>Check the sentence</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794D0787" w14:textId="77777777" w:rsidR="0071340D" w:rsidRPr="0074462F" w:rsidRDefault="0071340D" w:rsidP="00372DA1">
            <w:pPr>
              <w:rPr>
                <w:color w:val="000000" w:themeColor="text1"/>
                <w:sz w:val="22"/>
              </w:rPr>
            </w:pPr>
            <w:proofErr w:type="spellStart"/>
            <w:r>
              <w:rPr>
                <w:color w:val="000000" w:themeColor="text1"/>
                <w:sz w:val="22"/>
              </w:rPr>
              <w:t>Fiexed</w:t>
            </w:r>
            <w:proofErr w:type="spellEnd"/>
            <w:r>
              <w:rPr>
                <w:color w:val="000000" w:themeColor="text1"/>
                <w:sz w:val="22"/>
              </w:rPr>
              <w:t>.</w:t>
            </w:r>
          </w:p>
        </w:tc>
      </w:tr>
      <w:tr w:rsidR="0071340D" w:rsidRPr="00C635BB" w14:paraId="27CBFC64"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3AF78065" w14:textId="77777777" w:rsidR="0071340D" w:rsidRPr="0074462F" w:rsidRDefault="0071340D" w:rsidP="00372DA1">
            <w:pPr>
              <w:rPr>
                <w:color w:val="000000" w:themeColor="text1"/>
                <w:sz w:val="22"/>
              </w:rPr>
            </w:pPr>
            <w:r w:rsidRPr="0074462F">
              <w:rPr>
                <w:color w:val="000000" w:themeColor="text1"/>
                <w:sz w:val="22"/>
              </w:rPr>
              <w:t>141</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4056BAC" w14:textId="77777777" w:rsidR="0071340D" w:rsidRPr="0074462F" w:rsidRDefault="0071340D" w:rsidP="00372DA1">
            <w:pPr>
              <w:rPr>
                <w:color w:val="000000" w:themeColor="text1"/>
                <w:sz w:val="22"/>
              </w:rPr>
            </w:pPr>
            <w:r w:rsidRPr="0074462F">
              <w:rPr>
                <w:color w:val="000000" w:themeColor="text1"/>
                <w:sz w:val="22"/>
              </w:rPr>
              <w:t>C1</w:t>
            </w:r>
          </w:p>
        </w:tc>
        <w:tc>
          <w:tcPr>
            <w:tcW w:w="684" w:type="dxa"/>
            <w:tcBorders>
              <w:top w:val="single" w:sz="4" w:space="0" w:color="auto"/>
              <w:left w:val="single" w:sz="4" w:space="0" w:color="auto"/>
              <w:bottom w:val="single" w:sz="4" w:space="0" w:color="auto"/>
              <w:right w:val="single" w:sz="4" w:space="0" w:color="auto"/>
            </w:tcBorders>
            <w:vAlign w:val="center"/>
          </w:tcPr>
          <w:p w14:paraId="1F007C2E"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70A8AA41"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11986CA3" w14:textId="77777777" w:rsidR="0071340D" w:rsidRPr="0074462F" w:rsidRDefault="0071340D" w:rsidP="00372DA1">
            <w:pPr>
              <w:rPr>
                <w:color w:val="000000" w:themeColor="text1"/>
                <w:sz w:val="22"/>
                <w:szCs w:val="22"/>
              </w:rPr>
            </w:pPr>
            <w:r w:rsidRPr="0074462F">
              <w:rPr>
                <w:color w:val="000000" w:themeColor="text1"/>
                <w:sz w:val="22"/>
                <w:szCs w:val="22"/>
              </w:rPr>
              <w:t xml:space="preserve">“A fixed orientation of the Optimally-Encompassing Box with respect to the user-specified “OEB_PARENT_FRAME” …  conventions for Yaw, Pitch, and Roll angles” </w:t>
            </w:r>
          </w:p>
          <w:p w14:paraId="1F8C67C8" w14:textId="77777777" w:rsidR="0071340D" w:rsidRPr="0074462F" w:rsidRDefault="0071340D" w:rsidP="00372DA1">
            <w:pPr>
              <w:rPr>
                <w:color w:val="000000" w:themeColor="text1"/>
                <w:sz w:val="22"/>
                <w:szCs w:val="22"/>
              </w:rPr>
            </w:pPr>
          </w:p>
          <w:p w14:paraId="687630D5" w14:textId="77777777" w:rsidR="0071340D" w:rsidRPr="0074462F" w:rsidRDefault="0071340D" w:rsidP="00372DA1">
            <w:pPr>
              <w:rPr>
                <w:color w:val="000000" w:themeColor="text1"/>
                <w:sz w:val="22"/>
                <w:szCs w:val="22"/>
              </w:rPr>
            </w:pPr>
            <w:r w:rsidRPr="0074462F">
              <w:rPr>
                <w:color w:val="000000" w:themeColor="text1"/>
                <w:sz w:val="22"/>
                <w:szCs w:val="22"/>
              </w:rPr>
              <w:t xml:space="preserve">You mention Euler rotations and Yaw, Pitch, Roll (probably present in an older version) but there don’t appear anywhere in the message in the current version. </w:t>
            </w:r>
          </w:p>
        </w:tc>
        <w:tc>
          <w:tcPr>
            <w:tcW w:w="2446" w:type="dxa"/>
            <w:tcBorders>
              <w:top w:val="single" w:sz="4" w:space="0" w:color="auto"/>
              <w:left w:val="single" w:sz="4" w:space="0" w:color="auto"/>
              <w:bottom w:val="single" w:sz="4" w:space="0" w:color="auto"/>
              <w:right w:val="single" w:sz="4" w:space="0" w:color="auto"/>
            </w:tcBorders>
            <w:vAlign w:val="center"/>
          </w:tcPr>
          <w:p w14:paraId="193C38AB" w14:textId="77777777" w:rsidR="0071340D" w:rsidRPr="0074462F" w:rsidRDefault="0071340D" w:rsidP="00372DA1">
            <w:pPr>
              <w:rPr>
                <w:color w:val="000000" w:themeColor="text1"/>
                <w:sz w:val="22"/>
              </w:rPr>
            </w:pPr>
            <w:r w:rsidRPr="0074462F">
              <w:rPr>
                <w:color w:val="000000" w:themeColor="text1"/>
                <w:sz w:val="22"/>
              </w:rPr>
              <w:t>Alain LAMY /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3656B111" w14:textId="77777777" w:rsidR="0071340D" w:rsidRPr="0074462F" w:rsidRDefault="0071340D" w:rsidP="00372DA1">
            <w:pPr>
              <w:rPr>
                <w:color w:val="000000" w:themeColor="text1"/>
                <w:sz w:val="22"/>
                <w:szCs w:val="22"/>
              </w:rPr>
            </w:pPr>
            <w:r w:rsidRPr="0074462F">
              <w:rPr>
                <w:color w:val="000000" w:themeColor="text1"/>
                <w:sz w:val="22"/>
                <w:szCs w:val="22"/>
              </w:rPr>
              <w:t xml:space="preserve">Remove the notion of Euler sequence. A new sentence could be </w:t>
            </w:r>
            <w:proofErr w:type="gramStart"/>
            <w:r w:rsidRPr="0074462F">
              <w:rPr>
                <w:color w:val="000000" w:themeColor="text1"/>
                <w:sz w:val="22"/>
                <w:szCs w:val="22"/>
              </w:rPr>
              <w:t>like :</w:t>
            </w:r>
            <w:proofErr w:type="gramEnd"/>
            <w:r w:rsidRPr="0074462F">
              <w:rPr>
                <w:color w:val="000000" w:themeColor="text1"/>
                <w:sz w:val="22"/>
                <w:szCs w:val="22"/>
              </w:rPr>
              <w:t xml:space="preserve"> </w:t>
            </w:r>
          </w:p>
          <w:p w14:paraId="36D3B4D0" w14:textId="77777777" w:rsidR="0071340D" w:rsidRPr="0074462F" w:rsidRDefault="0071340D" w:rsidP="00372DA1">
            <w:pPr>
              <w:rPr>
                <w:color w:val="000000" w:themeColor="text1"/>
                <w:sz w:val="22"/>
                <w:szCs w:val="22"/>
              </w:rPr>
            </w:pPr>
            <w:r w:rsidRPr="0074462F">
              <w:rPr>
                <w:color w:val="000000" w:themeColor="text1"/>
                <w:sz w:val="22"/>
                <w:szCs w:val="22"/>
              </w:rPr>
              <w:t xml:space="preserve">A fixed orientation of the Optimally-Encompassing Box with respect to the user-specified “OEB_PARENT_FRAME” is defined using a quaternion that map from the user-specified OEB_PARENT_FRAME to the Optimally-Encompassing Box vector directions. The above figure shows the proper definitions and adopted </w:t>
            </w:r>
            <w:r w:rsidRPr="0074462F">
              <w:rPr>
                <w:color w:val="000000" w:themeColor="text1"/>
                <w:sz w:val="22"/>
                <w:szCs w:val="22"/>
              </w:rPr>
              <w:lastRenderedPageBreak/>
              <w:t>sign conventions for Yaw, Pitch, and Roll angles</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72CC6F05" w14:textId="77777777" w:rsidR="0071340D" w:rsidRPr="0074462F" w:rsidRDefault="0071340D" w:rsidP="00372DA1">
            <w:pPr>
              <w:rPr>
                <w:color w:val="000000" w:themeColor="text1"/>
                <w:sz w:val="22"/>
              </w:rPr>
            </w:pPr>
            <w:r>
              <w:rPr>
                <w:color w:val="000000" w:themeColor="text1"/>
                <w:sz w:val="22"/>
              </w:rPr>
              <w:lastRenderedPageBreak/>
              <w:t>Fixed.</w:t>
            </w:r>
          </w:p>
        </w:tc>
      </w:tr>
      <w:tr w:rsidR="0071340D" w:rsidRPr="00C635BB" w14:paraId="3BA5DA37"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579E5F9E" w14:textId="77777777" w:rsidR="0071340D" w:rsidRPr="0074462F" w:rsidRDefault="0071340D" w:rsidP="00372DA1">
            <w:pPr>
              <w:rPr>
                <w:color w:val="000000" w:themeColor="text1"/>
                <w:sz w:val="22"/>
              </w:rPr>
            </w:pPr>
            <w:r w:rsidRPr="0074462F">
              <w:rPr>
                <w:color w:val="000000" w:themeColor="text1"/>
                <w:sz w:val="22"/>
              </w:rPr>
              <w:t>141</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1C721B0" w14:textId="77777777" w:rsidR="0071340D" w:rsidRPr="0074462F" w:rsidRDefault="0071340D" w:rsidP="00372DA1">
            <w:pPr>
              <w:rPr>
                <w:color w:val="000000" w:themeColor="text1"/>
                <w:sz w:val="22"/>
              </w:rPr>
            </w:pPr>
            <w:r w:rsidRPr="0074462F">
              <w:rPr>
                <w:color w:val="000000" w:themeColor="text1"/>
                <w:sz w:val="22"/>
              </w:rPr>
              <w:t>C1</w:t>
            </w:r>
          </w:p>
        </w:tc>
        <w:tc>
          <w:tcPr>
            <w:tcW w:w="684" w:type="dxa"/>
            <w:tcBorders>
              <w:top w:val="single" w:sz="4" w:space="0" w:color="auto"/>
              <w:left w:val="single" w:sz="4" w:space="0" w:color="auto"/>
              <w:bottom w:val="single" w:sz="4" w:space="0" w:color="auto"/>
              <w:right w:val="single" w:sz="4" w:space="0" w:color="auto"/>
            </w:tcBorders>
            <w:vAlign w:val="center"/>
          </w:tcPr>
          <w:p w14:paraId="7F644F59"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4645179F"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63A80634" w14:textId="77777777" w:rsidR="0071340D" w:rsidRPr="0074462F" w:rsidRDefault="0071340D" w:rsidP="00372DA1">
            <w:pPr>
              <w:rPr>
                <w:color w:val="000000" w:themeColor="text1"/>
                <w:sz w:val="22"/>
                <w:szCs w:val="22"/>
              </w:rPr>
            </w:pPr>
            <w:r w:rsidRPr="0074462F">
              <w:rPr>
                <w:color w:val="000000" w:themeColor="text1"/>
                <w:sz w:val="22"/>
                <w:szCs w:val="22"/>
              </w:rPr>
              <w:t xml:space="preserve">“The physical dimensions of the OEB (long, intermediate, and short dimensions) are specified” </w:t>
            </w:r>
          </w:p>
          <w:p w14:paraId="4002D1C2" w14:textId="77777777" w:rsidR="0071340D" w:rsidRPr="0074462F" w:rsidRDefault="0071340D" w:rsidP="00372DA1">
            <w:pPr>
              <w:rPr>
                <w:color w:val="000000" w:themeColor="text1"/>
                <w:sz w:val="22"/>
                <w:szCs w:val="22"/>
              </w:rPr>
            </w:pPr>
          </w:p>
          <w:p w14:paraId="4735C349" w14:textId="77777777" w:rsidR="0071340D" w:rsidRPr="0074462F" w:rsidRDefault="0071340D" w:rsidP="00372DA1">
            <w:pPr>
              <w:rPr>
                <w:color w:val="000000" w:themeColor="text1"/>
                <w:sz w:val="22"/>
                <w:szCs w:val="22"/>
              </w:rPr>
            </w:pPr>
            <w:r w:rsidRPr="0074462F">
              <w:rPr>
                <w:color w:val="000000" w:themeColor="text1"/>
                <w:sz w:val="22"/>
                <w:szCs w:val="22"/>
              </w:rPr>
              <w:t xml:space="preserve">The intermediate dimension is called OEB_INT. But in the text above the corresponding axis was called OEB_MED </w:t>
            </w:r>
          </w:p>
        </w:tc>
        <w:tc>
          <w:tcPr>
            <w:tcW w:w="2446" w:type="dxa"/>
            <w:tcBorders>
              <w:top w:val="single" w:sz="4" w:space="0" w:color="auto"/>
              <w:left w:val="single" w:sz="4" w:space="0" w:color="auto"/>
              <w:bottom w:val="single" w:sz="4" w:space="0" w:color="auto"/>
              <w:right w:val="single" w:sz="4" w:space="0" w:color="auto"/>
            </w:tcBorders>
            <w:vAlign w:val="center"/>
          </w:tcPr>
          <w:p w14:paraId="7491B01E" w14:textId="77777777" w:rsidR="0071340D" w:rsidRPr="0074462F" w:rsidRDefault="0071340D" w:rsidP="00372DA1">
            <w:pPr>
              <w:rPr>
                <w:color w:val="000000" w:themeColor="text1"/>
                <w:sz w:val="22"/>
              </w:rPr>
            </w:pPr>
            <w:r w:rsidRPr="0074462F">
              <w:rPr>
                <w:color w:val="000000" w:themeColor="text1"/>
                <w:sz w:val="22"/>
              </w:rPr>
              <w:t>Alain LAMY /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41E5E9F" w14:textId="77777777" w:rsidR="0071340D" w:rsidRPr="0074462F" w:rsidRDefault="0071340D" w:rsidP="00372DA1">
            <w:pPr>
              <w:rPr>
                <w:color w:val="000000" w:themeColor="text1"/>
                <w:sz w:val="22"/>
                <w:szCs w:val="22"/>
              </w:rPr>
            </w:pPr>
            <w:r w:rsidRPr="0074462F">
              <w:rPr>
                <w:color w:val="000000" w:themeColor="text1"/>
                <w:sz w:val="22"/>
                <w:szCs w:val="22"/>
              </w:rPr>
              <w:t>Adopt consistent notations (for instance “INT” everywhere)</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6C20A6A4"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2525FEBE"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64B1348A" w14:textId="77777777" w:rsidR="0071340D" w:rsidRPr="0074462F" w:rsidRDefault="0071340D" w:rsidP="00372DA1">
            <w:pPr>
              <w:rPr>
                <w:color w:val="000000" w:themeColor="text1"/>
                <w:sz w:val="22"/>
              </w:rPr>
            </w:pPr>
            <w:r w:rsidRPr="0074462F">
              <w:rPr>
                <w:color w:val="000000" w:themeColor="text1"/>
                <w:sz w:val="22"/>
              </w:rPr>
              <w:t>141</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D3973B0" w14:textId="77777777" w:rsidR="0071340D" w:rsidRPr="0074462F" w:rsidRDefault="0071340D" w:rsidP="00372DA1">
            <w:pPr>
              <w:rPr>
                <w:color w:val="000000" w:themeColor="text1"/>
                <w:sz w:val="22"/>
              </w:rPr>
            </w:pPr>
            <w:r w:rsidRPr="0074462F">
              <w:rPr>
                <w:color w:val="000000" w:themeColor="text1"/>
                <w:sz w:val="22"/>
              </w:rPr>
              <w:t>C1</w:t>
            </w:r>
          </w:p>
        </w:tc>
        <w:tc>
          <w:tcPr>
            <w:tcW w:w="684" w:type="dxa"/>
            <w:tcBorders>
              <w:top w:val="single" w:sz="4" w:space="0" w:color="auto"/>
              <w:left w:val="single" w:sz="4" w:space="0" w:color="auto"/>
              <w:bottom w:val="single" w:sz="4" w:space="0" w:color="auto"/>
              <w:right w:val="single" w:sz="4" w:space="0" w:color="auto"/>
            </w:tcBorders>
            <w:vAlign w:val="center"/>
          </w:tcPr>
          <w:p w14:paraId="201813D0"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56BCC331" w14:textId="77777777" w:rsidR="0071340D" w:rsidRPr="0074462F" w:rsidRDefault="0071340D" w:rsidP="00372DA1">
            <w:pPr>
              <w:rPr>
                <w:color w:val="000000" w:themeColor="text1"/>
                <w:sz w:val="22"/>
              </w:rPr>
            </w:pPr>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22990439" w14:textId="77777777" w:rsidR="0071340D" w:rsidRPr="0074462F" w:rsidRDefault="0071340D" w:rsidP="00372DA1">
            <w:pPr>
              <w:rPr>
                <w:color w:val="000000" w:themeColor="text1"/>
                <w:sz w:val="22"/>
                <w:szCs w:val="22"/>
              </w:rPr>
            </w:pPr>
            <w:r w:rsidRPr="0074462F">
              <w:rPr>
                <w:color w:val="000000" w:themeColor="text1"/>
                <w:sz w:val="22"/>
                <w:szCs w:val="22"/>
              </w:rPr>
              <w:t xml:space="preserve">“DRAG_AREA = DRAG_ADDL_AREA + …” </w:t>
            </w:r>
          </w:p>
          <w:p w14:paraId="6343B4E1" w14:textId="77777777" w:rsidR="0071340D" w:rsidRPr="0074462F" w:rsidRDefault="0071340D" w:rsidP="00372DA1">
            <w:pPr>
              <w:rPr>
                <w:color w:val="000000" w:themeColor="text1"/>
                <w:sz w:val="22"/>
                <w:szCs w:val="22"/>
              </w:rPr>
            </w:pPr>
          </w:p>
          <w:p w14:paraId="377F0217" w14:textId="77777777" w:rsidR="0071340D" w:rsidRPr="0074462F" w:rsidRDefault="0071340D" w:rsidP="00372DA1">
            <w:pPr>
              <w:rPr>
                <w:color w:val="000000" w:themeColor="text1"/>
                <w:sz w:val="22"/>
                <w:szCs w:val="22"/>
              </w:rPr>
            </w:pPr>
            <w:r w:rsidRPr="0074462F">
              <w:rPr>
                <w:color w:val="000000" w:themeColor="text1"/>
                <w:sz w:val="22"/>
                <w:szCs w:val="22"/>
              </w:rPr>
              <w:t xml:space="preserve">The formula is specific to drag, where the sentence above is not. </w:t>
            </w:r>
          </w:p>
          <w:p w14:paraId="1E800AD8" w14:textId="77777777" w:rsidR="0071340D" w:rsidRPr="0074462F" w:rsidRDefault="0071340D" w:rsidP="00372DA1">
            <w:pPr>
              <w:rPr>
                <w:color w:val="000000" w:themeColor="text1"/>
                <w:sz w:val="22"/>
                <w:szCs w:val="22"/>
              </w:rPr>
            </w:pPr>
          </w:p>
        </w:tc>
        <w:tc>
          <w:tcPr>
            <w:tcW w:w="2446" w:type="dxa"/>
            <w:tcBorders>
              <w:top w:val="single" w:sz="4" w:space="0" w:color="auto"/>
              <w:left w:val="single" w:sz="4" w:space="0" w:color="auto"/>
              <w:bottom w:val="single" w:sz="4" w:space="0" w:color="auto"/>
              <w:right w:val="single" w:sz="4" w:space="0" w:color="auto"/>
            </w:tcBorders>
            <w:vAlign w:val="center"/>
          </w:tcPr>
          <w:p w14:paraId="312CB5D2" w14:textId="77777777" w:rsidR="0071340D" w:rsidRPr="0074462F" w:rsidRDefault="0071340D" w:rsidP="00372DA1">
            <w:pPr>
              <w:rPr>
                <w:color w:val="000000" w:themeColor="text1"/>
                <w:sz w:val="22"/>
              </w:rPr>
            </w:pPr>
            <w:r w:rsidRPr="0074462F">
              <w:rPr>
                <w:color w:val="000000" w:themeColor="text1"/>
                <w:sz w:val="22"/>
              </w:rPr>
              <w:t>Alain LAMY /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B47F95B" w14:textId="77777777" w:rsidR="0071340D" w:rsidRPr="0074462F" w:rsidRDefault="0071340D" w:rsidP="00372DA1">
            <w:pPr>
              <w:rPr>
                <w:color w:val="000000" w:themeColor="text1"/>
                <w:sz w:val="22"/>
                <w:szCs w:val="22"/>
              </w:rPr>
            </w:pPr>
            <w:r w:rsidRPr="0074462F">
              <w:rPr>
                <w:color w:val="000000" w:themeColor="text1"/>
                <w:sz w:val="22"/>
                <w:szCs w:val="22"/>
              </w:rPr>
              <w:t xml:space="preserve">Change the text to make it more consistent. </w:t>
            </w:r>
          </w:p>
          <w:p w14:paraId="3335D726" w14:textId="77777777" w:rsidR="0071340D" w:rsidRPr="0074462F" w:rsidRDefault="0071340D" w:rsidP="00372DA1">
            <w:pPr>
              <w:rPr>
                <w:color w:val="000000" w:themeColor="text1"/>
                <w:sz w:val="22"/>
                <w:szCs w:val="22"/>
              </w:rPr>
            </w:pPr>
            <w:r w:rsidRPr="0074462F">
              <w:rPr>
                <w:color w:val="000000" w:themeColor="text1"/>
                <w:sz w:val="22"/>
                <w:szCs w:val="22"/>
              </w:rPr>
              <w:t xml:space="preserve">For </w:t>
            </w:r>
            <w:proofErr w:type="gramStart"/>
            <w:r w:rsidRPr="0074462F">
              <w:rPr>
                <w:color w:val="000000" w:themeColor="text1"/>
                <w:sz w:val="22"/>
                <w:szCs w:val="22"/>
              </w:rPr>
              <w:t>instance</w:t>
            </w:r>
            <w:proofErr w:type="gramEnd"/>
            <w:r w:rsidRPr="0074462F">
              <w:rPr>
                <w:color w:val="000000" w:themeColor="text1"/>
                <w:sz w:val="22"/>
                <w:szCs w:val="22"/>
              </w:rPr>
              <w:t xml:space="preserve"> with: </w:t>
            </w:r>
          </w:p>
          <w:p w14:paraId="338BA466" w14:textId="77777777" w:rsidR="0071340D" w:rsidRPr="0074462F" w:rsidRDefault="0071340D" w:rsidP="0071340D">
            <w:pPr>
              <w:pStyle w:val="ListParagraph"/>
              <w:numPr>
                <w:ilvl w:val="0"/>
                <w:numId w:val="39"/>
              </w:numPr>
              <w:rPr>
                <w:color w:val="000000" w:themeColor="text1"/>
                <w:sz w:val="22"/>
                <w:szCs w:val="22"/>
              </w:rPr>
            </w:pPr>
            <w:r w:rsidRPr="0074462F">
              <w:rPr>
                <w:color w:val="000000" w:themeColor="text1"/>
                <w:sz w:val="22"/>
                <w:szCs w:val="22"/>
              </w:rPr>
              <w:t xml:space="preserve">A formula independent from DRAG </w:t>
            </w:r>
          </w:p>
          <w:p w14:paraId="0F2E9D7F" w14:textId="77777777" w:rsidR="0071340D" w:rsidRPr="0074462F" w:rsidRDefault="0071340D" w:rsidP="0071340D">
            <w:pPr>
              <w:pStyle w:val="ListParagraph"/>
              <w:numPr>
                <w:ilvl w:val="0"/>
                <w:numId w:val="39"/>
              </w:numPr>
              <w:rPr>
                <w:color w:val="000000" w:themeColor="text1"/>
                <w:sz w:val="22"/>
                <w:szCs w:val="22"/>
              </w:rPr>
            </w:pPr>
            <w:r w:rsidRPr="0074462F">
              <w:rPr>
                <w:color w:val="000000" w:themeColor="text1"/>
                <w:sz w:val="22"/>
                <w:szCs w:val="22"/>
              </w:rPr>
              <w:t xml:space="preserve">Addition information for the specific case of DRAG if needed (with a reference to where DRAG_ADDL_AREA is defined) </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0A5CCCB5" w14:textId="77777777" w:rsidR="0071340D" w:rsidRPr="0074462F" w:rsidRDefault="0071340D" w:rsidP="00372DA1">
            <w:pPr>
              <w:rPr>
                <w:color w:val="000000" w:themeColor="text1"/>
                <w:sz w:val="22"/>
              </w:rPr>
            </w:pPr>
            <w:r>
              <w:rPr>
                <w:color w:val="000000" w:themeColor="text1"/>
                <w:sz w:val="22"/>
              </w:rPr>
              <w:t>Fixed.</w:t>
            </w:r>
          </w:p>
        </w:tc>
      </w:tr>
      <w:tr w:rsidR="0071340D" w:rsidRPr="00EF1A66" w14:paraId="433EE8C1"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3DAA8156" w14:textId="77777777" w:rsidR="0071340D" w:rsidRPr="0074462F" w:rsidRDefault="0071340D" w:rsidP="00372DA1">
            <w:pPr>
              <w:rPr>
                <w:color w:val="000000" w:themeColor="text1"/>
                <w:sz w:val="22"/>
              </w:rPr>
            </w:pPr>
            <w:r w:rsidRPr="0074462F">
              <w:rPr>
                <w:color w:val="000000" w:themeColor="text1"/>
                <w:sz w:val="22"/>
              </w:rPr>
              <w:t xml:space="preserve">140 … </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1309091" w14:textId="77777777" w:rsidR="0071340D" w:rsidRPr="0074462F" w:rsidRDefault="0071340D" w:rsidP="00372DA1">
            <w:pPr>
              <w:rPr>
                <w:color w:val="000000" w:themeColor="text1"/>
                <w:sz w:val="22"/>
              </w:rPr>
            </w:pPr>
            <w:r w:rsidRPr="0074462F">
              <w:rPr>
                <w:color w:val="000000" w:themeColor="text1"/>
                <w:sz w:val="22"/>
              </w:rPr>
              <w:t>Annex C</w:t>
            </w:r>
          </w:p>
        </w:tc>
        <w:tc>
          <w:tcPr>
            <w:tcW w:w="684" w:type="dxa"/>
            <w:tcBorders>
              <w:top w:val="single" w:sz="4" w:space="0" w:color="auto"/>
              <w:left w:val="single" w:sz="4" w:space="0" w:color="auto"/>
              <w:bottom w:val="single" w:sz="4" w:space="0" w:color="auto"/>
              <w:right w:val="single" w:sz="4" w:space="0" w:color="auto"/>
            </w:tcBorders>
            <w:vAlign w:val="center"/>
          </w:tcPr>
          <w:p w14:paraId="4F26D9B9"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207B8040"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3CF3DC42" w14:textId="77777777" w:rsidR="0071340D" w:rsidRPr="0074462F" w:rsidRDefault="0071340D" w:rsidP="00372DA1">
            <w:pPr>
              <w:rPr>
                <w:color w:val="000000" w:themeColor="text1"/>
                <w:sz w:val="22"/>
                <w:szCs w:val="22"/>
              </w:rPr>
            </w:pPr>
            <w:r w:rsidRPr="0074462F">
              <w:rPr>
                <w:color w:val="000000" w:themeColor="text1"/>
                <w:sz w:val="22"/>
                <w:szCs w:val="22"/>
              </w:rPr>
              <w:t xml:space="preserve">I wonder if some of the annexes (about GDOP, magnitude, angle interpolation) should not be moved to another place (green book or equivalent), as they might or should appear in many books, and make the ODM more complex. </w:t>
            </w:r>
          </w:p>
          <w:p w14:paraId="7255B4FA" w14:textId="77777777" w:rsidR="0071340D" w:rsidRPr="0074462F" w:rsidRDefault="0071340D" w:rsidP="00372DA1">
            <w:pPr>
              <w:rPr>
                <w:color w:val="000000" w:themeColor="text1"/>
                <w:sz w:val="22"/>
                <w:szCs w:val="22"/>
              </w:rPr>
            </w:pPr>
          </w:p>
          <w:p w14:paraId="5D0CD554" w14:textId="77777777" w:rsidR="0071340D" w:rsidRPr="0074462F" w:rsidRDefault="0071340D" w:rsidP="00372DA1">
            <w:pPr>
              <w:rPr>
                <w:color w:val="000000" w:themeColor="text1"/>
                <w:sz w:val="22"/>
                <w:szCs w:val="22"/>
              </w:rPr>
            </w:pPr>
          </w:p>
        </w:tc>
        <w:tc>
          <w:tcPr>
            <w:tcW w:w="2446" w:type="dxa"/>
            <w:tcBorders>
              <w:top w:val="single" w:sz="4" w:space="0" w:color="auto"/>
              <w:left w:val="single" w:sz="4" w:space="0" w:color="auto"/>
              <w:bottom w:val="single" w:sz="4" w:space="0" w:color="auto"/>
              <w:right w:val="single" w:sz="4" w:space="0" w:color="auto"/>
            </w:tcBorders>
            <w:vAlign w:val="center"/>
          </w:tcPr>
          <w:p w14:paraId="5060D0C1" w14:textId="77777777" w:rsidR="0071340D" w:rsidRPr="0074462F" w:rsidRDefault="0071340D" w:rsidP="00372DA1">
            <w:pPr>
              <w:rPr>
                <w:color w:val="000000" w:themeColor="text1"/>
                <w:sz w:val="22"/>
              </w:rPr>
            </w:pPr>
            <w:r w:rsidRPr="0074462F">
              <w:rPr>
                <w:color w:val="000000" w:themeColor="text1"/>
                <w:sz w:val="22"/>
              </w:rPr>
              <w:lastRenderedPageBreak/>
              <w:t>Alain LAMY /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2D3562C4" w14:textId="77777777" w:rsidR="0071340D" w:rsidRPr="0074462F" w:rsidRDefault="0071340D" w:rsidP="00372DA1">
            <w:pPr>
              <w:rPr>
                <w:color w:val="000000" w:themeColor="text1"/>
                <w:sz w:val="22"/>
                <w:szCs w:val="22"/>
              </w:rPr>
            </w:pPr>
            <w:r w:rsidRPr="0074462F">
              <w:rPr>
                <w:color w:val="000000" w:themeColor="text1"/>
                <w:sz w:val="22"/>
                <w:szCs w:val="22"/>
              </w:rPr>
              <w:t xml:space="preserve">Consider. </w:t>
            </w:r>
          </w:p>
        </w:tc>
        <w:tc>
          <w:tcPr>
            <w:tcW w:w="207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741ACD32" w14:textId="77777777" w:rsidR="0071340D" w:rsidRPr="0074462F" w:rsidRDefault="0071340D" w:rsidP="00372DA1">
            <w:pPr>
              <w:rPr>
                <w:color w:val="000000" w:themeColor="text1"/>
                <w:sz w:val="22"/>
              </w:rPr>
            </w:pPr>
            <w:r>
              <w:rPr>
                <w:color w:val="000000" w:themeColor="text1"/>
                <w:sz w:val="22"/>
              </w:rPr>
              <w:t>Suggest we leave in for now and can transition to other place(s) later if desired.</w:t>
            </w:r>
          </w:p>
        </w:tc>
      </w:tr>
      <w:tr w:rsidR="0071340D" w:rsidRPr="00EF1A66" w14:paraId="2BDA2CDF"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5F741C0A" w14:textId="77777777" w:rsidR="0071340D" w:rsidRPr="0074462F" w:rsidRDefault="0071340D" w:rsidP="00372DA1">
            <w:pPr>
              <w:rPr>
                <w:color w:val="000000" w:themeColor="text1"/>
                <w:sz w:val="22"/>
              </w:rPr>
            </w:pPr>
            <w:r w:rsidRPr="0074462F">
              <w:rPr>
                <w:color w:val="000000" w:themeColor="text1"/>
                <w:sz w:val="22"/>
              </w:rPr>
              <w:t>142</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4648301" w14:textId="77777777" w:rsidR="0071340D" w:rsidRPr="0074462F" w:rsidRDefault="0071340D" w:rsidP="00372DA1">
            <w:pPr>
              <w:rPr>
                <w:color w:val="000000" w:themeColor="text1"/>
                <w:sz w:val="22"/>
              </w:rPr>
            </w:pPr>
            <w:r w:rsidRPr="0074462F">
              <w:rPr>
                <w:color w:val="000000" w:themeColor="text1"/>
                <w:sz w:val="22"/>
              </w:rPr>
              <w:t>Annex C, C2</w:t>
            </w:r>
          </w:p>
        </w:tc>
        <w:tc>
          <w:tcPr>
            <w:tcW w:w="684" w:type="dxa"/>
            <w:tcBorders>
              <w:top w:val="single" w:sz="4" w:space="0" w:color="auto"/>
              <w:left w:val="single" w:sz="4" w:space="0" w:color="auto"/>
              <w:bottom w:val="single" w:sz="4" w:space="0" w:color="auto"/>
              <w:right w:val="single" w:sz="4" w:space="0" w:color="auto"/>
            </w:tcBorders>
            <w:vAlign w:val="center"/>
          </w:tcPr>
          <w:p w14:paraId="1F0268E6"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3A7F077D" w14:textId="77777777" w:rsidR="0071340D" w:rsidRPr="0074462F" w:rsidRDefault="0071340D" w:rsidP="00372DA1">
            <w:pPr>
              <w:rPr>
                <w:color w:val="000000" w:themeColor="text1"/>
                <w:sz w:val="22"/>
              </w:rPr>
            </w:pPr>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364F0846" w14:textId="77777777" w:rsidR="0071340D" w:rsidRPr="0074462F" w:rsidRDefault="0071340D" w:rsidP="00372DA1">
            <w:pPr>
              <w:rPr>
                <w:color w:val="000000" w:themeColor="text1"/>
                <w:sz w:val="22"/>
                <w:szCs w:val="22"/>
              </w:rPr>
            </w:pPr>
            <w:r w:rsidRPr="0074462F">
              <w:rPr>
                <w:color w:val="000000" w:themeColor="text1"/>
                <w:sz w:val="22"/>
                <w:szCs w:val="22"/>
              </w:rPr>
              <w:t xml:space="preserve">The unit of </w:t>
            </w:r>
            <w:proofErr w:type="spellStart"/>
            <w:r w:rsidRPr="0074462F">
              <w:rPr>
                <w:color w:val="000000" w:themeColor="text1"/>
                <w:sz w:val="22"/>
                <w:szCs w:val="22"/>
              </w:rPr>
              <w:t>dSuntoTarget</w:t>
            </w:r>
            <w:proofErr w:type="spellEnd"/>
            <w:r w:rsidRPr="0074462F">
              <w:rPr>
                <w:color w:val="000000" w:themeColor="text1"/>
                <w:sz w:val="22"/>
                <w:szCs w:val="22"/>
              </w:rPr>
              <w:t xml:space="preserve"> is not given (only one example is given)</w:t>
            </w:r>
          </w:p>
        </w:tc>
        <w:tc>
          <w:tcPr>
            <w:tcW w:w="2446" w:type="dxa"/>
            <w:tcBorders>
              <w:top w:val="single" w:sz="4" w:space="0" w:color="auto"/>
              <w:left w:val="single" w:sz="4" w:space="0" w:color="auto"/>
              <w:bottom w:val="single" w:sz="4" w:space="0" w:color="auto"/>
              <w:right w:val="single" w:sz="4" w:space="0" w:color="auto"/>
            </w:tcBorders>
            <w:vAlign w:val="center"/>
          </w:tcPr>
          <w:p w14:paraId="10FD324F" w14:textId="77777777" w:rsidR="0071340D" w:rsidRPr="0074462F" w:rsidRDefault="0071340D" w:rsidP="00372DA1">
            <w:pPr>
              <w:rPr>
                <w:color w:val="000000" w:themeColor="text1"/>
                <w:sz w:val="22"/>
              </w:rPr>
            </w:pPr>
            <w:r w:rsidRPr="0074462F">
              <w:rPr>
                <w:color w:val="000000" w:themeColor="text1"/>
                <w:sz w:val="22"/>
              </w:rPr>
              <w:t>Alain LAMY /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5C7FC21C" w14:textId="77777777" w:rsidR="0071340D" w:rsidRPr="0074462F" w:rsidRDefault="0071340D" w:rsidP="00372DA1">
            <w:pPr>
              <w:rPr>
                <w:color w:val="000000" w:themeColor="text1"/>
                <w:sz w:val="22"/>
                <w:szCs w:val="22"/>
              </w:rPr>
            </w:pPr>
            <w:r w:rsidRPr="0074462F">
              <w:rPr>
                <w:color w:val="000000" w:themeColor="text1"/>
                <w:sz w:val="22"/>
                <w:szCs w:val="22"/>
              </w:rPr>
              <w:t>Add unit</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2C469BF7" w14:textId="77777777" w:rsidR="0071340D" w:rsidRPr="0074462F" w:rsidRDefault="0071340D" w:rsidP="00372DA1">
            <w:pPr>
              <w:rPr>
                <w:color w:val="000000" w:themeColor="text1"/>
                <w:sz w:val="22"/>
              </w:rPr>
            </w:pPr>
            <w:r>
              <w:rPr>
                <w:color w:val="000000" w:themeColor="text1"/>
                <w:sz w:val="22"/>
              </w:rPr>
              <w:t>Fixed.</w:t>
            </w:r>
          </w:p>
        </w:tc>
      </w:tr>
      <w:tr w:rsidR="0071340D" w:rsidRPr="00EF1A66" w14:paraId="19E30564"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6BF82E31" w14:textId="77777777" w:rsidR="0071340D" w:rsidRPr="0074462F" w:rsidRDefault="0071340D" w:rsidP="00372DA1">
            <w:pPr>
              <w:rPr>
                <w:color w:val="000000" w:themeColor="text1"/>
                <w:sz w:val="22"/>
              </w:rPr>
            </w:pPr>
            <w:r w:rsidRPr="0074462F">
              <w:rPr>
                <w:color w:val="000000" w:themeColor="text1"/>
                <w:sz w:val="22"/>
              </w:rPr>
              <w:t>172</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B10FD12" w14:textId="77777777" w:rsidR="0071340D" w:rsidRPr="0074462F" w:rsidRDefault="0071340D" w:rsidP="00372DA1">
            <w:pPr>
              <w:rPr>
                <w:color w:val="000000" w:themeColor="text1"/>
                <w:sz w:val="22"/>
              </w:rPr>
            </w:pPr>
            <w:r w:rsidRPr="0074462F">
              <w:rPr>
                <w:color w:val="000000" w:themeColor="text1"/>
                <w:sz w:val="22"/>
              </w:rPr>
              <w:t>C3</w:t>
            </w:r>
          </w:p>
        </w:tc>
        <w:tc>
          <w:tcPr>
            <w:tcW w:w="684" w:type="dxa"/>
            <w:tcBorders>
              <w:top w:val="single" w:sz="4" w:space="0" w:color="auto"/>
              <w:left w:val="single" w:sz="4" w:space="0" w:color="auto"/>
              <w:bottom w:val="single" w:sz="4" w:space="0" w:color="auto"/>
              <w:right w:val="single" w:sz="4" w:space="0" w:color="auto"/>
            </w:tcBorders>
            <w:vAlign w:val="center"/>
          </w:tcPr>
          <w:p w14:paraId="45C96B56"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5B27AD3D"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1C2DE5B0" w14:textId="77777777" w:rsidR="0071340D" w:rsidRPr="0074462F" w:rsidRDefault="0071340D" w:rsidP="00372DA1">
            <w:pPr>
              <w:rPr>
                <w:color w:val="000000" w:themeColor="text1"/>
                <w:sz w:val="22"/>
                <w:szCs w:val="22"/>
              </w:rPr>
            </w:pPr>
            <w:r w:rsidRPr="0074462F">
              <w:rPr>
                <w:color w:val="000000" w:themeColor="text1"/>
                <w:sz w:val="22"/>
                <w:szCs w:val="22"/>
              </w:rPr>
              <w:t>Since DC_WIN_OPEN &lt;= DC_EXEC_START and DC_WIN_CLOSE &gt;= DC_EXEC_STOP</w:t>
            </w:r>
          </w:p>
          <w:p w14:paraId="27D15353" w14:textId="77777777" w:rsidR="0071340D" w:rsidRPr="0074462F" w:rsidRDefault="0071340D" w:rsidP="00372DA1">
            <w:pPr>
              <w:rPr>
                <w:color w:val="000000" w:themeColor="text1"/>
                <w:sz w:val="22"/>
                <w:szCs w:val="22"/>
              </w:rPr>
            </w:pPr>
            <w:r w:rsidRPr="0074462F">
              <w:rPr>
                <w:color w:val="000000" w:themeColor="text1"/>
                <w:sz w:val="22"/>
                <w:szCs w:val="22"/>
              </w:rPr>
              <w:t>What exactly are the use of DC_WIN_OPEN and DC_WIN_</w:t>
            </w:r>
            <w:proofErr w:type="gramStart"/>
            <w:r w:rsidRPr="0074462F">
              <w:rPr>
                <w:color w:val="000000" w:themeColor="text1"/>
                <w:sz w:val="22"/>
                <w:szCs w:val="22"/>
              </w:rPr>
              <w:t>CLOSE ?</w:t>
            </w:r>
            <w:proofErr w:type="gramEnd"/>
            <w:r w:rsidRPr="0074462F">
              <w:rPr>
                <w:color w:val="000000" w:themeColor="text1"/>
                <w:sz w:val="22"/>
                <w:szCs w:val="22"/>
              </w:rPr>
              <w:t xml:space="preserve"> </w:t>
            </w:r>
          </w:p>
        </w:tc>
        <w:tc>
          <w:tcPr>
            <w:tcW w:w="2446" w:type="dxa"/>
            <w:tcBorders>
              <w:top w:val="single" w:sz="4" w:space="0" w:color="auto"/>
              <w:left w:val="single" w:sz="4" w:space="0" w:color="auto"/>
              <w:bottom w:val="single" w:sz="4" w:space="0" w:color="auto"/>
              <w:right w:val="single" w:sz="4" w:space="0" w:color="auto"/>
            </w:tcBorders>
            <w:vAlign w:val="center"/>
          </w:tcPr>
          <w:p w14:paraId="24766E72" w14:textId="77777777" w:rsidR="0071340D" w:rsidRPr="0074462F" w:rsidRDefault="0071340D" w:rsidP="00372DA1">
            <w:pPr>
              <w:rPr>
                <w:color w:val="000000" w:themeColor="text1"/>
                <w:sz w:val="22"/>
              </w:rPr>
            </w:pPr>
            <w:r w:rsidRPr="0074462F">
              <w:rPr>
                <w:color w:val="000000" w:themeColor="text1"/>
                <w:sz w:val="22"/>
              </w:rPr>
              <w:t>Alain LAMY /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6E77D657" w14:textId="77777777" w:rsidR="0071340D" w:rsidRPr="0074462F" w:rsidRDefault="0071340D" w:rsidP="00372DA1">
            <w:pPr>
              <w:rPr>
                <w:color w:val="000000" w:themeColor="text1"/>
                <w:sz w:val="22"/>
                <w:szCs w:val="22"/>
              </w:rPr>
            </w:pPr>
            <w:r w:rsidRPr="0074462F">
              <w:rPr>
                <w:color w:val="000000" w:themeColor="text1"/>
                <w:sz w:val="22"/>
                <w:szCs w:val="22"/>
              </w:rPr>
              <w:t xml:space="preserve">Just a question … </w:t>
            </w:r>
          </w:p>
          <w:p w14:paraId="0666BA06" w14:textId="77777777" w:rsidR="0071340D" w:rsidRPr="0074462F" w:rsidRDefault="0071340D" w:rsidP="00372DA1">
            <w:pPr>
              <w:rPr>
                <w:color w:val="000000" w:themeColor="text1"/>
                <w:sz w:val="22"/>
                <w:szCs w:val="22"/>
              </w:rPr>
            </w:pPr>
            <w:r w:rsidRPr="0074462F">
              <w:rPr>
                <w:color w:val="000000" w:themeColor="text1"/>
                <w:sz w:val="22"/>
                <w:szCs w:val="22"/>
              </w:rPr>
              <w:t xml:space="preserve">Are they really </w:t>
            </w:r>
            <w:proofErr w:type="gramStart"/>
            <w:r w:rsidRPr="0074462F">
              <w:rPr>
                <w:color w:val="000000" w:themeColor="text1"/>
                <w:sz w:val="22"/>
                <w:szCs w:val="22"/>
              </w:rPr>
              <w:t>needed ?</w:t>
            </w:r>
            <w:proofErr w:type="gramEnd"/>
            <w:r w:rsidRPr="0074462F">
              <w:rPr>
                <w:color w:val="000000" w:themeColor="text1"/>
                <w:sz w:val="22"/>
                <w:szCs w:val="22"/>
              </w:rPr>
              <w:t xml:space="preserve"> </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2DFB39BE" w14:textId="77777777" w:rsidR="0071340D" w:rsidRPr="0074462F" w:rsidRDefault="0071340D" w:rsidP="00372DA1">
            <w:pPr>
              <w:rPr>
                <w:color w:val="000000" w:themeColor="text1"/>
                <w:sz w:val="22"/>
              </w:rPr>
            </w:pPr>
            <w:r>
              <w:rPr>
                <w:color w:val="000000" w:themeColor="text1"/>
                <w:sz w:val="22"/>
              </w:rPr>
              <w:t>As explained at our previous meeting, these open/close times reflect the times when special maneuver preparatory “modes” may begin, e.g., start cat bed heaters).</w:t>
            </w:r>
          </w:p>
        </w:tc>
      </w:tr>
      <w:tr w:rsidR="0071340D" w:rsidRPr="00C635BB" w14:paraId="2E3728A3"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1D2E092E" w14:textId="77777777" w:rsidR="0071340D" w:rsidRPr="0074462F" w:rsidRDefault="0071340D" w:rsidP="00372DA1">
            <w:pPr>
              <w:rPr>
                <w:color w:val="000000" w:themeColor="text1"/>
                <w:sz w:val="22"/>
              </w:rPr>
            </w:pPr>
            <w:r w:rsidRPr="0074462F">
              <w:rPr>
                <w:color w:val="000000" w:themeColor="text1"/>
                <w:sz w:val="22"/>
              </w:rPr>
              <w:t>187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A22EA14" w14:textId="77777777" w:rsidR="0071340D" w:rsidRPr="0074462F" w:rsidRDefault="0071340D" w:rsidP="00372DA1">
            <w:pPr>
              <w:rPr>
                <w:color w:val="000000" w:themeColor="text1"/>
                <w:sz w:val="22"/>
              </w:rPr>
            </w:pPr>
            <w:r w:rsidRPr="0074462F">
              <w:rPr>
                <w:color w:val="000000" w:themeColor="text1"/>
                <w:sz w:val="22"/>
              </w:rPr>
              <w:t>Annex K</w:t>
            </w:r>
          </w:p>
        </w:tc>
        <w:tc>
          <w:tcPr>
            <w:tcW w:w="684" w:type="dxa"/>
            <w:tcBorders>
              <w:top w:val="single" w:sz="4" w:space="0" w:color="auto"/>
              <w:left w:val="single" w:sz="4" w:space="0" w:color="auto"/>
              <w:bottom w:val="single" w:sz="4" w:space="0" w:color="auto"/>
              <w:right w:val="single" w:sz="4" w:space="0" w:color="auto"/>
            </w:tcBorders>
            <w:vAlign w:val="center"/>
          </w:tcPr>
          <w:p w14:paraId="787AB5DD"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169FCCC2" w14:textId="77777777" w:rsidR="0071340D" w:rsidRPr="0074462F" w:rsidRDefault="0071340D" w:rsidP="00372DA1">
            <w:pPr>
              <w:rPr>
                <w:color w:val="000000" w:themeColor="text1"/>
                <w:sz w:val="22"/>
              </w:rPr>
            </w:pPr>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0B7EF07E" w14:textId="77777777" w:rsidR="0071340D" w:rsidRPr="0074462F" w:rsidRDefault="0071340D" w:rsidP="00372DA1">
            <w:pPr>
              <w:rPr>
                <w:color w:val="000000" w:themeColor="text1"/>
                <w:sz w:val="22"/>
                <w:szCs w:val="22"/>
              </w:rPr>
            </w:pPr>
            <w:r w:rsidRPr="0074462F">
              <w:rPr>
                <w:color w:val="000000" w:themeColor="text1"/>
                <w:sz w:val="22"/>
                <w:szCs w:val="22"/>
              </w:rPr>
              <w:t xml:space="preserve">Should the “editor’s comment” be kept in the final version as the document results from the work of the whole </w:t>
            </w:r>
            <w:proofErr w:type="gramStart"/>
            <w:r w:rsidRPr="0074462F">
              <w:rPr>
                <w:color w:val="000000" w:themeColor="text1"/>
                <w:sz w:val="22"/>
                <w:szCs w:val="22"/>
              </w:rPr>
              <w:t>group ?</w:t>
            </w:r>
            <w:proofErr w:type="gramEnd"/>
            <w:r w:rsidRPr="0074462F">
              <w:rPr>
                <w:color w:val="000000" w:themeColor="text1"/>
                <w:sz w:val="22"/>
                <w:szCs w:val="22"/>
              </w:rPr>
              <w:t xml:space="preserve"> </w:t>
            </w:r>
          </w:p>
        </w:tc>
        <w:tc>
          <w:tcPr>
            <w:tcW w:w="2446" w:type="dxa"/>
            <w:tcBorders>
              <w:top w:val="single" w:sz="4" w:space="0" w:color="auto"/>
              <w:left w:val="single" w:sz="4" w:space="0" w:color="auto"/>
              <w:bottom w:val="single" w:sz="4" w:space="0" w:color="auto"/>
              <w:right w:val="single" w:sz="4" w:space="0" w:color="auto"/>
            </w:tcBorders>
            <w:vAlign w:val="center"/>
          </w:tcPr>
          <w:p w14:paraId="1FDCC63A" w14:textId="77777777" w:rsidR="0071340D" w:rsidRPr="0074462F" w:rsidRDefault="0071340D" w:rsidP="00372DA1">
            <w:pPr>
              <w:rPr>
                <w:color w:val="000000" w:themeColor="text1"/>
                <w:sz w:val="22"/>
              </w:rPr>
            </w:pPr>
            <w:r w:rsidRPr="0074462F">
              <w:rPr>
                <w:color w:val="000000" w:themeColor="text1"/>
                <w:sz w:val="22"/>
              </w:rPr>
              <w:t>Alain LAMY /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73AD583D" w14:textId="77777777" w:rsidR="0071340D" w:rsidRPr="0074462F" w:rsidRDefault="0071340D" w:rsidP="00372DA1">
            <w:pPr>
              <w:rPr>
                <w:color w:val="000000" w:themeColor="text1"/>
                <w:sz w:val="22"/>
                <w:szCs w:val="22"/>
              </w:rPr>
            </w:pPr>
            <w:r w:rsidRPr="0074462F">
              <w:rPr>
                <w:color w:val="000000" w:themeColor="text1"/>
                <w:sz w:val="22"/>
                <w:szCs w:val="22"/>
              </w:rPr>
              <w:t>consider</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5C1F0CB3" w14:textId="77777777" w:rsidR="0071340D" w:rsidRPr="0074462F" w:rsidRDefault="0071340D" w:rsidP="00372DA1">
            <w:pPr>
              <w:rPr>
                <w:color w:val="000000" w:themeColor="text1"/>
                <w:sz w:val="22"/>
              </w:rPr>
            </w:pPr>
            <w:r>
              <w:rPr>
                <w:color w:val="000000" w:themeColor="text1"/>
                <w:sz w:val="22"/>
              </w:rPr>
              <w:t>Removed.</w:t>
            </w:r>
          </w:p>
        </w:tc>
      </w:tr>
      <w:tr w:rsidR="0071340D" w:rsidRPr="00C635BB" w14:paraId="465622B9"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151EC77D" w14:textId="77777777" w:rsidR="0071340D" w:rsidRPr="0074462F" w:rsidRDefault="0071340D" w:rsidP="00372DA1">
            <w:pPr>
              <w:rPr>
                <w:color w:val="000000" w:themeColor="text1"/>
                <w:sz w:val="22"/>
              </w:rPr>
            </w:pPr>
            <w:r w:rsidRPr="0074462F">
              <w:rPr>
                <w:color w:val="000000" w:themeColor="text1"/>
                <w:sz w:val="22"/>
              </w:rPr>
              <w:t>187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8D7CAD2" w14:textId="77777777" w:rsidR="0071340D" w:rsidRPr="0074462F" w:rsidRDefault="0071340D" w:rsidP="00372DA1">
            <w:pPr>
              <w:rPr>
                <w:color w:val="000000" w:themeColor="text1"/>
                <w:sz w:val="22"/>
              </w:rPr>
            </w:pPr>
            <w:r w:rsidRPr="0074462F">
              <w:rPr>
                <w:color w:val="000000" w:themeColor="text1"/>
                <w:sz w:val="22"/>
              </w:rPr>
              <w:t>Annex K, K1</w:t>
            </w:r>
          </w:p>
        </w:tc>
        <w:tc>
          <w:tcPr>
            <w:tcW w:w="684" w:type="dxa"/>
            <w:tcBorders>
              <w:top w:val="single" w:sz="4" w:space="0" w:color="auto"/>
              <w:left w:val="single" w:sz="4" w:space="0" w:color="auto"/>
              <w:bottom w:val="single" w:sz="4" w:space="0" w:color="auto"/>
              <w:right w:val="single" w:sz="4" w:space="0" w:color="auto"/>
            </w:tcBorders>
            <w:vAlign w:val="center"/>
          </w:tcPr>
          <w:p w14:paraId="698CADE8" w14:textId="77777777" w:rsidR="0071340D" w:rsidRPr="0074462F" w:rsidRDefault="0071340D" w:rsidP="00372DA1">
            <w:pPr>
              <w:rPr>
                <w:color w:val="000000" w:themeColor="text1"/>
                <w:sz w:val="22"/>
              </w:rPr>
            </w:pPr>
            <w:r w:rsidRPr="0074462F">
              <w:rPr>
                <w:color w:val="000000" w:themeColor="text1"/>
                <w:sz w:val="22"/>
              </w:rPr>
              <w:t>Item 2</w:t>
            </w:r>
          </w:p>
        </w:tc>
        <w:tc>
          <w:tcPr>
            <w:tcW w:w="684" w:type="dxa"/>
            <w:tcBorders>
              <w:top w:val="single" w:sz="4" w:space="0" w:color="auto"/>
              <w:left w:val="single" w:sz="4" w:space="0" w:color="auto"/>
              <w:bottom w:val="single" w:sz="4" w:space="0" w:color="auto"/>
              <w:right w:val="single" w:sz="4" w:space="0" w:color="auto"/>
            </w:tcBorders>
            <w:vAlign w:val="center"/>
          </w:tcPr>
          <w:p w14:paraId="54F89265" w14:textId="77777777" w:rsidR="0071340D" w:rsidRPr="0074462F" w:rsidRDefault="0071340D" w:rsidP="00372DA1">
            <w:pPr>
              <w:rPr>
                <w:color w:val="000000" w:themeColor="text1"/>
                <w:sz w:val="22"/>
              </w:rPr>
            </w:pPr>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5F1502DB" w14:textId="77777777" w:rsidR="0071340D" w:rsidRPr="0074462F" w:rsidRDefault="0071340D" w:rsidP="00372DA1">
            <w:pPr>
              <w:rPr>
                <w:color w:val="000000" w:themeColor="text1"/>
                <w:sz w:val="22"/>
                <w:szCs w:val="22"/>
              </w:rPr>
            </w:pPr>
            <w:r w:rsidRPr="0074462F">
              <w:rPr>
                <w:color w:val="000000" w:themeColor="text1"/>
                <w:sz w:val="22"/>
                <w:szCs w:val="22"/>
              </w:rPr>
              <w:t>“.” Is missing at the end of the sentence</w:t>
            </w:r>
          </w:p>
        </w:tc>
        <w:tc>
          <w:tcPr>
            <w:tcW w:w="2446" w:type="dxa"/>
            <w:tcBorders>
              <w:top w:val="single" w:sz="4" w:space="0" w:color="auto"/>
              <w:left w:val="single" w:sz="4" w:space="0" w:color="auto"/>
              <w:bottom w:val="single" w:sz="4" w:space="0" w:color="auto"/>
              <w:right w:val="single" w:sz="4" w:space="0" w:color="auto"/>
            </w:tcBorders>
            <w:vAlign w:val="center"/>
          </w:tcPr>
          <w:p w14:paraId="441B876A" w14:textId="77777777" w:rsidR="0071340D" w:rsidRPr="0074462F" w:rsidRDefault="0071340D" w:rsidP="00372DA1">
            <w:pPr>
              <w:rPr>
                <w:color w:val="000000" w:themeColor="text1"/>
                <w:sz w:val="22"/>
              </w:rPr>
            </w:pPr>
            <w:r w:rsidRPr="0074462F">
              <w:rPr>
                <w:color w:val="000000" w:themeColor="text1"/>
                <w:sz w:val="22"/>
              </w:rPr>
              <w:t>Alain LAMY /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6F26D103" w14:textId="77777777" w:rsidR="0071340D" w:rsidRPr="0074462F" w:rsidRDefault="0071340D" w:rsidP="00372DA1">
            <w:pPr>
              <w:rPr>
                <w:color w:val="000000" w:themeColor="text1"/>
                <w:sz w:val="22"/>
                <w:szCs w:val="22"/>
              </w:rPr>
            </w:pPr>
            <w:r w:rsidRPr="0074462F">
              <w:rPr>
                <w:color w:val="000000" w:themeColor="text1"/>
                <w:sz w:val="22"/>
                <w:szCs w:val="22"/>
              </w:rPr>
              <w:t>Add “.”</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3F2D4252"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13C6E17F"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717EF25D" w14:textId="77777777" w:rsidR="0071340D" w:rsidRPr="0074462F" w:rsidRDefault="0071340D" w:rsidP="00372DA1">
            <w:pPr>
              <w:rPr>
                <w:color w:val="000000" w:themeColor="text1"/>
                <w:sz w:val="22"/>
              </w:rPr>
            </w:pPr>
            <w:r w:rsidRPr="0074462F">
              <w:rPr>
                <w:color w:val="000000" w:themeColor="text1"/>
                <w:sz w:val="22"/>
              </w:rPr>
              <w:t>187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E24CDDA" w14:textId="77777777" w:rsidR="0071340D" w:rsidRPr="0074462F" w:rsidRDefault="0071340D" w:rsidP="00372DA1">
            <w:pPr>
              <w:rPr>
                <w:color w:val="000000" w:themeColor="text1"/>
                <w:sz w:val="22"/>
              </w:rPr>
            </w:pPr>
            <w:r w:rsidRPr="0074462F">
              <w:rPr>
                <w:color w:val="000000" w:themeColor="text1"/>
                <w:sz w:val="22"/>
              </w:rPr>
              <w:t>Annex K, K1</w:t>
            </w:r>
          </w:p>
        </w:tc>
        <w:tc>
          <w:tcPr>
            <w:tcW w:w="684" w:type="dxa"/>
            <w:tcBorders>
              <w:top w:val="single" w:sz="4" w:space="0" w:color="auto"/>
              <w:left w:val="single" w:sz="4" w:space="0" w:color="auto"/>
              <w:bottom w:val="single" w:sz="4" w:space="0" w:color="auto"/>
              <w:right w:val="single" w:sz="4" w:space="0" w:color="auto"/>
            </w:tcBorders>
            <w:vAlign w:val="center"/>
          </w:tcPr>
          <w:p w14:paraId="54F9E59B" w14:textId="77777777" w:rsidR="0071340D" w:rsidRPr="0074462F" w:rsidRDefault="0071340D" w:rsidP="00372DA1">
            <w:pPr>
              <w:rPr>
                <w:color w:val="000000" w:themeColor="text1"/>
                <w:sz w:val="22"/>
              </w:rPr>
            </w:pPr>
            <w:r w:rsidRPr="0074462F">
              <w:rPr>
                <w:color w:val="000000" w:themeColor="text1"/>
                <w:sz w:val="22"/>
              </w:rPr>
              <w:t>Item 2</w:t>
            </w:r>
          </w:p>
        </w:tc>
        <w:tc>
          <w:tcPr>
            <w:tcW w:w="684" w:type="dxa"/>
            <w:tcBorders>
              <w:top w:val="single" w:sz="4" w:space="0" w:color="auto"/>
              <w:left w:val="single" w:sz="4" w:space="0" w:color="auto"/>
              <w:bottom w:val="single" w:sz="4" w:space="0" w:color="auto"/>
              <w:right w:val="single" w:sz="4" w:space="0" w:color="auto"/>
            </w:tcBorders>
            <w:vAlign w:val="center"/>
          </w:tcPr>
          <w:p w14:paraId="11EA5B1B"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66B5CE95" w14:textId="77777777" w:rsidR="0071340D" w:rsidRPr="0074462F" w:rsidRDefault="0071340D" w:rsidP="00372DA1">
            <w:pPr>
              <w:rPr>
                <w:color w:val="000000" w:themeColor="text1"/>
                <w:sz w:val="22"/>
                <w:szCs w:val="22"/>
              </w:rPr>
            </w:pPr>
            <w:r w:rsidRPr="0074462F">
              <w:rPr>
                <w:color w:val="000000" w:themeColor="text1"/>
                <w:sz w:val="22"/>
                <w:szCs w:val="22"/>
              </w:rPr>
              <w:t>“Detailed description of any exceptions for keyword values not drawn from the SANA registry (</w:t>
            </w:r>
            <w:proofErr w:type="gramStart"/>
            <w:r w:rsidRPr="0074462F">
              <w:rPr>
                <w:color w:val="000000" w:themeColor="text1"/>
                <w:sz w:val="22"/>
                <w:szCs w:val="22"/>
              </w:rPr>
              <w:t>sanaregistry.org)“</w:t>
            </w:r>
            <w:proofErr w:type="gramEnd"/>
            <w:r w:rsidRPr="0074462F">
              <w:rPr>
                <w:color w:val="000000" w:themeColor="text1"/>
                <w:sz w:val="22"/>
                <w:szCs w:val="22"/>
              </w:rPr>
              <w:t xml:space="preserve"> =&gt; annex B</w:t>
            </w:r>
          </w:p>
          <w:p w14:paraId="67C317AC" w14:textId="77777777" w:rsidR="0071340D" w:rsidRPr="0074462F" w:rsidRDefault="0071340D" w:rsidP="00372DA1">
            <w:pPr>
              <w:rPr>
                <w:color w:val="000000" w:themeColor="text1"/>
                <w:sz w:val="22"/>
                <w:szCs w:val="22"/>
              </w:rPr>
            </w:pPr>
          </w:p>
          <w:p w14:paraId="427010C1" w14:textId="77777777" w:rsidR="0071340D" w:rsidRPr="0074462F" w:rsidRDefault="0071340D" w:rsidP="00372DA1">
            <w:pPr>
              <w:rPr>
                <w:color w:val="000000" w:themeColor="text1"/>
                <w:sz w:val="22"/>
                <w:szCs w:val="22"/>
              </w:rPr>
            </w:pPr>
            <w:r w:rsidRPr="0074462F">
              <w:rPr>
                <w:color w:val="000000" w:themeColor="text1"/>
                <w:sz w:val="22"/>
                <w:szCs w:val="22"/>
              </w:rPr>
              <w:t xml:space="preserve">ICD is only referred to in annex B6. </w:t>
            </w:r>
          </w:p>
          <w:p w14:paraId="603F8BD6" w14:textId="77777777" w:rsidR="0071340D" w:rsidRPr="0074462F" w:rsidRDefault="0071340D" w:rsidP="00372DA1">
            <w:pPr>
              <w:rPr>
                <w:color w:val="000000" w:themeColor="text1"/>
                <w:sz w:val="22"/>
                <w:szCs w:val="22"/>
              </w:rPr>
            </w:pPr>
            <w:r w:rsidRPr="0074462F">
              <w:rPr>
                <w:color w:val="000000" w:themeColor="text1"/>
                <w:sz w:val="22"/>
                <w:szCs w:val="22"/>
              </w:rPr>
              <w:t xml:space="preserve">I supposed an explanation at the beginning of annex B should be added </w:t>
            </w:r>
          </w:p>
          <w:p w14:paraId="00E474C7" w14:textId="77777777" w:rsidR="0071340D" w:rsidRPr="0074462F" w:rsidRDefault="0071340D" w:rsidP="00372DA1">
            <w:pPr>
              <w:rPr>
                <w:color w:val="000000" w:themeColor="text1"/>
                <w:sz w:val="22"/>
                <w:szCs w:val="22"/>
              </w:rPr>
            </w:pPr>
          </w:p>
          <w:p w14:paraId="57609636" w14:textId="77777777" w:rsidR="0071340D" w:rsidRPr="0074462F" w:rsidRDefault="0071340D" w:rsidP="00372DA1">
            <w:pPr>
              <w:rPr>
                <w:color w:val="000000" w:themeColor="text1"/>
                <w:sz w:val="22"/>
                <w:szCs w:val="22"/>
              </w:rPr>
            </w:pPr>
          </w:p>
        </w:tc>
        <w:tc>
          <w:tcPr>
            <w:tcW w:w="2446" w:type="dxa"/>
            <w:tcBorders>
              <w:top w:val="single" w:sz="4" w:space="0" w:color="auto"/>
              <w:left w:val="single" w:sz="4" w:space="0" w:color="auto"/>
              <w:bottom w:val="single" w:sz="4" w:space="0" w:color="auto"/>
              <w:right w:val="single" w:sz="4" w:space="0" w:color="auto"/>
            </w:tcBorders>
            <w:vAlign w:val="center"/>
          </w:tcPr>
          <w:p w14:paraId="2F6F7DFF" w14:textId="77777777" w:rsidR="0071340D" w:rsidRPr="0074462F" w:rsidRDefault="0071340D" w:rsidP="00372DA1">
            <w:pPr>
              <w:rPr>
                <w:color w:val="000000" w:themeColor="text1"/>
                <w:sz w:val="22"/>
              </w:rPr>
            </w:pPr>
            <w:r w:rsidRPr="0074462F">
              <w:rPr>
                <w:color w:val="000000" w:themeColor="text1"/>
                <w:sz w:val="22"/>
              </w:rPr>
              <w:t>Alain LAMY /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63415F8C" w14:textId="77777777" w:rsidR="0071340D" w:rsidRPr="0074462F" w:rsidRDefault="0071340D" w:rsidP="00372DA1">
            <w:pPr>
              <w:rPr>
                <w:color w:val="000000" w:themeColor="text1"/>
                <w:sz w:val="22"/>
                <w:szCs w:val="22"/>
              </w:rPr>
            </w:pPr>
            <w:r w:rsidRPr="0074462F">
              <w:rPr>
                <w:color w:val="000000" w:themeColor="text1"/>
                <w:sz w:val="22"/>
                <w:szCs w:val="22"/>
              </w:rPr>
              <w:t xml:space="preserve">Remove the reference to ICD in annex B6 and put it at the top of the section (beginning of annex B so that it applies to all sections of annex B. </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5DFB7BBD"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2BBB6836"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4FC584D3" w14:textId="77777777" w:rsidR="0071340D" w:rsidRPr="0074462F" w:rsidRDefault="0071340D" w:rsidP="00372DA1">
            <w:pPr>
              <w:rPr>
                <w:color w:val="000000" w:themeColor="text1"/>
                <w:sz w:val="22"/>
              </w:rPr>
            </w:pPr>
            <w:r w:rsidRPr="0074462F">
              <w:rPr>
                <w:color w:val="000000" w:themeColor="text1"/>
                <w:sz w:val="22"/>
              </w:rPr>
              <w:t>188</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7857BA0" w14:textId="77777777" w:rsidR="0071340D" w:rsidRPr="0074462F" w:rsidRDefault="0071340D" w:rsidP="00372DA1">
            <w:pPr>
              <w:rPr>
                <w:color w:val="000000" w:themeColor="text1"/>
                <w:sz w:val="22"/>
              </w:rPr>
            </w:pPr>
            <w:r w:rsidRPr="0074462F">
              <w:rPr>
                <w:color w:val="000000" w:themeColor="text1"/>
                <w:sz w:val="22"/>
              </w:rPr>
              <w:t>Annex L, L2</w:t>
            </w:r>
          </w:p>
        </w:tc>
        <w:tc>
          <w:tcPr>
            <w:tcW w:w="684" w:type="dxa"/>
            <w:tcBorders>
              <w:top w:val="single" w:sz="4" w:space="0" w:color="auto"/>
              <w:left w:val="single" w:sz="4" w:space="0" w:color="auto"/>
              <w:bottom w:val="single" w:sz="4" w:space="0" w:color="auto"/>
              <w:right w:val="single" w:sz="4" w:space="0" w:color="auto"/>
            </w:tcBorders>
            <w:vAlign w:val="center"/>
          </w:tcPr>
          <w:p w14:paraId="06E49553"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0A414FB9"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069C1306" w14:textId="77777777" w:rsidR="0071340D" w:rsidRPr="0074462F" w:rsidRDefault="0071340D" w:rsidP="00372DA1">
            <w:pPr>
              <w:rPr>
                <w:color w:val="000000" w:themeColor="text1"/>
                <w:sz w:val="22"/>
                <w:szCs w:val="22"/>
              </w:rPr>
            </w:pPr>
            <w:r w:rsidRPr="0074462F">
              <w:rPr>
                <w:color w:val="000000" w:themeColor="text1"/>
                <w:sz w:val="22"/>
                <w:szCs w:val="22"/>
              </w:rPr>
              <w:t xml:space="preserve">I don’t think the justification for SANA is quite exact: there was no explicit </w:t>
            </w:r>
            <w:r w:rsidRPr="0074462F">
              <w:rPr>
                <w:color w:val="000000" w:themeColor="text1"/>
                <w:sz w:val="22"/>
                <w:szCs w:val="22"/>
              </w:rPr>
              <w:lastRenderedPageBreak/>
              <w:t xml:space="preserve">reference to the green book as all the values were listed in the document. </w:t>
            </w:r>
          </w:p>
        </w:tc>
        <w:tc>
          <w:tcPr>
            <w:tcW w:w="2446" w:type="dxa"/>
            <w:tcBorders>
              <w:top w:val="single" w:sz="4" w:space="0" w:color="auto"/>
              <w:left w:val="single" w:sz="4" w:space="0" w:color="auto"/>
              <w:bottom w:val="single" w:sz="4" w:space="0" w:color="auto"/>
              <w:right w:val="single" w:sz="4" w:space="0" w:color="auto"/>
            </w:tcBorders>
            <w:vAlign w:val="center"/>
          </w:tcPr>
          <w:p w14:paraId="2C92841B" w14:textId="77777777" w:rsidR="0071340D" w:rsidRPr="0074462F" w:rsidRDefault="0071340D" w:rsidP="00372DA1">
            <w:pPr>
              <w:rPr>
                <w:color w:val="000000" w:themeColor="text1"/>
                <w:sz w:val="22"/>
              </w:rPr>
            </w:pPr>
            <w:r w:rsidRPr="0074462F">
              <w:rPr>
                <w:color w:val="000000" w:themeColor="text1"/>
                <w:sz w:val="22"/>
              </w:rPr>
              <w:lastRenderedPageBreak/>
              <w:t>Alain LAMY /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0BE2B8C2" w14:textId="77777777" w:rsidR="0071340D" w:rsidRPr="0074462F" w:rsidRDefault="0071340D" w:rsidP="00372DA1">
            <w:pPr>
              <w:rPr>
                <w:color w:val="000000" w:themeColor="text1"/>
                <w:sz w:val="22"/>
                <w:szCs w:val="22"/>
              </w:rPr>
            </w:pPr>
            <w:r w:rsidRPr="0074462F">
              <w:rPr>
                <w:color w:val="000000" w:themeColor="text1"/>
                <w:sz w:val="22"/>
                <w:szCs w:val="22"/>
              </w:rPr>
              <w:t>consider</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3D69FC1"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2867FA9A"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4F99A2D4" w14:textId="77777777" w:rsidR="0071340D" w:rsidRPr="0074462F" w:rsidRDefault="0071340D" w:rsidP="00372DA1">
            <w:pPr>
              <w:rPr>
                <w:color w:val="000000" w:themeColor="text1"/>
                <w:sz w:val="22"/>
              </w:rPr>
            </w:pPr>
            <w:r w:rsidRPr="0074462F">
              <w:rPr>
                <w:color w:val="000000" w:themeColor="text1"/>
                <w:sz w:val="22"/>
              </w:rPr>
              <w:t>188</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408763B" w14:textId="77777777" w:rsidR="0071340D" w:rsidRPr="0074462F" w:rsidRDefault="0071340D" w:rsidP="00372DA1">
            <w:pPr>
              <w:rPr>
                <w:color w:val="000000" w:themeColor="text1"/>
                <w:sz w:val="22"/>
              </w:rPr>
            </w:pPr>
            <w:r w:rsidRPr="0074462F">
              <w:rPr>
                <w:color w:val="000000" w:themeColor="text1"/>
                <w:sz w:val="22"/>
              </w:rPr>
              <w:t>Annex L</w:t>
            </w:r>
          </w:p>
        </w:tc>
        <w:tc>
          <w:tcPr>
            <w:tcW w:w="684" w:type="dxa"/>
            <w:tcBorders>
              <w:top w:val="single" w:sz="4" w:space="0" w:color="auto"/>
              <w:left w:val="single" w:sz="4" w:space="0" w:color="auto"/>
              <w:bottom w:val="single" w:sz="4" w:space="0" w:color="auto"/>
              <w:right w:val="single" w:sz="4" w:space="0" w:color="auto"/>
            </w:tcBorders>
            <w:vAlign w:val="center"/>
          </w:tcPr>
          <w:p w14:paraId="63AC9FC1" w14:textId="77777777" w:rsidR="0071340D" w:rsidRPr="0074462F" w:rsidRDefault="0071340D" w:rsidP="00372DA1">
            <w:pPr>
              <w:rPr>
                <w:color w:val="000000" w:themeColor="text1"/>
                <w:sz w:val="22"/>
              </w:rPr>
            </w:pPr>
            <w:r w:rsidRPr="0074462F">
              <w:rPr>
                <w:color w:val="000000" w:themeColor="text1"/>
                <w:sz w:val="22"/>
              </w:rPr>
              <w:t>4</w:t>
            </w:r>
          </w:p>
        </w:tc>
        <w:tc>
          <w:tcPr>
            <w:tcW w:w="684" w:type="dxa"/>
            <w:tcBorders>
              <w:top w:val="single" w:sz="4" w:space="0" w:color="auto"/>
              <w:left w:val="single" w:sz="4" w:space="0" w:color="auto"/>
              <w:bottom w:val="single" w:sz="4" w:space="0" w:color="auto"/>
              <w:right w:val="single" w:sz="4" w:space="0" w:color="auto"/>
            </w:tcBorders>
            <w:vAlign w:val="center"/>
          </w:tcPr>
          <w:p w14:paraId="7079A5A6"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05D4B8C9" w14:textId="77777777" w:rsidR="0071340D" w:rsidRPr="0074462F" w:rsidRDefault="0071340D" w:rsidP="00372DA1">
            <w:pPr>
              <w:rPr>
                <w:color w:val="000000" w:themeColor="text1"/>
                <w:sz w:val="22"/>
                <w:szCs w:val="22"/>
              </w:rPr>
            </w:pPr>
            <w:r w:rsidRPr="0074462F">
              <w:rPr>
                <w:color w:val="000000" w:themeColor="text1"/>
                <w:sz w:val="22"/>
                <w:szCs w:val="22"/>
              </w:rPr>
              <w:t xml:space="preserve">I don’t see the link between the ICD checklist, and the material in the OCM. </w:t>
            </w:r>
          </w:p>
          <w:p w14:paraId="4CC1A4A7" w14:textId="77777777" w:rsidR="0071340D" w:rsidRPr="0074462F" w:rsidRDefault="0071340D" w:rsidP="00372DA1">
            <w:pPr>
              <w:rPr>
                <w:color w:val="000000" w:themeColor="text1"/>
                <w:sz w:val="22"/>
                <w:szCs w:val="22"/>
              </w:rPr>
            </w:pPr>
            <w:r w:rsidRPr="0074462F">
              <w:rPr>
                <w:color w:val="000000" w:themeColor="text1"/>
                <w:sz w:val="22"/>
                <w:szCs w:val="22"/>
              </w:rPr>
              <w:t xml:space="preserve">Add some </w:t>
            </w:r>
            <w:proofErr w:type="gramStart"/>
            <w:r w:rsidRPr="0074462F">
              <w:rPr>
                <w:color w:val="000000" w:themeColor="text1"/>
                <w:sz w:val="22"/>
                <w:szCs w:val="22"/>
              </w:rPr>
              <w:t>explanation ?</w:t>
            </w:r>
            <w:proofErr w:type="gramEnd"/>
            <w:r w:rsidRPr="0074462F">
              <w:rPr>
                <w:color w:val="000000" w:themeColor="text1"/>
                <w:sz w:val="22"/>
                <w:szCs w:val="22"/>
              </w:rPr>
              <w:t xml:space="preserve"> </w:t>
            </w:r>
          </w:p>
        </w:tc>
        <w:tc>
          <w:tcPr>
            <w:tcW w:w="2446" w:type="dxa"/>
            <w:tcBorders>
              <w:top w:val="single" w:sz="4" w:space="0" w:color="auto"/>
              <w:left w:val="single" w:sz="4" w:space="0" w:color="auto"/>
              <w:bottom w:val="single" w:sz="4" w:space="0" w:color="auto"/>
              <w:right w:val="single" w:sz="4" w:space="0" w:color="auto"/>
            </w:tcBorders>
            <w:vAlign w:val="center"/>
          </w:tcPr>
          <w:p w14:paraId="3BD665E6" w14:textId="77777777" w:rsidR="0071340D" w:rsidRPr="0074462F" w:rsidRDefault="0071340D" w:rsidP="00372DA1">
            <w:pPr>
              <w:rPr>
                <w:color w:val="000000" w:themeColor="text1"/>
                <w:sz w:val="22"/>
              </w:rPr>
            </w:pPr>
            <w:r w:rsidRPr="0074462F">
              <w:rPr>
                <w:color w:val="000000" w:themeColor="text1"/>
                <w:sz w:val="22"/>
              </w:rPr>
              <w:t>Alain LAMY /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2B0FEA1E" w14:textId="77777777" w:rsidR="0071340D" w:rsidRPr="0074462F" w:rsidRDefault="0071340D" w:rsidP="00372DA1">
            <w:pPr>
              <w:rPr>
                <w:color w:val="000000" w:themeColor="text1"/>
                <w:sz w:val="22"/>
                <w:szCs w:val="22"/>
              </w:rPr>
            </w:pPr>
            <w:r w:rsidRPr="0074462F">
              <w:rPr>
                <w:color w:val="000000" w:themeColor="text1"/>
                <w:sz w:val="22"/>
                <w:szCs w:val="22"/>
              </w:rPr>
              <w:t>Add some explanation of change the wording</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C955844"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4DFB6C32"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3805ADE1" w14:textId="77777777" w:rsidR="0071340D" w:rsidRPr="0074462F" w:rsidRDefault="0071340D" w:rsidP="00372DA1">
            <w:pPr>
              <w:rPr>
                <w:color w:val="000000" w:themeColor="text1"/>
                <w:sz w:val="22"/>
              </w:rPr>
            </w:pPr>
            <w:r w:rsidRPr="0074462F">
              <w:rPr>
                <w:color w:val="000000" w:themeColor="text1"/>
                <w:sz w:val="22"/>
              </w:rPr>
              <w:t>188</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CEC529A" w14:textId="77777777" w:rsidR="0071340D" w:rsidRPr="0074462F" w:rsidRDefault="0071340D" w:rsidP="00372DA1">
            <w:pPr>
              <w:rPr>
                <w:color w:val="000000" w:themeColor="text1"/>
                <w:sz w:val="22"/>
              </w:rPr>
            </w:pPr>
            <w:r w:rsidRPr="0074462F">
              <w:rPr>
                <w:color w:val="000000" w:themeColor="text1"/>
                <w:sz w:val="22"/>
              </w:rPr>
              <w:t>L2</w:t>
            </w:r>
          </w:p>
        </w:tc>
        <w:tc>
          <w:tcPr>
            <w:tcW w:w="684" w:type="dxa"/>
            <w:tcBorders>
              <w:top w:val="single" w:sz="4" w:space="0" w:color="auto"/>
              <w:left w:val="single" w:sz="4" w:space="0" w:color="auto"/>
              <w:bottom w:val="single" w:sz="4" w:space="0" w:color="auto"/>
              <w:right w:val="single" w:sz="4" w:space="0" w:color="auto"/>
            </w:tcBorders>
            <w:vAlign w:val="center"/>
          </w:tcPr>
          <w:p w14:paraId="2129AAD3" w14:textId="77777777" w:rsidR="0071340D" w:rsidRPr="0074462F" w:rsidRDefault="0071340D" w:rsidP="00372DA1">
            <w:pPr>
              <w:rPr>
                <w:color w:val="000000" w:themeColor="text1"/>
                <w:sz w:val="22"/>
              </w:rPr>
            </w:pPr>
            <w:r w:rsidRPr="0074462F">
              <w:rPr>
                <w:color w:val="000000" w:themeColor="text1"/>
                <w:sz w:val="22"/>
              </w:rPr>
              <w:t>4</w:t>
            </w:r>
          </w:p>
        </w:tc>
        <w:tc>
          <w:tcPr>
            <w:tcW w:w="684" w:type="dxa"/>
            <w:tcBorders>
              <w:top w:val="single" w:sz="4" w:space="0" w:color="auto"/>
              <w:left w:val="single" w:sz="4" w:space="0" w:color="auto"/>
              <w:bottom w:val="single" w:sz="4" w:space="0" w:color="auto"/>
              <w:right w:val="single" w:sz="4" w:space="0" w:color="auto"/>
            </w:tcBorders>
            <w:vAlign w:val="center"/>
          </w:tcPr>
          <w:p w14:paraId="568B2210"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32A6AF9B" w14:textId="77777777" w:rsidR="0071340D" w:rsidRPr="0074462F" w:rsidRDefault="0071340D" w:rsidP="00372DA1">
            <w:pPr>
              <w:rPr>
                <w:color w:val="000000" w:themeColor="text1"/>
                <w:sz w:val="22"/>
                <w:szCs w:val="22"/>
              </w:rPr>
            </w:pPr>
            <w:r w:rsidRPr="0074462F">
              <w:rPr>
                <w:color w:val="000000" w:themeColor="text1"/>
                <w:sz w:val="22"/>
                <w:szCs w:val="22"/>
              </w:rPr>
              <w:t xml:space="preserve">It is written that the “checklist ICD” has been removed. </w:t>
            </w:r>
          </w:p>
          <w:p w14:paraId="3FABA773" w14:textId="77777777" w:rsidR="0071340D" w:rsidRPr="0074462F" w:rsidRDefault="0071340D" w:rsidP="00372DA1">
            <w:pPr>
              <w:rPr>
                <w:color w:val="000000" w:themeColor="text1"/>
                <w:sz w:val="22"/>
                <w:szCs w:val="22"/>
              </w:rPr>
            </w:pPr>
            <w:r w:rsidRPr="0074462F">
              <w:rPr>
                <w:color w:val="000000" w:themeColor="text1"/>
                <w:sz w:val="22"/>
                <w:szCs w:val="22"/>
              </w:rPr>
              <w:t>But annex K described ICD items. Isn’t that a “checklist ICD</w:t>
            </w:r>
            <w:proofErr w:type="gramStart"/>
            <w:r w:rsidRPr="0074462F">
              <w:rPr>
                <w:color w:val="000000" w:themeColor="text1"/>
                <w:sz w:val="22"/>
                <w:szCs w:val="22"/>
              </w:rPr>
              <w:t>” ?</w:t>
            </w:r>
            <w:proofErr w:type="gramEnd"/>
            <w:r w:rsidRPr="0074462F">
              <w:rPr>
                <w:color w:val="000000" w:themeColor="text1"/>
                <w:sz w:val="22"/>
                <w:szCs w:val="22"/>
              </w:rPr>
              <w:t xml:space="preserve"> </w:t>
            </w:r>
          </w:p>
        </w:tc>
        <w:tc>
          <w:tcPr>
            <w:tcW w:w="2446" w:type="dxa"/>
            <w:tcBorders>
              <w:top w:val="single" w:sz="4" w:space="0" w:color="auto"/>
              <w:left w:val="single" w:sz="4" w:space="0" w:color="auto"/>
              <w:bottom w:val="single" w:sz="4" w:space="0" w:color="auto"/>
              <w:right w:val="single" w:sz="4" w:space="0" w:color="auto"/>
            </w:tcBorders>
            <w:vAlign w:val="center"/>
          </w:tcPr>
          <w:p w14:paraId="3743ADF6" w14:textId="77777777" w:rsidR="0071340D" w:rsidRPr="0074462F" w:rsidRDefault="0071340D" w:rsidP="00372DA1">
            <w:pPr>
              <w:rPr>
                <w:color w:val="000000" w:themeColor="text1"/>
                <w:sz w:val="22"/>
              </w:rPr>
            </w:pPr>
            <w:r w:rsidRPr="0074462F">
              <w:rPr>
                <w:color w:val="000000" w:themeColor="text1"/>
                <w:sz w:val="22"/>
              </w:rPr>
              <w:t>Alain LAMY /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3A757F46" w14:textId="77777777" w:rsidR="0071340D" w:rsidRPr="0074462F" w:rsidRDefault="0071340D" w:rsidP="00372DA1">
            <w:pPr>
              <w:rPr>
                <w:color w:val="000000" w:themeColor="text1"/>
                <w:sz w:val="22"/>
                <w:szCs w:val="22"/>
              </w:rPr>
            </w:pPr>
            <w:r w:rsidRPr="0074462F">
              <w:rPr>
                <w:color w:val="000000" w:themeColor="text1"/>
                <w:sz w:val="22"/>
                <w:szCs w:val="22"/>
              </w:rPr>
              <w:t>consider</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48A07027"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7E0F36C9"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4172A6CF" w14:textId="77777777" w:rsidR="0071340D" w:rsidRPr="0074462F" w:rsidRDefault="0071340D" w:rsidP="00372DA1">
            <w:pPr>
              <w:rPr>
                <w:color w:val="000000" w:themeColor="text1"/>
                <w:sz w:val="22"/>
              </w:rPr>
            </w:pPr>
            <w:r w:rsidRPr="0074462F">
              <w:rPr>
                <w:color w:val="000000" w:themeColor="text1"/>
                <w:sz w:val="22"/>
              </w:rPr>
              <w:t>190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6763B93" w14:textId="77777777" w:rsidR="0071340D" w:rsidRPr="0074462F" w:rsidRDefault="0071340D" w:rsidP="00372DA1">
            <w:pPr>
              <w:rPr>
                <w:color w:val="000000" w:themeColor="text1"/>
                <w:sz w:val="22"/>
              </w:rPr>
            </w:pPr>
            <w:r w:rsidRPr="0074462F">
              <w:rPr>
                <w:color w:val="000000" w:themeColor="text1"/>
                <w:sz w:val="22"/>
              </w:rPr>
              <w:t>M2</w:t>
            </w:r>
          </w:p>
        </w:tc>
        <w:tc>
          <w:tcPr>
            <w:tcW w:w="684" w:type="dxa"/>
            <w:tcBorders>
              <w:top w:val="single" w:sz="4" w:space="0" w:color="auto"/>
              <w:left w:val="single" w:sz="4" w:space="0" w:color="auto"/>
              <w:bottom w:val="single" w:sz="4" w:space="0" w:color="auto"/>
              <w:right w:val="single" w:sz="4" w:space="0" w:color="auto"/>
            </w:tcBorders>
            <w:vAlign w:val="center"/>
          </w:tcPr>
          <w:p w14:paraId="60D85137"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65B08A83" w14:textId="77777777" w:rsidR="0071340D" w:rsidRPr="0074462F" w:rsidRDefault="0071340D" w:rsidP="00372DA1">
            <w:pPr>
              <w:rPr>
                <w:color w:val="000000" w:themeColor="text1"/>
                <w:sz w:val="22"/>
              </w:rPr>
            </w:pPr>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40BEB422" w14:textId="77777777" w:rsidR="0071340D" w:rsidRPr="0074462F" w:rsidRDefault="0071340D" w:rsidP="00372DA1">
            <w:pPr>
              <w:rPr>
                <w:color w:val="000000" w:themeColor="text1"/>
                <w:sz w:val="22"/>
                <w:szCs w:val="22"/>
              </w:rPr>
            </w:pPr>
            <w:r w:rsidRPr="0074462F">
              <w:rPr>
                <w:color w:val="000000" w:themeColor="text1"/>
                <w:sz w:val="22"/>
                <w:szCs w:val="22"/>
              </w:rPr>
              <w:t>“ODM Message ORIGINATORs”</w:t>
            </w:r>
          </w:p>
          <w:p w14:paraId="6F114F72" w14:textId="77777777" w:rsidR="0071340D" w:rsidRPr="0074462F" w:rsidRDefault="0071340D" w:rsidP="00372DA1">
            <w:pPr>
              <w:rPr>
                <w:color w:val="000000" w:themeColor="text1"/>
                <w:sz w:val="22"/>
                <w:szCs w:val="22"/>
              </w:rPr>
            </w:pPr>
          </w:p>
          <w:p w14:paraId="0621B31E" w14:textId="77777777" w:rsidR="0071340D" w:rsidRPr="0074462F" w:rsidRDefault="0071340D" w:rsidP="00372DA1">
            <w:pPr>
              <w:rPr>
                <w:color w:val="000000" w:themeColor="text1"/>
                <w:sz w:val="22"/>
                <w:szCs w:val="22"/>
              </w:rPr>
            </w:pPr>
            <w:r w:rsidRPr="0074462F">
              <w:rPr>
                <w:color w:val="000000" w:themeColor="text1"/>
                <w:sz w:val="22"/>
                <w:szCs w:val="22"/>
              </w:rPr>
              <w:t>Since the M in ODM means “message”, shouldn’t we say “ODM ORIGINATORs</w:t>
            </w:r>
            <w:proofErr w:type="gramStart"/>
            <w:r w:rsidRPr="0074462F">
              <w:rPr>
                <w:color w:val="000000" w:themeColor="text1"/>
                <w:sz w:val="22"/>
                <w:szCs w:val="22"/>
              </w:rPr>
              <w:t>” ?</w:t>
            </w:r>
            <w:proofErr w:type="gramEnd"/>
            <w:r w:rsidRPr="0074462F">
              <w:rPr>
                <w:color w:val="000000" w:themeColor="text1"/>
                <w:sz w:val="22"/>
                <w:szCs w:val="22"/>
              </w:rPr>
              <w:t xml:space="preserve"> </w:t>
            </w:r>
          </w:p>
        </w:tc>
        <w:tc>
          <w:tcPr>
            <w:tcW w:w="2446" w:type="dxa"/>
            <w:tcBorders>
              <w:top w:val="single" w:sz="4" w:space="0" w:color="auto"/>
              <w:left w:val="single" w:sz="4" w:space="0" w:color="auto"/>
              <w:bottom w:val="single" w:sz="4" w:space="0" w:color="auto"/>
              <w:right w:val="single" w:sz="4" w:space="0" w:color="auto"/>
            </w:tcBorders>
            <w:vAlign w:val="center"/>
          </w:tcPr>
          <w:p w14:paraId="55E12C30" w14:textId="77777777" w:rsidR="0071340D" w:rsidRPr="0074462F" w:rsidRDefault="0071340D" w:rsidP="00372DA1">
            <w:pPr>
              <w:rPr>
                <w:color w:val="000000" w:themeColor="text1"/>
                <w:sz w:val="22"/>
              </w:rPr>
            </w:pPr>
            <w:r w:rsidRPr="0074462F">
              <w:rPr>
                <w:color w:val="000000" w:themeColor="text1"/>
                <w:sz w:val="22"/>
              </w:rPr>
              <w:t>Alain LAMY /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3A69004F" w14:textId="77777777" w:rsidR="0071340D" w:rsidRPr="0074462F" w:rsidRDefault="0071340D" w:rsidP="00372DA1">
            <w:pPr>
              <w:rPr>
                <w:color w:val="000000" w:themeColor="text1"/>
                <w:sz w:val="22"/>
                <w:szCs w:val="22"/>
              </w:rPr>
            </w:pPr>
            <w:r w:rsidRPr="0074462F">
              <w:rPr>
                <w:color w:val="000000" w:themeColor="text1"/>
                <w:sz w:val="22"/>
                <w:szCs w:val="22"/>
              </w:rPr>
              <w:t xml:space="preserve">Replace “ODM Message ORIGINATORs” by “ODM ORIGINATORs” </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693DAC7D"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2C0B33F6"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28B5B522" w14:textId="77777777" w:rsidR="0071340D" w:rsidRPr="0074462F" w:rsidRDefault="0071340D" w:rsidP="00372DA1">
            <w:pPr>
              <w:rPr>
                <w:color w:val="000000" w:themeColor="text1"/>
                <w:sz w:val="22"/>
              </w:rPr>
            </w:pPr>
            <w:r w:rsidRPr="0074462F">
              <w:rPr>
                <w:color w:val="000000" w:themeColor="text1"/>
                <w:sz w:val="22"/>
              </w:rPr>
              <w:t>191</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DF2936B" w14:textId="77777777" w:rsidR="0071340D" w:rsidRPr="0074462F" w:rsidRDefault="0071340D" w:rsidP="00372DA1">
            <w:pPr>
              <w:rPr>
                <w:color w:val="000000" w:themeColor="text1"/>
                <w:sz w:val="22"/>
              </w:rPr>
            </w:pPr>
            <w:r w:rsidRPr="0074462F">
              <w:rPr>
                <w:color w:val="000000" w:themeColor="text1"/>
                <w:sz w:val="22"/>
              </w:rPr>
              <w:t>M2</w:t>
            </w:r>
          </w:p>
        </w:tc>
        <w:tc>
          <w:tcPr>
            <w:tcW w:w="684" w:type="dxa"/>
            <w:tcBorders>
              <w:top w:val="single" w:sz="4" w:space="0" w:color="auto"/>
              <w:left w:val="single" w:sz="4" w:space="0" w:color="auto"/>
              <w:bottom w:val="single" w:sz="4" w:space="0" w:color="auto"/>
              <w:right w:val="single" w:sz="4" w:space="0" w:color="auto"/>
            </w:tcBorders>
            <w:vAlign w:val="center"/>
          </w:tcPr>
          <w:p w14:paraId="3E0E674F"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499E09B4"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4EE72D95" w14:textId="77777777" w:rsidR="0071340D" w:rsidRPr="0074462F" w:rsidRDefault="0071340D" w:rsidP="00372DA1">
            <w:pPr>
              <w:rPr>
                <w:color w:val="000000" w:themeColor="text1"/>
                <w:sz w:val="22"/>
                <w:szCs w:val="22"/>
              </w:rPr>
            </w:pPr>
            <w:r w:rsidRPr="0074462F">
              <w:rPr>
                <w:color w:val="000000" w:themeColor="text1"/>
                <w:sz w:val="22"/>
                <w:szCs w:val="22"/>
              </w:rPr>
              <w:t xml:space="preserve">The list of SANA material is not complete: In the OCM, you also have: </w:t>
            </w:r>
          </w:p>
          <w:p w14:paraId="15CC9C40" w14:textId="77777777" w:rsidR="0071340D" w:rsidRPr="0074462F" w:rsidRDefault="0071340D" w:rsidP="00372DA1">
            <w:pPr>
              <w:rPr>
                <w:color w:val="000000" w:themeColor="text1"/>
                <w:sz w:val="22"/>
                <w:szCs w:val="22"/>
              </w:rPr>
            </w:pPr>
            <w:r w:rsidRPr="0074462F">
              <w:rPr>
                <w:color w:val="000000" w:themeColor="text1"/>
                <w:sz w:val="22"/>
                <w:szCs w:val="22"/>
              </w:rPr>
              <w:t xml:space="preserve">Atmosphere models, gravity models… (see annex B2) </w:t>
            </w:r>
          </w:p>
        </w:tc>
        <w:tc>
          <w:tcPr>
            <w:tcW w:w="2446" w:type="dxa"/>
            <w:tcBorders>
              <w:top w:val="single" w:sz="4" w:space="0" w:color="auto"/>
              <w:left w:val="single" w:sz="4" w:space="0" w:color="auto"/>
              <w:bottom w:val="single" w:sz="4" w:space="0" w:color="auto"/>
              <w:right w:val="single" w:sz="4" w:space="0" w:color="auto"/>
            </w:tcBorders>
            <w:vAlign w:val="center"/>
          </w:tcPr>
          <w:p w14:paraId="65930509" w14:textId="77777777" w:rsidR="0071340D" w:rsidRPr="0074462F" w:rsidRDefault="0071340D" w:rsidP="00372DA1">
            <w:pPr>
              <w:rPr>
                <w:color w:val="000000" w:themeColor="text1"/>
                <w:sz w:val="22"/>
              </w:rPr>
            </w:pPr>
            <w:r w:rsidRPr="0074462F">
              <w:rPr>
                <w:color w:val="000000" w:themeColor="text1"/>
                <w:sz w:val="22"/>
              </w:rPr>
              <w:t>Alain LAMY /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5435168A" w14:textId="77777777" w:rsidR="0071340D" w:rsidRPr="0074462F" w:rsidRDefault="0071340D" w:rsidP="00372DA1">
            <w:pPr>
              <w:rPr>
                <w:color w:val="000000" w:themeColor="text1"/>
                <w:sz w:val="22"/>
                <w:szCs w:val="22"/>
              </w:rPr>
            </w:pPr>
            <w:r w:rsidRPr="0074462F">
              <w:rPr>
                <w:color w:val="000000" w:themeColor="text1"/>
                <w:sz w:val="22"/>
                <w:szCs w:val="22"/>
              </w:rPr>
              <w:t>Extend the list of SANA registries</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3AE9808"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5FD4398B"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4E7F2A88" w14:textId="77777777" w:rsidR="0071340D" w:rsidRPr="0074462F" w:rsidRDefault="0071340D" w:rsidP="00372DA1">
            <w:pPr>
              <w:rPr>
                <w:color w:val="000000" w:themeColor="text1"/>
                <w:sz w:val="22"/>
              </w:rPr>
            </w:pPr>
            <w:r w:rsidRPr="0074462F">
              <w:rPr>
                <w:color w:val="000000" w:themeColor="text1"/>
                <w:sz w:val="22"/>
              </w:rPr>
              <w:t>39 (5-7)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F8F87E2" w14:textId="77777777" w:rsidR="0071340D" w:rsidRPr="0074462F" w:rsidRDefault="0071340D" w:rsidP="00372DA1">
            <w:pPr>
              <w:rPr>
                <w:color w:val="000000" w:themeColor="text1"/>
                <w:sz w:val="22"/>
              </w:rPr>
            </w:pPr>
            <w:r w:rsidRPr="0074462F">
              <w:rPr>
                <w:color w:val="000000" w:themeColor="text1"/>
                <w:sz w:val="22"/>
              </w:rPr>
              <w:t>5.2.5.4</w:t>
            </w:r>
          </w:p>
        </w:tc>
        <w:tc>
          <w:tcPr>
            <w:tcW w:w="684" w:type="dxa"/>
            <w:tcBorders>
              <w:top w:val="single" w:sz="4" w:space="0" w:color="auto"/>
              <w:left w:val="single" w:sz="4" w:space="0" w:color="auto"/>
              <w:bottom w:val="single" w:sz="4" w:space="0" w:color="auto"/>
              <w:right w:val="single" w:sz="4" w:space="0" w:color="auto"/>
            </w:tcBorders>
            <w:vAlign w:val="center"/>
          </w:tcPr>
          <w:p w14:paraId="405CD932" w14:textId="77777777" w:rsidR="0071340D" w:rsidRPr="0074462F" w:rsidRDefault="0071340D" w:rsidP="00372DA1">
            <w:pPr>
              <w:rPr>
                <w:color w:val="000000" w:themeColor="text1"/>
                <w:sz w:val="22"/>
              </w:rPr>
            </w:pPr>
            <w:r w:rsidRPr="0074462F">
              <w:rPr>
                <w:color w:val="000000" w:themeColor="text1"/>
                <w:sz w:val="22"/>
              </w:rPr>
              <w:t>3</w:t>
            </w:r>
          </w:p>
        </w:tc>
        <w:tc>
          <w:tcPr>
            <w:tcW w:w="684" w:type="dxa"/>
            <w:tcBorders>
              <w:top w:val="single" w:sz="4" w:space="0" w:color="auto"/>
              <w:left w:val="single" w:sz="4" w:space="0" w:color="auto"/>
              <w:bottom w:val="single" w:sz="4" w:space="0" w:color="auto"/>
              <w:right w:val="single" w:sz="4" w:space="0" w:color="auto"/>
            </w:tcBorders>
            <w:vAlign w:val="center"/>
          </w:tcPr>
          <w:p w14:paraId="450522D0"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7115629F" w14:textId="77777777" w:rsidR="0071340D" w:rsidRPr="0074462F" w:rsidRDefault="0071340D" w:rsidP="00372DA1">
            <w:pPr>
              <w:rPr>
                <w:color w:val="000000" w:themeColor="text1"/>
                <w:sz w:val="22"/>
                <w:szCs w:val="22"/>
              </w:rPr>
            </w:pPr>
            <w:r w:rsidRPr="0074462F">
              <w:rPr>
                <w:color w:val="000000" w:themeColor="text1"/>
                <w:sz w:val="22"/>
                <w:szCs w:val="22"/>
              </w:rPr>
              <w:t>Should not it be “the elements of each row of covariances” instead of “the elements of each row of covariates”?</w:t>
            </w:r>
          </w:p>
        </w:tc>
        <w:tc>
          <w:tcPr>
            <w:tcW w:w="2446" w:type="dxa"/>
            <w:tcBorders>
              <w:top w:val="single" w:sz="4" w:space="0" w:color="auto"/>
              <w:left w:val="single" w:sz="4" w:space="0" w:color="auto"/>
              <w:bottom w:val="single" w:sz="4" w:space="0" w:color="auto"/>
              <w:right w:val="single" w:sz="4" w:space="0" w:color="auto"/>
            </w:tcBorders>
            <w:vAlign w:val="center"/>
          </w:tcPr>
          <w:p w14:paraId="5C755E87" w14:textId="77777777" w:rsidR="0071340D" w:rsidRPr="0074462F" w:rsidRDefault="0071340D" w:rsidP="00372DA1">
            <w:pPr>
              <w:rPr>
                <w:color w:val="000000" w:themeColor="text1"/>
                <w:sz w:val="22"/>
              </w:rPr>
            </w:pPr>
            <w:r w:rsidRPr="0074462F">
              <w:rPr>
                <w:color w:val="000000" w:themeColor="text1"/>
                <w:sz w:val="22"/>
              </w:rPr>
              <w:t>Vincent Schaeffer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DB8491F" w14:textId="77777777" w:rsidR="0071340D" w:rsidRPr="0074462F"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41D9E934"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0F26231F"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6BB0788A" w14:textId="77777777" w:rsidR="0071340D" w:rsidRPr="0074462F" w:rsidRDefault="0071340D" w:rsidP="00372DA1">
            <w:pPr>
              <w:rPr>
                <w:color w:val="000000" w:themeColor="text1"/>
                <w:sz w:val="22"/>
              </w:rPr>
            </w:pPr>
            <w:r w:rsidRPr="0074462F">
              <w:rPr>
                <w:color w:val="000000" w:themeColor="text1"/>
                <w:sz w:val="22"/>
              </w:rPr>
              <w:t>106</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C0D2750" w14:textId="77777777" w:rsidR="0071340D" w:rsidRPr="0074462F" w:rsidRDefault="0071340D" w:rsidP="00372DA1">
            <w:pPr>
              <w:rPr>
                <w:color w:val="000000" w:themeColor="text1"/>
                <w:sz w:val="22"/>
              </w:rPr>
            </w:pPr>
            <w:r w:rsidRPr="0074462F">
              <w:rPr>
                <w:color w:val="000000" w:themeColor="text1"/>
                <w:sz w:val="22"/>
              </w:rPr>
              <w:t>Annex A</w:t>
            </w:r>
          </w:p>
        </w:tc>
        <w:tc>
          <w:tcPr>
            <w:tcW w:w="684" w:type="dxa"/>
            <w:tcBorders>
              <w:top w:val="single" w:sz="4" w:space="0" w:color="auto"/>
              <w:left w:val="single" w:sz="4" w:space="0" w:color="auto"/>
              <w:bottom w:val="single" w:sz="4" w:space="0" w:color="auto"/>
              <w:right w:val="single" w:sz="4" w:space="0" w:color="auto"/>
            </w:tcBorders>
            <w:vAlign w:val="center"/>
          </w:tcPr>
          <w:p w14:paraId="4FAA1887"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4B7BE59C"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6B246118" w14:textId="77777777" w:rsidR="0071340D" w:rsidRPr="0074462F" w:rsidRDefault="0071340D" w:rsidP="00372DA1">
            <w:pPr>
              <w:rPr>
                <w:color w:val="000000" w:themeColor="text1"/>
                <w:sz w:val="22"/>
                <w:szCs w:val="22"/>
              </w:rPr>
            </w:pPr>
            <w:r w:rsidRPr="0074462F">
              <w:rPr>
                <w:color w:val="000000" w:themeColor="text1"/>
                <w:sz w:val="22"/>
                <w:szCs w:val="22"/>
              </w:rPr>
              <w:t>Does this mean that the ICS is ruled by the CCSDS Blue Book?</w:t>
            </w:r>
          </w:p>
        </w:tc>
        <w:tc>
          <w:tcPr>
            <w:tcW w:w="2446" w:type="dxa"/>
            <w:tcBorders>
              <w:top w:val="single" w:sz="4" w:space="0" w:color="auto"/>
              <w:left w:val="single" w:sz="4" w:space="0" w:color="auto"/>
              <w:bottom w:val="single" w:sz="4" w:space="0" w:color="auto"/>
              <w:right w:val="single" w:sz="4" w:space="0" w:color="auto"/>
            </w:tcBorders>
            <w:vAlign w:val="center"/>
          </w:tcPr>
          <w:p w14:paraId="6DADC43C" w14:textId="77777777" w:rsidR="0071340D" w:rsidRPr="0074462F" w:rsidRDefault="0071340D" w:rsidP="00372DA1">
            <w:pPr>
              <w:rPr>
                <w:color w:val="000000" w:themeColor="text1"/>
                <w:sz w:val="22"/>
              </w:rPr>
            </w:pPr>
            <w:r w:rsidRPr="0074462F">
              <w:rPr>
                <w:color w:val="000000" w:themeColor="text1"/>
                <w:sz w:val="22"/>
              </w:rPr>
              <w:t>Vincent Schaeffer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3E4E2F01" w14:textId="77777777" w:rsidR="0071340D" w:rsidRPr="0074462F"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14:paraId="586E00EB" w14:textId="77777777" w:rsidR="0071340D" w:rsidRPr="0074462F" w:rsidRDefault="0071340D" w:rsidP="00372DA1">
            <w:pPr>
              <w:rPr>
                <w:color w:val="000000" w:themeColor="text1"/>
                <w:sz w:val="22"/>
              </w:rPr>
            </w:pPr>
            <w:r>
              <w:rPr>
                <w:color w:val="000000" w:themeColor="text1"/>
                <w:sz w:val="22"/>
              </w:rPr>
              <w:t>Don’t understand your question.</w:t>
            </w:r>
          </w:p>
        </w:tc>
      </w:tr>
      <w:tr w:rsidR="0071340D" w:rsidRPr="00C635BB" w14:paraId="53F59189"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451E1761" w14:textId="77777777" w:rsidR="0071340D" w:rsidRPr="0074462F" w:rsidRDefault="0071340D" w:rsidP="00372DA1">
            <w:pPr>
              <w:rPr>
                <w:color w:val="000000" w:themeColor="text1"/>
                <w:sz w:val="22"/>
              </w:rPr>
            </w:pPr>
            <w:r w:rsidRPr="0074462F">
              <w:rPr>
                <w:color w:val="000000" w:themeColor="text1"/>
                <w:sz w:val="22"/>
              </w:rPr>
              <w:t>106</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E73CA24" w14:textId="77777777" w:rsidR="0071340D" w:rsidRPr="0074462F" w:rsidRDefault="0071340D" w:rsidP="00372DA1">
            <w:pPr>
              <w:rPr>
                <w:color w:val="000000" w:themeColor="text1"/>
                <w:sz w:val="22"/>
              </w:rPr>
            </w:pPr>
            <w:r w:rsidRPr="0074462F">
              <w:rPr>
                <w:color w:val="000000" w:themeColor="text1"/>
                <w:sz w:val="22"/>
              </w:rPr>
              <w:t>Annex A</w:t>
            </w:r>
          </w:p>
        </w:tc>
        <w:tc>
          <w:tcPr>
            <w:tcW w:w="684" w:type="dxa"/>
            <w:tcBorders>
              <w:top w:val="single" w:sz="4" w:space="0" w:color="auto"/>
              <w:left w:val="single" w:sz="4" w:space="0" w:color="auto"/>
              <w:bottom w:val="single" w:sz="4" w:space="0" w:color="auto"/>
              <w:right w:val="single" w:sz="4" w:space="0" w:color="auto"/>
            </w:tcBorders>
            <w:vAlign w:val="center"/>
          </w:tcPr>
          <w:p w14:paraId="2B1EA21E"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513E26F9"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586A02A3" w14:textId="77777777" w:rsidR="0071340D" w:rsidRPr="0074462F" w:rsidRDefault="0071340D" w:rsidP="00372DA1">
            <w:pPr>
              <w:rPr>
                <w:color w:val="000000" w:themeColor="text1"/>
                <w:sz w:val="22"/>
                <w:szCs w:val="22"/>
              </w:rPr>
            </w:pPr>
            <w:r w:rsidRPr="0074462F">
              <w:rPr>
                <w:color w:val="000000" w:themeColor="text1"/>
                <w:sz w:val="22"/>
                <w:szCs w:val="22"/>
              </w:rPr>
              <w:t>Is there not a risk of inconsistency between this annex and the tables defining the messages? (in particular in the ‘M’, ‘O’, ‘C’ marks)</w:t>
            </w:r>
          </w:p>
        </w:tc>
        <w:tc>
          <w:tcPr>
            <w:tcW w:w="2446" w:type="dxa"/>
            <w:tcBorders>
              <w:top w:val="single" w:sz="4" w:space="0" w:color="auto"/>
              <w:left w:val="single" w:sz="4" w:space="0" w:color="auto"/>
              <w:bottom w:val="single" w:sz="4" w:space="0" w:color="auto"/>
              <w:right w:val="single" w:sz="4" w:space="0" w:color="auto"/>
            </w:tcBorders>
            <w:vAlign w:val="center"/>
          </w:tcPr>
          <w:p w14:paraId="75F3FB6E" w14:textId="77777777" w:rsidR="0071340D" w:rsidRPr="0074462F" w:rsidRDefault="0071340D" w:rsidP="00372DA1">
            <w:pPr>
              <w:rPr>
                <w:color w:val="000000" w:themeColor="text1"/>
                <w:sz w:val="22"/>
              </w:rPr>
            </w:pPr>
            <w:r w:rsidRPr="0074462F">
              <w:rPr>
                <w:color w:val="000000" w:themeColor="text1"/>
                <w:sz w:val="22"/>
              </w:rPr>
              <w:t>Vincent Schaeffer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2C01B175" w14:textId="77777777" w:rsidR="0071340D" w:rsidRPr="0074462F"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5801B124" w14:textId="77777777" w:rsidR="0071340D" w:rsidRPr="0074462F" w:rsidRDefault="0071340D" w:rsidP="00372DA1">
            <w:pPr>
              <w:rPr>
                <w:color w:val="000000" w:themeColor="text1"/>
                <w:sz w:val="22"/>
              </w:rPr>
            </w:pPr>
            <w:r>
              <w:rPr>
                <w:color w:val="000000" w:themeColor="text1"/>
                <w:sz w:val="22"/>
              </w:rPr>
              <w:t>Yes, but this is as agreed at our CCSDS fall meeting.</w:t>
            </w:r>
          </w:p>
        </w:tc>
      </w:tr>
      <w:tr w:rsidR="0071340D" w:rsidRPr="00C635BB" w14:paraId="3FD51614"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0EDD1E59" w14:textId="77777777" w:rsidR="0071340D" w:rsidRPr="0074462F" w:rsidRDefault="0071340D" w:rsidP="00372DA1">
            <w:pPr>
              <w:rPr>
                <w:color w:val="000000" w:themeColor="text1"/>
                <w:sz w:val="22"/>
              </w:rPr>
            </w:pPr>
            <w:r w:rsidRPr="0074462F">
              <w:rPr>
                <w:color w:val="000000" w:themeColor="text1"/>
                <w:sz w:val="22"/>
              </w:rPr>
              <w:lastRenderedPageBreak/>
              <w:t>109</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3E1ED2F" w14:textId="77777777" w:rsidR="0071340D" w:rsidRPr="0074462F" w:rsidRDefault="0071340D" w:rsidP="00372DA1">
            <w:pPr>
              <w:rPr>
                <w:color w:val="000000" w:themeColor="text1"/>
                <w:sz w:val="22"/>
              </w:rPr>
            </w:pPr>
            <w:r w:rsidRPr="0074462F">
              <w:rPr>
                <w:color w:val="000000" w:themeColor="text1"/>
                <w:sz w:val="22"/>
              </w:rPr>
              <w:t>A.2.6</w:t>
            </w:r>
          </w:p>
        </w:tc>
        <w:tc>
          <w:tcPr>
            <w:tcW w:w="684" w:type="dxa"/>
            <w:tcBorders>
              <w:top w:val="single" w:sz="4" w:space="0" w:color="auto"/>
              <w:left w:val="single" w:sz="4" w:space="0" w:color="auto"/>
              <w:bottom w:val="single" w:sz="4" w:space="0" w:color="auto"/>
              <w:right w:val="single" w:sz="4" w:space="0" w:color="auto"/>
            </w:tcBorders>
            <w:vAlign w:val="center"/>
          </w:tcPr>
          <w:p w14:paraId="1D550E66" w14:textId="77777777" w:rsidR="0071340D" w:rsidRPr="0074462F" w:rsidRDefault="0071340D" w:rsidP="00372DA1">
            <w:pPr>
              <w:rPr>
                <w:color w:val="000000" w:themeColor="text1"/>
                <w:sz w:val="22"/>
              </w:rPr>
            </w:pPr>
            <w:r w:rsidRPr="0074462F">
              <w:rPr>
                <w:color w:val="000000" w:themeColor="text1"/>
                <w:sz w:val="22"/>
              </w:rPr>
              <w:t>25</w:t>
            </w:r>
          </w:p>
        </w:tc>
        <w:tc>
          <w:tcPr>
            <w:tcW w:w="684" w:type="dxa"/>
            <w:tcBorders>
              <w:top w:val="single" w:sz="4" w:space="0" w:color="auto"/>
              <w:left w:val="single" w:sz="4" w:space="0" w:color="auto"/>
              <w:bottom w:val="single" w:sz="4" w:space="0" w:color="auto"/>
              <w:right w:val="single" w:sz="4" w:space="0" w:color="auto"/>
            </w:tcBorders>
            <w:vAlign w:val="center"/>
          </w:tcPr>
          <w:p w14:paraId="63162F3A"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651EAB8B" w14:textId="77777777" w:rsidR="0071340D" w:rsidRPr="0074462F" w:rsidRDefault="0071340D" w:rsidP="00372DA1">
            <w:pPr>
              <w:rPr>
                <w:color w:val="000000" w:themeColor="text1"/>
                <w:sz w:val="22"/>
                <w:szCs w:val="22"/>
              </w:rPr>
            </w:pPr>
            <w:r w:rsidRPr="0074462F">
              <w:rPr>
                <w:color w:val="000000" w:themeColor="text1"/>
                <w:sz w:val="22"/>
                <w:szCs w:val="22"/>
              </w:rPr>
              <w:t>‘Keplerian Elements logical block’ is ‘M’, but all the content is optional. Shouldn’t this section be ‘O’</w:t>
            </w:r>
          </w:p>
        </w:tc>
        <w:tc>
          <w:tcPr>
            <w:tcW w:w="2446" w:type="dxa"/>
            <w:tcBorders>
              <w:top w:val="single" w:sz="4" w:space="0" w:color="auto"/>
              <w:left w:val="single" w:sz="4" w:space="0" w:color="auto"/>
              <w:bottom w:val="single" w:sz="4" w:space="0" w:color="auto"/>
              <w:right w:val="single" w:sz="4" w:space="0" w:color="auto"/>
            </w:tcBorders>
            <w:vAlign w:val="center"/>
          </w:tcPr>
          <w:p w14:paraId="64A7EDC7" w14:textId="77777777" w:rsidR="0071340D" w:rsidRPr="0074462F" w:rsidRDefault="0071340D" w:rsidP="00372DA1">
            <w:pPr>
              <w:rPr>
                <w:color w:val="000000" w:themeColor="text1"/>
                <w:sz w:val="22"/>
              </w:rPr>
            </w:pPr>
            <w:r w:rsidRPr="0074462F">
              <w:rPr>
                <w:color w:val="000000" w:themeColor="text1"/>
                <w:sz w:val="22"/>
              </w:rPr>
              <w:t>Vincent Schaeffer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959D5EB" w14:textId="77777777" w:rsidR="0071340D" w:rsidRPr="0074462F"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26705E0E" w14:textId="77777777" w:rsidR="0071340D" w:rsidRPr="0074462F" w:rsidRDefault="0071340D" w:rsidP="00372DA1">
            <w:pPr>
              <w:rPr>
                <w:color w:val="000000" w:themeColor="text1"/>
                <w:sz w:val="22"/>
              </w:rPr>
            </w:pPr>
            <w:r>
              <w:rPr>
                <w:color w:val="000000" w:themeColor="text1"/>
                <w:sz w:val="22"/>
              </w:rPr>
              <w:t>Fixed – I changed block to be optional, and sub-content to be conditional.</w:t>
            </w:r>
          </w:p>
        </w:tc>
      </w:tr>
      <w:tr w:rsidR="0071340D" w:rsidRPr="00C635BB" w14:paraId="115B9E7E"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6CBCD2AE" w14:textId="77777777" w:rsidR="0071340D" w:rsidRPr="0074462F" w:rsidRDefault="0071340D" w:rsidP="00372DA1">
            <w:pPr>
              <w:rPr>
                <w:color w:val="000000" w:themeColor="text1"/>
                <w:sz w:val="22"/>
              </w:rPr>
            </w:pPr>
            <w:r w:rsidRPr="0074462F">
              <w:rPr>
                <w:color w:val="000000" w:themeColor="text1"/>
                <w:sz w:val="22"/>
              </w:rPr>
              <w:t>109</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2EB601D" w14:textId="77777777" w:rsidR="0071340D" w:rsidRPr="0074462F" w:rsidRDefault="0071340D" w:rsidP="00372DA1">
            <w:pPr>
              <w:rPr>
                <w:color w:val="000000" w:themeColor="text1"/>
                <w:sz w:val="22"/>
              </w:rPr>
            </w:pPr>
            <w:r w:rsidRPr="0074462F">
              <w:rPr>
                <w:color w:val="000000" w:themeColor="text1"/>
                <w:sz w:val="22"/>
              </w:rPr>
              <w:t>A.2.6</w:t>
            </w:r>
          </w:p>
        </w:tc>
        <w:tc>
          <w:tcPr>
            <w:tcW w:w="684" w:type="dxa"/>
            <w:tcBorders>
              <w:top w:val="single" w:sz="4" w:space="0" w:color="auto"/>
              <w:left w:val="single" w:sz="4" w:space="0" w:color="auto"/>
              <w:bottom w:val="single" w:sz="4" w:space="0" w:color="auto"/>
              <w:right w:val="single" w:sz="4" w:space="0" w:color="auto"/>
            </w:tcBorders>
            <w:vAlign w:val="center"/>
          </w:tcPr>
          <w:p w14:paraId="3AD2F899" w14:textId="77777777" w:rsidR="0071340D" w:rsidRPr="0074462F" w:rsidRDefault="0071340D" w:rsidP="00372DA1">
            <w:pPr>
              <w:rPr>
                <w:color w:val="000000" w:themeColor="text1"/>
                <w:sz w:val="22"/>
              </w:rPr>
            </w:pPr>
            <w:r w:rsidRPr="0074462F">
              <w:rPr>
                <w:color w:val="000000" w:themeColor="text1"/>
                <w:sz w:val="22"/>
              </w:rPr>
              <w:t>34</w:t>
            </w:r>
          </w:p>
        </w:tc>
        <w:tc>
          <w:tcPr>
            <w:tcW w:w="684" w:type="dxa"/>
            <w:tcBorders>
              <w:top w:val="single" w:sz="4" w:space="0" w:color="auto"/>
              <w:left w:val="single" w:sz="4" w:space="0" w:color="auto"/>
              <w:bottom w:val="single" w:sz="4" w:space="0" w:color="auto"/>
              <w:right w:val="single" w:sz="4" w:space="0" w:color="auto"/>
            </w:tcBorders>
            <w:vAlign w:val="center"/>
          </w:tcPr>
          <w:p w14:paraId="4A97EB09"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41208FDC" w14:textId="77777777" w:rsidR="0071340D" w:rsidRPr="0074462F" w:rsidRDefault="0071340D" w:rsidP="00372DA1">
            <w:pPr>
              <w:rPr>
                <w:color w:val="000000" w:themeColor="text1"/>
                <w:sz w:val="22"/>
                <w:szCs w:val="22"/>
              </w:rPr>
            </w:pPr>
            <w:r w:rsidRPr="0074462F">
              <w:rPr>
                <w:color w:val="000000" w:themeColor="text1"/>
                <w:sz w:val="22"/>
                <w:szCs w:val="22"/>
              </w:rPr>
              <w:t>‘Spacecraft Parameters logical block’ is ‘M’, but all the content is optional. Shouldn’t this section be ‘O’</w:t>
            </w:r>
          </w:p>
        </w:tc>
        <w:tc>
          <w:tcPr>
            <w:tcW w:w="2446" w:type="dxa"/>
            <w:tcBorders>
              <w:top w:val="single" w:sz="4" w:space="0" w:color="auto"/>
              <w:left w:val="single" w:sz="4" w:space="0" w:color="auto"/>
              <w:bottom w:val="single" w:sz="4" w:space="0" w:color="auto"/>
              <w:right w:val="single" w:sz="4" w:space="0" w:color="auto"/>
            </w:tcBorders>
            <w:vAlign w:val="center"/>
          </w:tcPr>
          <w:p w14:paraId="193BD1BA" w14:textId="77777777" w:rsidR="0071340D" w:rsidRPr="0074462F" w:rsidRDefault="0071340D" w:rsidP="00372DA1">
            <w:pPr>
              <w:rPr>
                <w:color w:val="000000" w:themeColor="text1"/>
                <w:sz w:val="22"/>
              </w:rPr>
            </w:pPr>
            <w:r w:rsidRPr="0074462F">
              <w:rPr>
                <w:color w:val="000000" w:themeColor="text1"/>
                <w:sz w:val="22"/>
              </w:rPr>
              <w:t>Vincent Schaeffer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26E98824" w14:textId="77777777" w:rsidR="0071340D" w:rsidRPr="0074462F"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68189010" w14:textId="77777777" w:rsidR="0071340D" w:rsidRPr="0074462F" w:rsidRDefault="0071340D" w:rsidP="00372DA1">
            <w:pPr>
              <w:rPr>
                <w:color w:val="000000" w:themeColor="text1"/>
                <w:sz w:val="22"/>
              </w:rPr>
            </w:pPr>
            <w:r>
              <w:rPr>
                <w:color w:val="000000" w:themeColor="text1"/>
                <w:sz w:val="22"/>
              </w:rPr>
              <w:t>Fixed – I changed block to be optional, and sub-content to be conditional.</w:t>
            </w:r>
          </w:p>
        </w:tc>
      </w:tr>
      <w:tr w:rsidR="0071340D" w:rsidRPr="00C635BB" w14:paraId="2C2E03A1"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02DBF1BD" w14:textId="77777777" w:rsidR="0071340D" w:rsidRPr="0074462F" w:rsidRDefault="0071340D" w:rsidP="00372DA1">
            <w:pPr>
              <w:rPr>
                <w:color w:val="000000" w:themeColor="text1"/>
                <w:sz w:val="22"/>
              </w:rPr>
            </w:pPr>
            <w:r w:rsidRPr="0074462F">
              <w:rPr>
                <w:color w:val="000000" w:themeColor="text1"/>
                <w:sz w:val="22"/>
              </w:rPr>
              <w:t>109</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AD58859" w14:textId="77777777" w:rsidR="0071340D" w:rsidRPr="0074462F" w:rsidRDefault="0071340D" w:rsidP="00372DA1">
            <w:pPr>
              <w:rPr>
                <w:color w:val="000000" w:themeColor="text1"/>
                <w:sz w:val="22"/>
              </w:rPr>
            </w:pPr>
            <w:r w:rsidRPr="0074462F">
              <w:rPr>
                <w:color w:val="000000" w:themeColor="text1"/>
                <w:sz w:val="22"/>
              </w:rPr>
              <w:t>A.2.6</w:t>
            </w:r>
          </w:p>
        </w:tc>
        <w:tc>
          <w:tcPr>
            <w:tcW w:w="684" w:type="dxa"/>
            <w:tcBorders>
              <w:top w:val="single" w:sz="4" w:space="0" w:color="auto"/>
              <w:left w:val="single" w:sz="4" w:space="0" w:color="auto"/>
              <w:bottom w:val="single" w:sz="4" w:space="0" w:color="auto"/>
              <w:right w:val="single" w:sz="4" w:space="0" w:color="auto"/>
            </w:tcBorders>
            <w:vAlign w:val="center"/>
          </w:tcPr>
          <w:p w14:paraId="7CDC8A02" w14:textId="77777777" w:rsidR="0071340D" w:rsidRPr="0074462F" w:rsidRDefault="0071340D" w:rsidP="00372DA1">
            <w:pPr>
              <w:rPr>
                <w:color w:val="000000" w:themeColor="text1"/>
                <w:sz w:val="22"/>
              </w:rPr>
            </w:pPr>
            <w:r w:rsidRPr="0074462F">
              <w:rPr>
                <w:color w:val="000000" w:themeColor="text1"/>
                <w:sz w:val="22"/>
              </w:rPr>
              <w:t>35-40</w:t>
            </w:r>
          </w:p>
        </w:tc>
        <w:tc>
          <w:tcPr>
            <w:tcW w:w="684" w:type="dxa"/>
            <w:tcBorders>
              <w:top w:val="single" w:sz="4" w:space="0" w:color="auto"/>
              <w:left w:val="single" w:sz="4" w:space="0" w:color="auto"/>
              <w:bottom w:val="single" w:sz="4" w:space="0" w:color="auto"/>
              <w:right w:val="single" w:sz="4" w:space="0" w:color="auto"/>
            </w:tcBorders>
            <w:vAlign w:val="center"/>
          </w:tcPr>
          <w:p w14:paraId="33A7711A"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39AACE62" w14:textId="77777777" w:rsidR="0071340D" w:rsidRPr="0074462F" w:rsidRDefault="0071340D" w:rsidP="00372DA1">
            <w:pPr>
              <w:rPr>
                <w:color w:val="000000" w:themeColor="text1"/>
                <w:sz w:val="22"/>
                <w:szCs w:val="22"/>
              </w:rPr>
            </w:pPr>
            <w:r w:rsidRPr="0074462F">
              <w:rPr>
                <w:color w:val="000000" w:themeColor="text1"/>
                <w:sz w:val="22"/>
                <w:szCs w:val="22"/>
              </w:rPr>
              <w:t>These features are ‘O’ while they are ‘C’ in the table 3-3</w:t>
            </w:r>
          </w:p>
        </w:tc>
        <w:tc>
          <w:tcPr>
            <w:tcW w:w="2446" w:type="dxa"/>
            <w:tcBorders>
              <w:top w:val="single" w:sz="4" w:space="0" w:color="auto"/>
              <w:left w:val="single" w:sz="4" w:space="0" w:color="auto"/>
              <w:bottom w:val="single" w:sz="4" w:space="0" w:color="auto"/>
              <w:right w:val="single" w:sz="4" w:space="0" w:color="auto"/>
            </w:tcBorders>
            <w:vAlign w:val="center"/>
          </w:tcPr>
          <w:p w14:paraId="68BC5A91" w14:textId="77777777" w:rsidR="0071340D" w:rsidRPr="0074462F" w:rsidRDefault="0071340D" w:rsidP="00372DA1">
            <w:pPr>
              <w:rPr>
                <w:color w:val="000000" w:themeColor="text1"/>
                <w:sz w:val="22"/>
              </w:rPr>
            </w:pPr>
            <w:r w:rsidRPr="0074462F">
              <w:rPr>
                <w:color w:val="000000" w:themeColor="text1"/>
                <w:sz w:val="22"/>
              </w:rPr>
              <w:t>Vincent Schaeffer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CEB6C22" w14:textId="77777777" w:rsidR="0071340D" w:rsidRPr="0074462F"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0EA006B5" w14:textId="77777777" w:rsidR="0071340D" w:rsidRPr="0074462F" w:rsidRDefault="0071340D" w:rsidP="00372DA1">
            <w:pPr>
              <w:rPr>
                <w:color w:val="000000" w:themeColor="text1"/>
                <w:sz w:val="22"/>
              </w:rPr>
            </w:pPr>
            <w:r>
              <w:rPr>
                <w:color w:val="000000" w:themeColor="text1"/>
                <w:sz w:val="22"/>
              </w:rPr>
              <w:t>Fixed – I changed block to be optional, and sub-content to be conditional.</w:t>
            </w:r>
          </w:p>
        </w:tc>
      </w:tr>
      <w:tr w:rsidR="0071340D" w:rsidRPr="00C635BB" w14:paraId="24AA25BA"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7C4E01F7" w14:textId="77777777" w:rsidR="0071340D" w:rsidRPr="0074462F" w:rsidRDefault="0071340D" w:rsidP="00372DA1">
            <w:pPr>
              <w:rPr>
                <w:color w:val="000000" w:themeColor="text1"/>
                <w:sz w:val="22"/>
              </w:rPr>
            </w:pPr>
            <w:r w:rsidRPr="0074462F">
              <w:rPr>
                <w:color w:val="000000" w:themeColor="text1"/>
                <w:sz w:val="22"/>
              </w:rPr>
              <w:t>109</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7AE4FB3" w14:textId="77777777" w:rsidR="0071340D" w:rsidRPr="0074462F" w:rsidRDefault="0071340D" w:rsidP="00372DA1">
            <w:pPr>
              <w:rPr>
                <w:color w:val="000000" w:themeColor="text1"/>
                <w:sz w:val="22"/>
              </w:rPr>
            </w:pPr>
            <w:r w:rsidRPr="0074462F">
              <w:rPr>
                <w:color w:val="000000" w:themeColor="text1"/>
                <w:sz w:val="22"/>
              </w:rPr>
              <w:t>A.2.6</w:t>
            </w:r>
          </w:p>
        </w:tc>
        <w:tc>
          <w:tcPr>
            <w:tcW w:w="684" w:type="dxa"/>
            <w:tcBorders>
              <w:top w:val="single" w:sz="4" w:space="0" w:color="auto"/>
              <w:left w:val="single" w:sz="4" w:space="0" w:color="auto"/>
              <w:bottom w:val="single" w:sz="4" w:space="0" w:color="auto"/>
              <w:right w:val="single" w:sz="4" w:space="0" w:color="auto"/>
            </w:tcBorders>
            <w:vAlign w:val="center"/>
          </w:tcPr>
          <w:p w14:paraId="55346051" w14:textId="77777777" w:rsidR="0071340D" w:rsidRPr="0074462F" w:rsidRDefault="0071340D" w:rsidP="00372DA1">
            <w:pPr>
              <w:rPr>
                <w:color w:val="000000" w:themeColor="text1"/>
                <w:sz w:val="22"/>
              </w:rPr>
            </w:pPr>
            <w:r w:rsidRPr="0074462F">
              <w:rPr>
                <w:color w:val="000000" w:themeColor="text1"/>
                <w:sz w:val="22"/>
              </w:rPr>
              <w:t>43</w:t>
            </w:r>
          </w:p>
        </w:tc>
        <w:tc>
          <w:tcPr>
            <w:tcW w:w="684" w:type="dxa"/>
            <w:tcBorders>
              <w:top w:val="single" w:sz="4" w:space="0" w:color="auto"/>
              <w:left w:val="single" w:sz="4" w:space="0" w:color="auto"/>
              <w:bottom w:val="single" w:sz="4" w:space="0" w:color="auto"/>
              <w:right w:val="single" w:sz="4" w:space="0" w:color="auto"/>
            </w:tcBorders>
            <w:vAlign w:val="center"/>
          </w:tcPr>
          <w:p w14:paraId="555FD88B"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59033385" w14:textId="77777777" w:rsidR="0071340D" w:rsidRPr="0074462F" w:rsidRDefault="0071340D" w:rsidP="00372DA1">
            <w:pPr>
              <w:rPr>
                <w:color w:val="000000" w:themeColor="text1"/>
                <w:sz w:val="22"/>
                <w:szCs w:val="22"/>
              </w:rPr>
            </w:pPr>
            <w:r w:rsidRPr="0074462F">
              <w:rPr>
                <w:color w:val="000000" w:themeColor="text1"/>
                <w:sz w:val="22"/>
                <w:szCs w:val="22"/>
              </w:rPr>
              <w:t>Mistakes in the feature column and the Keyword column for the covariance reference frame</w:t>
            </w:r>
          </w:p>
        </w:tc>
        <w:tc>
          <w:tcPr>
            <w:tcW w:w="2446" w:type="dxa"/>
            <w:tcBorders>
              <w:top w:val="single" w:sz="4" w:space="0" w:color="auto"/>
              <w:left w:val="single" w:sz="4" w:space="0" w:color="auto"/>
              <w:bottom w:val="single" w:sz="4" w:space="0" w:color="auto"/>
              <w:right w:val="single" w:sz="4" w:space="0" w:color="auto"/>
            </w:tcBorders>
            <w:vAlign w:val="center"/>
          </w:tcPr>
          <w:p w14:paraId="6ADC6C26" w14:textId="77777777" w:rsidR="0071340D" w:rsidRPr="0074462F" w:rsidRDefault="0071340D" w:rsidP="00372DA1">
            <w:pPr>
              <w:rPr>
                <w:color w:val="000000" w:themeColor="text1"/>
                <w:sz w:val="22"/>
              </w:rPr>
            </w:pPr>
            <w:r w:rsidRPr="0074462F">
              <w:rPr>
                <w:color w:val="000000" w:themeColor="text1"/>
                <w:sz w:val="22"/>
              </w:rPr>
              <w:t>Vincent Schaeffer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252DF128" w14:textId="77777777" w:rsidR="0071340D" w:rsidRPr="0074462F"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6E894F0A" w14:textId="77777777" w:rsidR="0071340D" w:rsidRPr="0074462F" w:rsidRDefault="0071340D" w:rsidP="00372DA1">
            <w:pPr>
              <w:rPr>
                <w:color w:val="000000" w:themeColor="text1"/>
                <w:sz w:val="22"/>
              </w:rPr>
            </w:pPr>
            <w:r>
              <w:rPr>
                <w:color w:val="000000" w:themeColor="text1"/>
                <w:sz w:val="22"/>
              </w:rPr>
              <w:t>Fixed (I think) – need you to be more specific in future, please.</w:t>
            </w:r>
          </w:p>
        </w:tc>
      </w:tr>
      <w:tr w:rsidR="0071340D" w:rsidRPr="00C635BB" w14:paraId="50F0BB36"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2E76040C" w14:textId="77777777" w:rsidR="0071340D" w:rsidRPr="0074462F" w:rsidRDefault="0071340D" w:rsidP="00372DA1">
            <w:pPr>
              <w:rPr>
                <w:color w:val="000000" w:themeColor="text1"/>
                <w:sz w:val="22"/>
              </w:rPr>
            </w:pPr>
            <w:r w:rsidRPr="0074462F">
              <w:rPr>
                <w:color w:val="000000" w:themeColor="text1"/>
                <w:sz w:val="22"/>
              </w:rPr>
              <w:t>109</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0861209" w14:textId="77777777" w:rsidR="0071340D" w:rsidRPr="0074462F" w:rsidRDefault="0071340D" w:rsidP="00372DA1">
            <w:pPr>
              <w:rPr>
                <w:color w:val="000000" w:themeColor="text1"/>
                <w:sz w:val="22"/>
              </w:rPr>
            </w:pPr>
            <w:r w:rsidRPr="0074462F">
              <w:rPr>
                <w:color w:val="000000" w:themeColor="text1"/>
                <w:sz w:val="22"/>
              </w:rPr>
              <w:t>A.2.6</w:t>
            </w:r>
          </w:p>
        </w:tc>
        <w:tc>
          <w:tcPr>
            <w:tcW w:w="684" w:type="dxa"/>
            <w:tcBorders>
              <w:top w:val="single" w:sz="4" w:space="0" w:color="auto"/>
              <w:left w:val="single" w:sz="4" w:space="0" w:color="auto"/>
              <w:bottom w:val="single" w:sz="4" w:space="0" w:color="auto"/>
              <w:right w:val="single" w:sz="4" w:space="0" w:color="auto"/>
            </w:tcBorders>
            <w:vAlign w:val="center"/>
          </w:tcPr>
          <w:p w14:paraId="326E964C" w14:textId="77777777" w:rsidR="0071340D" w:rsidRPr="0074462F" w:rsidRDefault="0071340D" w:rsidP="00372DA1">
            <w:pPr>
              <w:rPr>
                <w:color w:val="000000" w:themeColor="text1"/>
                <w:sz w:val="22"/>
              </w:rPr>
            </w:pPr>
            <w:r w:rsidRPr="0074462F">
              <w:rPr>
                <w:color w:val="000000" w:themeColor="text1"/>
                <w:sz w:val="22"/>
              </w:rPr>
              <w:t>44-64</w:t>
            </w:r>
          </w:p>
        </w:tc>
        <w:tc>
          <w:tcPr>
            <w:tcW w:w="684" w:type="dxa"/>
            <w:tcBorders>
              <w:top w:val="single" w:sz="4" w:space="0" w:color="auto"/>
              <w:left w:val="single" w:sz="4" w:space="0" w:color="auto"/>
              <w:bottom w:val="single" w:sz="4" w:space="0" w:color="auto"/>
              <w:right w:val="single" w:sz="4" w:space="0" w:color="auto"/>
            </w:tcBorders>
            <w:vAlign w:val="center"/>
          </w:tcPr>
          <w:p w14:paraId="5788AFD6"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31CE7BFF" w14:textId="77777777" w:rsidR="0071340D" w:rsidRPr="0074462F" w:rsidRDefault="0071340D" w:rsidP="00372DA1">
            <w:pPr>
              <w:rPr>
                <w:color w:val="000000" w:themeColor="text1"/>
                <w:sz w:val="22"/>
                <w:szCs w:val="22"/>
              </w:rPr>
            </w:pPr>
            <w:r w:rsidRPr="0074462F">
              <w:rPr>
                <w:color w:val="000000" w:themeColor="text1"/>
                <w:sz w:val="22"/>
                <w:szCs w:val="22"/>
              </w:rPr>
              <w:t>These features are ‘O’ in this table, but are ‘C’ in the table 3-3</w:t>
            </w:r>
          </w:p>
        </w:tc>
        <w:tc>
          <w:tcPr>
            <w:tcW w:w="2446" w:type="dxa"/>
            <w:tcBorders>
              <w:top w:val="single" w:sz="4" w:space="0" w:color="auto"/>
              <w:left w:val="single" w:sz="4" w:space="0" w:color="auto"/>
              <w:bottom w:val="single" w:sz="4" w:space="0" w:color="auto"/>
              <w:right w:val="single" w:sz="4" w:space="0" w:color="auto"/>
            </w:tcBorders>
            <w:vAlign w:val="center"/>
          </w:tcPr>
          <w:p w14:paraId="5977C04C" w14:textId="77777777" w:rsidR="0071340D" w:rsidRPr="0074462F" w:rsidRDefault="0071340D" w:rsidP="00372DA1">
            <w:pPr>
              <w:rPr>
                <w:color w:val="000000" w:themeColor="text1"/>
                <w:sz w:val="22"/>
              </w:rPr>
            </w:pPr>
            <w:r w:rsidRPr="0074462F">
              <w:rPr>
                <w:color w:val="000000" w:themeColor="text1"/>
                <w:sz w:val="22"/>
              </w:rPr>
              <w:t>Vincent Schaeffer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62191B91" w14:textId="77777777" w:rsidR="0071340D" w:rsidRPr="0074462F"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78438275" w14:textId="77777777" w:rsidR="0071340D" w:rsidRPr="0074462F" w:rsidRDefault="0071340D" w:rsidP="00372DA1">
            <w:pPr>
              <w:rPr>
                <w:color w:val="000000" w:themeColor="text1"/>
                <w:sz w:val="22"/>
              </w:rPr>
            </w:pPr>
            <w:r>
              <w:rPr>
                <w:color w:val="000000" w:themeColor="text1"/>
                <w:sz w:val="22"/>
              </w:rPr>
              <w:t xml:space="preserve">Table 3-3 now says, </w:t>
            </w:r>
            <w:r w:rsidRPr="0051420F">
              <w:rPr>
                <w:b/>
                <w:sz w:val="18"/>
                <w:szCs w:val="18"/>
              </w:rPr>
              <w:t>None or all parameters of the matrix must be given.</w:t>
            </w:r>
            <w:r>
              <w:rPr>
                <w:b/>
                <w:sz w:val="18"/>
                <w:szCs w:val="18"/>
              </w:rPr>
              <w:t>”</w:t>
            </w:r>
          </w:p>
        </w:tc>
      </w:tr>
      <w:tr w:rsidR="0071340D" w:rsidRPr="00C635BB" w14:paraId="6A79FDEF"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3E4AF86F" w14:textId="77777777" w:rsidR="0071340D" w:rsidRPr="0074462F" w:rsidRDefault="0071340D" w:rsidP="00372DA1">
            <w:pPr>
              <w:rPr>
                <w:color w:val="000000" w:themeColor="text1"/>
                <w:sz w:val="22"/>
              </w:rPr>
            </w:pPr>
            <w:r w:rsidRPr="0074462F">
              <w:rPr>
                <w:color w:val="000000" w:themeColor="text1"/>
                <w:sz w:val="22"/>
              </w:rPr>
              <w:t>115</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D2990CA" w14:textId="77777777" w:rsidR="0071340D" w:rsidRPr="0074462F" w:rsidRDefault="0071340D" w:rsidP="00372DA1">
            <w:pPr>
              <w:rPr>
                <w:color w:val="000000" w:themeColor="text1"/>
                <w:sz w:val="22"/>
              </w:rPr>
            </w:pPr>
            <w:r w:rsidRPr="0074462F">
              <w:rPr>
                <w:color w:val="000000" w:themeColor="text1"/>
                <w:sz w:val="22"/>
              </w:rPr>
              <w:t>A.2.8</w:t>
            </w:r>
          </w:p>
        </w:tc>
        <w:tc>
          <w:tcPr>
            <w:tcW w:w="684" w:type="dxa"/>
            <w:tcBorders>
              <w:top w:val="single" w:sz="4" w:space="0" w:color="auto"/>
              <w:left w:val="single" w:sz="4" w:space="0" w:color="auto"/>
              <w:bottom w:val="single" w:sz="4" w:space="0" w:color="auto"/>
              <w:right w:val="single" w:sz="4" w:space="0" w:color="auto"/>
            </w:tcBorders>
            <w:vAlign w:val="center"/>
          </w:tcPr>
          <w:p w14:paraId="1EA486C0" w14:textId="77777777" w:rsidR="0071340D" w:rsidRPr="0074462F" w:rsidRDefault="0071340D" w:rsidP="00372DA1">
            <w:pPr>
              <w:rPr>
                <w:color w:val="000000" w:themeColor="text1"/>
                <w:sz w:val="22"/>
              </w:rPr>
            </w:pPr>
            <w:r w:rsidRPr="0074462F">
              <w:rPr>
                <w:color w:val="000000" w:themeColor="text1"/>
                <w:sz w:val="22"/>
              </w:rPr>
              <w:t>8 and 22</w:t>
            </w:r>
          </w:p>
        </w:tc>
        <w:tc>
          <w:tcPr>
            <w:tcW w:w="684" w:type="dxa"/>
            <w:tcBorders>
              <w:top w:val="single" w:sz="4" w:space="0" w:color="auto"/>
              <w:left w:val="single" w:sz="4" w:space="0" w:color="auto"/>
              <w:bottom w:val="single" w:sz="4" w:space="0" w:color="auto"/>
              <w:right w:val="single" w:sz="4" w:space="0" w:color="auto"/>
            </w:tcBorders>
            <w:vAlign w:val="center"/>
          </w:tcPr>
          <w:p w14:paraId="28D246C6"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25F1D74C" w14:textId="77777777" w:rsidR="0071340D" w:rsidRPr="0074462F" w:rsidRDefault="0071340D" w:rsidP="00372DA1">
            <w:pPr>
              <w:rPr>
                <w:color w:val="000000" w:themeColor="text1"/>
                <w:sz w:val="22"/>
                <w:szCs w:val="22"/>
              </w:rPr>
            </w:pPr>
            <w:r w:rsidRPr="0074462F">
              <w:rPr>
                <w:color w:val="000000" w:themeColor="text1"/>
                <w:sz w:val="22"/>
                <w:szCs w:val="22"/>
              </w:rPr>
              <w:t xml:space="preserve">Beginner question </w:t>
            </w:r>
            <w:r w:rsidRPr="0074462F">
              <w:rPr>
                <w:color w:val="000000" w:themeColor="text1"/>
                <w:sz w:val="22"/>
                <w:szCs w:val="22"/>
              </w:rPr>
              <w:sym w:font="Wingdings" w:char="F04A"/>
            </w:r>
          </w:p>
          <w:p w14:paraId="49DD4F62" w14:textId="77777777" w:rsidR="0071340D" w:rsidRPr="0074462F" w:rsidRDefault="0071340D" w:rsidP="00372DA1">
            <w:pPr>
              <w:rPr>
                <w:color w:val="000000" w:themeColor="text1"/>
                <w:sz w:val="22"/>
                <w:szCs w:val="22"/>
              </w:rPr>
            </w:pPr>
            <w:r w:rsidRPr="0074462F">
              <w:rPr>
                <w:color w:val="000000" w:themeColor="text1"/>
                <w:sz w:val="22"/>
                <w:szCs w:val="22"/>
              </w:rPr>
              <w:t>Why are there META_START and META_STOP keywords for OEM message, but not for OPM and OMM messages?</w:t>
            </w:r>
          </w:p>
        </w:tc>
        <w:tc>
          <w:tcPr>
            <w:tcW w:w="2446" w:type="dxa"/>
            <w:tcBorders>
              <w:top w:val="single" w:sz="4" w:space="0" w:color="auto"/>
              <w:left w:val="single" w:sz="4" w:space="0" w:color="auto"/>
              <w:bottom w:val="single" w:sz="4" w:space="0" w:color="auto"/>
              <w:right w:val="single" w:sz="4" w:space="0" w:color="auto"/>
            </w:tcBorders>
            <w:vAlign w:val="center"/>
          </w:tcPr>
          <w:p w14:paraId="4A3B3519" w14:textId="77777777" w:rsidR="0071340D" w:rsidRPr="0074462F" w:rsidRDefault="0071340D" w:rsidP="00372DA1">
            <w:pPr>
              <w:rPr>
                <w:color w:val="000000" w:themeColor="text1"/>
                <w:sz w:val="22"/>
              </w:rPr>
            </w:pPr>
            <w:r w:rsidRPr="0074462F">
              <w:rPr>
                <w:color w:val="000000" w:themeColor="text1"/>
                <w:sz w:val="22"/>
              </w:rPr>
              <w:t>Vincent Schaeffer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5C70D965" w14:textId="77777777" w:rsidR="0071340D" w:rsidRPr="0074462F"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7050E54F" w14:textId="77777777" w:rsidR="0071340D" w:rsidRPr="0074462F" w:rsidRDefault="0071340D" w:rsidP="00372DA1">
            <w:pPr>
              <w:rPr>
                <w:color w:val="000000" w:themeColor="text1"/>
                <w:sz w:val="22"/>
              </w:rPr>
            </w:pPr>
            <w:r>
              <w:rPr>
                <w:color w:val="000000" w:themeColor="text1"/>
                <w:sz w:val="22"/>
              </w:rPr>
              <w:t>(history, as shared by David at fall meeting)</w:t>
            </w:r>
          </w:p>
        </w:tc>
      </w:tr>
      <w:tr w:rsidR="0071340D" w:rsidRPr="00C635BB" w14:paraId="631AE8D5"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650FABF0" w14:textId="77777777" w:rsidR="0071340D" w:rsidRPr="0074462F" w:rsidRDefault="0071340D" w:rsidP="00372DA1">
            <w:pPr>
              <w:rPr>
                <w:color w:val="000000" w:themeColor="text1"/>
                <w:sz w:val="22"/>
              </w:rPr>
            </w:pPr>
            <w:r w:rsidRPr="0074462F">
              <w:rPr>
                <w:color w:val="000000" w:themeColor="text1"/>
                <w:sz w:val="22"/>
              </w:rPr>
              <w:t>115</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5440888" w14:textId="77777777" w:rsidR="0071340D" w:rsidRPr="0074462F" w:rsidRDefault="0071340D" w:rsidP="00372DA1">
            <w:pPr>
              <w:rPr>
                <w:color w:val="000000" w:themeColor="text1"/>
                <w:sz w:val="22"/>
              </w:rPr>
            </w:pPr>
            <w:r w:rsidRPr="0074462F">
              <w:rPr>
                <w:color w:val="000000" w:themeColor="text1"/>
                <w:sz w:val="22"/>
              </w:rPr>
              <w:t>A.2.8</w:t>
            </w:r>
          </w:p>
        </w:tc>
        <w:tc>
          <w:tcPr>
            <w:tcW w:w="684" w:type="dxa"/>
            <w:tcBorders>
              <w:top w:val="single" w:sz="4" w:space="0" w:color="auto"/>
              <w:left w:val="single" w:sz="4" w:space="0" w:color="auto"/>
              <w:bottom w:val="single" w:sz="4" w:space="0" w:color="auto"/>
              <w:right w:val="single" w:sz="4" w:space="0" w:color="auto"/>
            </w:tcBorders>
            <w:vAlign w:val="center"/>
          </w:tcPr>
          <w:p w14:paraId="3E0803ED" w14:textId="77777777" w:rsidR="0071340D" w:rsidRPr="0074462F" w:rsidRDefault="0071340D" w:rsidP="00372DA1">
            <w:pPr>
              <w:rPr>
                <w:color w:val="000000" w:themeColor="text1"/>
                <w:sz w:val="22"/>
              </w:rPr>
            </w:pPr>
            <w:r w:rsidRPr="0074462F">
              <w:rPr>
                <w:color w:val="000000" w:themeColor="text1"/>
                <w:sz w:val="22"/>
              </w:rPr>
              <w:t>21</w:t>
            </w:r>
          </w:p>
        </w:tc>
        <w:tc>
          <w:tcPr>
            <w:tcW w:w="684" w:type="dxa"/>
            <w:tcBorders>
              <w:top w:val="single" w:sz="4" w:space="0" w:color="auto"/>
              <w:left w:val="single" w:sz="4" w:space="0" w:color="auto"/>
              <w:bottom w:val="single" w:sz="4" w:space="0" w:color="auto"/>
              <w:right w:val="single" w:sz="4" w:space="0" w:color="auto"/>
            </w:tcBorders>
            <w:vAlign w:val="center"/>
          </w:tcPr>
          <w:p w14:paraId="548B6F9E"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0445D60C" w14:textId="77777777" w:rsidR="0071340D" w:rsidRPr="0074462F" w:rsidRDefault="0071340D" w:rsidP="00372DA1">
            <w:pPr>
              <w:rPr>
                <w:color w:val="000000" w:themeColor="text1"/>
                <w:sz w:val="22"/>
                <w:szCs w:val="22"/>
              </w:rPr>
            </w:pPr>
            <w:r w:rsidRPr="0074462F">
              <w:rPr>
                <w:color w:val="000000" w:themeColor="text1"/>
                <w:sz w:val="22"/>
                <w:szCs w:val="22"/>
              </w:rPr>
              <w:t>‘INTERPOLATION_DEGREE’ is ‘M’ in the table, but ‘O in the table 5-3</w:t>
            </w:r>
          </w:p>
        </w:tc>
        <w:tc>
          <w:tcPr>
            <w:tcW w:w="2446" w:type="dxa"/>
            <w:tcBorders>
              <w:top w:val="single" w:sz="4" w:space="0" w:color="auto"/>
              <w:left w:val="single" w:sz="4" w:space="0" w:color="auto"/>
              <w:bottom w:val="single" w:sz="4" w:space="0" w:color="auto"/>
              <w:right w:val="single" w:sz="4" w:space="0" w:color="auto"/>
            </w:tcBorders>
            <w:vAlign w:val="center"/>
          </w:tcPr>
          <w:p w14:paraId="06312F14" w14:textId="77777777" w:rsidR="0071340D" w:rsidRPr="0074462F" w:rsidRDefault="0071340D" w:rsidP="00372DA1">
            <w:pPr>
              <w:rPr>
                <w:color w:val="000000" w:themeColor="text1"/>
                <w:sz w:val="22"/>
              </w:rPr>
            </w:pPr>
            <w:r w:rsidRPr="0074462F">
              <w:rPr>
                <w:color w:val="000000" w:themeColor="text1"/>
                <w:sz w:val="22"/>
              </w:rPr>
              <w:t>Vincent Schaeffer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27E7C5E5" w14:textId="77777777" w:rsidR="0071340D" w:rsidRPr="0074462F"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019F9B71"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46F3960E"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1A6328B8" w14:textId="77777777" w:rsidR="0071340D" w:rsidRPr="0074462F" w:rsidRDefault="0071340D" w:rsidP="00372DA1">
            <w:pPr>
              <w:rPr>
                <w:color w:val="000000" w:themeColor="text1"/>
                <w:sz w:val="22"/>
              </w:rPr>
            </w:pPr>
            <w:r w:rsidRPr="0074462F">
              <w:rPr>
                <w:color w:val="000000" w:themeColor="text1"/>
                <w:sz w:val="22"/>
              </w:rPr>
              <w:lastRenderedPageBreak/>
              <w:t>115-116</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91DEB04" w14:textId="77777777" w:rsidR="0071340D" w:rsidRPr="0074462F" w:rsidRDefault="0071340D" w:rsidP="00372DA1">
            <w:pPr>
              <w:rPr>
                <w:color w:val="000000" w:themeColor="text1"/>
                <w:sz w:val="22"/>
              </w:rPr>
            </w:pPr>
            <w:r w:rsidRPr="0074462F">
              <w:rPr>
                <w:color w:val="000000" w:themeColor="text1"/>
                <w:sz w:val="22"/>
              </w:rPr>
              <w:t>A.2.8</w:t>
            </w:r>
          </w:p>
        </w:tc>
        <w:tc>
          <w:tcPr>
            <w:tcW w:w="684" w:type="dxa"/>
            <w:tcBorders>
              <w:top w:val="single" w:sz="4" w:space="0" w:color="auto"/>
              <w:left w:val="single" w:sz="4" w:space="0" w:color="auto"/>
              <w:bottom w:val="single" w:sz="4" w:space="0" w:color="auto"/>
              <w:right w:val="single" w:sz="4" w:space="0" w:color="auto"/>
            </w:tcBorders>
            <w:vAlign w:val="center"/>
          </w:tcPr>
          <w:p w14:paraId="3BCDDFEE" w14:textId="77777777" w:rsidR="0071340D" w:rsidRPr="0074462F" w:rsidRDefault="0071340D" w:rsidP="00372DA1">
            <w:pPr>
              <w:rPr>
                <w:color w:val="000000" w:themeColor="text1"/>
                <w:sz w:val="22"/>
              </w:rPr>
            </w:pPr>
            <w:r w:rsidRPr="0074462F">
              <w:rPr>
                <w:color w:val="000000" w:themeColor="text1"/>
                <w:sz w:val="22"/>
              </w:rPr>
              <w:t>24 and 28</w:t>
            </w:r>
          </w:p>
        </w:tc>
        <w:tc>
          <w:tcPr>
            <w:tcW w:w="684" w:type="dxa"/>
            <w:tcBorders>
              <w:top w:val="single" w:sz="4" w:space="0" w:color="auto"/>
              <w:left w:val="single" w:sz="4" w:space="0" w:color="auto"/>
              <w:bottom w:val="single" w:sz="4" w:space="0" w:color="auto"/>
              <w:right w:val="single" w:sz="4" w:space="0" w:color="auto"/>
            </w:tcBorders>
            <w:vAlign w:val="center"/>
          </w:tcPr>
          <w:p w14:paraId="64148161"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01B450DE" w14:textId="77777777" w:rsidR="0071340D" w:rsidRPr="0074462F" w:rsidRDefault="0071340D" w:rsidP="00372DA1">
            <w:pPr>
              <w:rPr>
                <w:color w:val="000000" w:themeColor="text1"/>
                <w:sz w:val="22"/>
                <w:szCs w:val="22"/>
              </w:rPr>
            </w:pPr>
            <w:r w:rsidRPr="0074462F">
              <w:rPr>
                <w:color w:val="000000" w:themeColor="text1"/>
                <w:sz w:val="22"/>
                <w:szCs w:val="22"/>
              </w:rPr>
              <w:t>Keywords are COV_START and COV_STOP in this table, but are COVARIANCE_START and COVARIANCE_STOP in section 5.2.5</w:t>
            </w:r>
          </w:p>
        </w:tc>
        <w:tc>
          <w:tcPr>
            <w:tcW w:w="2446" w:type="dxa"/>
            <w:tcBorders>
              <w:top w:val="single" w:sz="4" w:space="0" w:color="auto"/>
              <w:left w:val="single" w:sz="4" w:space="0" w:color="auto"/>
              <w:bottom w:val="single" w:sz="4" w:space="0" w:color="auto"/>
              <w:right w:val="single" w:sz="4" w:space="0" w:color="auto"/>
            </w:tcBorders>
            <w:vAlign w:val="center"/>
          </w:tcPr>
          <w:p w14:paraId="7D8EF3F7" w14:textId="77777777" w:rsidR="0071340D" w:rsidRPr="0074462F" w:rsidRDefault="0071340D" w:rsidP="00372DA1">
            <w:pPr>
              <w:rPr>
                <w:color w:val="000000" w:themeColor="text1"/>
                <w:sz w:val="22"/>
              </w:rPr>
            </w:pPr>
            <w:r w:rsidRPr="0074462F">
              <w:rPr>
                <w:color w:val="000000" w:themeColor="text1"/>
                <w:sz w:val="22"/>
              </w:rPr>
              <w:t>Vincent Schaeffer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70324816" w14:textId="77777777" w:rsidR="0071340D" w:rsidRPr="0074462F"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5404606A"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094793C6"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09D05EDF" w14:textId="77777777" w:rsidR="0071340D" w:rsidRPr="0074462F" w:rsidRDefault="0071340D" w:rsidP="00372DA1">
            <w:pPr>
              <w:rPr>
                <w:color w:val="000000" w:themeColor="text1"/>
                <w:sz w:val="22"/>
              </w:rPr>
            </w:pPr>
            <w:r w:rsidRPr="0074462F">
              <w:rPr>
                <w:color w:val="000000" w:themeColor="text1"/>
                <w:sz w:val="22"/>
              </w:rPr>
              <w:t>115-16</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9D444F1" w14:textId="77777777" w:rsidR="0071340D" w:rsidRPr="0074462F" w:rsidRDefault="0071340D" w:rsidP="00372DA1">
            <w:pPr>
              <w:rPr>
                <w:color w:val="000000" w:themeColor="text1"/>
                <w:sz w:val="22"/>
              </w:rPr>
            </w:pPr>
            <w:r w:rsidRPr="0074462F">
              <w:rPr>
                <w:color w:val="000000" w:themeColor="text1"/>
                <w:sz w:val="22"/>
              </w:rPr>
              <w:t>A.2.8</w:t>
            </w:r>
          </w:p>
        </w:tc>
        <w:tc>
          <w:tcPr>
            <w:tcW w:w="684" w:type="dxa"/>
            <w:tcBorders>
              <w:top w:val="single" w:sz="4" w:space="0" w:color="auto"/>
              <w:left w:val="single" w:sz="4" w:space="0" w:color="auto"/>
              <w:bottom w:val="single" w:sz="4" w:space="0" w:color="auto"/>
              <w:right w:val="single" w:sz="4" w:space="0" w:color="auto"/>
            </w:tcBorders>
            <w:vAlign w:val="center"/>
          </w:tcPr>
          <w:p w14:paraId="7F65804D" w14:textId="77777777" w:rsidR="0071340D" w:rsidRPr="0074462F" w:rsidRDefault="0071340D" w:rsidP="00372DA1">
            <w:pPr>
              <w:rPr>
                <w:color w:val="000000" w:themeColor="text1"/>
                <w:sz w:val="22"/>
              </w:rPr>
            </w:pPr>
            <w:r w:rsidRPr="0074462F">
              <w:rPr>
                <w:color w:val="000000" w:themeColor="text1"/>
                <w:sz w:val="22"/>
              </w:rPr>
              <w:t>24 and 28</w:t>
            </w:r>
          </w:p>
        </w:tc>
        <w:tc>
          <w:tcPr>
            <w:tcW w:w="684" w:type="dxa"/>
            <w:tcBorders>
              <w:top w:val="single" w:sz="4" w:space="0" w:color="auto"/>
              <w:left w:val="single" w:sz="4" w:space="0" w:color="auto"/>
              <w:bottom w:val="single" w:sz="4" w:space="0" w:color="auto"/>
              <w:right w:val="single" w:sz="4" w:space="0" w:color="auto"/>
            </w:tcBorders>
            <w:vAlign w:val="center"/>
          </w:tcPr>
          <w:p w14:paraId="73F8175C"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0FA51B56" w14:textId="77777777" w:rsidR="0071340D" w:rsidRPr="0074462F" w:rsidRDefault="0071340D" w:rsidP="00372DA1">
            <w:pPr>
              <w:rPr>
                <w:color w:val="000000" w:themeColor="text1"/>
                <w:sz w:val="22"/>
                <w:szCs w:val="22"/>
              </w:rPr>
            </w:pPr>
            <w:r w:rsidRPr="0074462F">
              <w:rPr>
                <w:color w:val="000000" w:themeColor="text1"/>
                <w:sz w:val="22"/>
                <w:szCs w:val="22"/>
              </w:rPr>
              <w:t>Shouldn’t these features be ‘O’ instead of being ‘M’?</w:t>
            </w:r>
          </w:p>
        </w:tc>
        <w:tc>
          <w:tcPr>
            <w:tcW w:w="2446" w:type="dxa"/>
            <w:tcBorders>
              <w:top w:val="single" w:sz="4" w:space="0" w:color="auto"/>
              <w:left w:val="single" w:sz="4" w:space="0" w:color="auto"/>
              <w:bottom w:val="single" w:sz="4" w:space="0" w:color="auto"/>
              <w:right w:val="single" w:sz="4" w:space="0" w:color="auto"/>
            </w:tcBorders>
            <w:vAlign w:val="center"/>
          </w:tcPr>
          <w:p w14:paraId="4C166FE8" w14:textId="77777777" w:rsidR="0071340D" w:rsidRPr="0074462F" w:rsidRDefault="0071340D" w:rsidP="00372DA1">
            <w:pPr>
              <w:rPr>
                <w:color w:val="000000" w:themeColor="text1"/>
                <w:sz w:val="22"/>
              </w:rPr>
            </w:pPr>
            <w:r w:rsidRPr="0074462F">
              <w:rPr>
                <w:color w:val="000000" w:themeColor="text1"/>
                <w:sz w:val="22"/>
              </w:rPr>
              <w:t>Vincent Schaeffer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3D003EE" w14:textId="77777777" w:rsidR="0071340D" w:rsidRPr="0074462F"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2E338379"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5B278477"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19FCCC1A" w14:textId="77777777" w:rsidR="0071340D" w:rsidRPr="0074462F" w:rsidRDefault="0071340D" w:rsidP="00372DA1">
            <w:pPr>
              <w:rPr>
                <w:color w:val="000000" w:themeColor="text1"/>
                <w:sz w:val="22"/>
              </w:rPr>
            </w:pPr>
            <w:r w:rsidRPr="0074462F">
              <w:rPr>
                <w:color w:val="000000" w:themeColor="text1"/>
                <w:sz w:val="22"/>
              </w:rPr>
              <w:t>115-116</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22ECBA1" w14:textId="77777777" w:rsidR="0071340D" w:rsidRPr="0074462F" w:rsidRDefault="0071340D" w:rsidP="00372DA1">
            <w:pPr>
              <w:rPr>
                <w:color w:val="000000" w:themeColor="text1"/>
                <w:sz w:val="22"/>
              </w:rPr>
            </w:pPr>
            <w:r w:rsidRPr="0074462F">
              <w:rPr>
                <w:color w:val="000000" w:themeColor="text1"/>
                <w:sz w:val="22"/>
              </w:rPr>
              <w:t>A.2.8</w:t>
            </w:r>
          </w:p>
        </w:tc>
        <w:tc>
          <w:tcPr>
            <w:tcW w:w="684" w:type="dxa"/>
            <w:tcBorders>
              <w:top w:val="single" w:sz="4" w:space="0" w:color="auto"/>
              <w:left w:val="single" w:sz="4" w:space="0" w:color="auto"/>
              <w:bottom w:val="single" w:sz="4" w:space="0" w:color="auto"/>
              <w:right w:val="single" w:sz="4" w:space="0" w:color="auto"/>
            </w:tcBorders>
            <w:vAlign w:val="center"/>
          </w:tcPr>
          <w:p w14:paraId="28468C39" w14:textId="77777777" w:rsidR="0071340D" w:rsidRPr="0074462F" w:rsidRDefault="0071340D" w:rsidP="00372DA1">
            <w:pPr>
              <w:rPr>
                <w:color w:val="000000" w:themeColor="text1"/>
                <w:sz w:val="22"/>
              </w:rPr>
            </w:pPr>
            <w:r w:rsidRPr="0074462F">
              <w:rPr>
                <w:color w:val="000000" w:themeColor="text1"/>
                <w:sz w:val="22"/>
              </w:rPr>
              <w:t>25 and 27</w:t>
            </w:r>
          </w:p>
        </w:tc>
        <w:tc>
          <w:tcPr>
            <w:tcW w:w="684" w:type="dxa"/>
            <w:tcBorders>
              <w:top w:val="single" w:sz="4" w:space="0" w:color="auto"/>
              <w:left w:val="single" w:sz="4" w:space="0" w:color="auto"/>
              <w:bottom w:val="single" w:sz="4" w:space="0" w:color="auto"/>
              <w:right w:val="single" w:sz="4" w:space="0" w:color="auto"/>
            </w:tcBorders>
            <w:vAlign w:val="center"/>
          </w:tcPr>
          <w:p w14:paraId="357E2B0B"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444611A6" w14:textId="77777777" w:rsidR="0071340D" w:rsidRPr="0074462F" w:rsidRDefault="0071340D" w:rsidP="00372DA1">
            <w:pPr>
              <w:rPr>
                <w:color w:val="000000" w:themeColor="text1"/>
                <w:sz w:val="22"/>
                <w:szCs w:val="22"/>
              </w:rPr>
            </w:pPr>
            <w:r w:rsidRPr="0074462F">
              <w:rPr>
                <w:color w:val="000000" w:themeColor="text1"/>
                <w:sz w:val="22"/>
                <w:szCs w:val="22"/>
              </w:rPr>
              <w:t>Shouldn’t these features be ‘C’ instead of being ‘M’?</w:t>
            </w:r>
          </w:p>
        </w:tc>
        <w:tc>
          <w:tcPr>
            <w:tcW w:w="2446" w:type="dxa"/>
            <w:tcBorders>
              <w:top w:val="single" w:sz="4" w:space="0" w:color="auto"/>
              <w:left w:val="single" w:sz="4" w:space="0" w:color="auto"/>
              <w:bottom w:val="single" w:sz="4" w:space="0" w:color="auto"/>
              <w:right w:val="single" w:sz="4" w:space="0" w:color="auto"/>
            </w:tcBorders>
            <w:vAlign w:val="center"/>
          </w:tcPr>
          <w:p w14:paraId="4F1FE02D" w14:textId="77777777" w:rsidR="0071340D" w:rsidRPr="0074462F" w:rsidRDefault="0071340D" w:rsidP="00372DA1">
            <w:pPr>
              <w:rPr>
                <w:color w:val="000000" w:themeColor="text1"/>
                <w:sz w:val="22"/>
              </w:rPr>
            </w:pPr>
            <w:r w:rsidRPr="0074462F">
              <w:rPr>
                <w:color w:val="000000" w:themeColor="text1"/>
                <w:sz w:val="22"/>
              </w:rPr>
              <w:t>Vincent Schaeffer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4E7F425" w14:textId="77777777" w:rsidR="0071340D" w:rsidRPr="0074462F"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218DE218"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578D9B28"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1611A997" w14:textId="77777777" w:rsidR="0071340D" w:rsidRPr="0074462F" w:rsidRDefault="0071340D" w:rsidP="00372DA1">
            <w:pPr>
              <w:rPr>
                <w:color w:val="000000" w:themeColor="text1"/>
                <w:sz w:val="22"/>
              </w:rPr>
            </w:pPr>
            <w:r w:rsidRPr="0074462F">
              <w:rPr>
                <w:color w:val="000000" w:themeColor="text1"/>
                <w:sz w:val="22"/>
              </w:rPr>
              <w:t>116</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EA3CFF6" w14:textId="77777777" w:rsidR="0071340D" w:rsidRPr="0074462F" w:rsidRDefault="0071340D" w:rsidP="00372DA1">
            <w:pPr>
              <w:rPr>
                <w:color w:val="000000" w:themeColor="text1"/>
                <w:sz w:val="22"/>
              </w:rPr>
            </w:pPr>
            <w:r w:rsidRPr="0074462F">
              <w:rPr>
                <w:color w:val="000000" w:themeColor="text1"/>
                <w:sz w:val="22"/>
              </w:rPr>
              <w:t>A.2.8</w:t>
            </w:r>
          </w:p>
        </w:tc>
        <w:tc>
          <w:tcPr>
            <w:tcW w:w="684" w:type="dxa"/>
            <w:tcBorders>
              <w:top w:val="single" w:sz="4" w:space="0" w:color="auto"/>
              <w:left w:val="single" w:sz="4" w:space="0" w:color="auto"/>
              <w:bottom w:val="single" w:sz="4" w:space="0" w:color="auto"/>
              <w:right w:val="single" w:sz="4" w:space="0" w:color="auto"/>
            </w:tcBorders>
            <w:vAlign w:val="center"/>
          </w:tcPr>
          <w:p w14:paraId="2D6DDC7F" w14:textId="77777777" w:rsidR="0071340D" w:rsidRPr="0074462F" w:rsidRDefault="0071340D" w:rsidP="00372DA1">
            <w:pPr>
              <w:rPr>
                <w:color w:val="000000" w:themeColor="text1"/>
                <w:sz w:val="22"/>
              </w:rPr>
            </w:pPr>
            <w:r w:rsidRPr="0074462F">
              <w:rPr>
                <w:color w:val="000000" w:themeColor="text1"/>
                <w:sz w:val="22"/>
              </w:rPr>
              <w:t>26</w:t>
            </w:r>
          </w:p>
        </w:tc>
        <w:tc>
          <w:tcPr>
            <w:tcW w:w="684" w:type="dxa"/>
            <w:tcBorders>
              <w:top w:val="single" w:sz="4" w:space="0" w:color="auto"/>
              <w:left w:val="single" w:sz="4" w:space="0" w:color="auto"/>
              <w:bottom w:val="single" w:sz="4" w:space="0" w:color="auto"/>
              <w:right w:val="single" w:sz="4" w:space="0" w:color="auto"/>
            </w:tcBorders>
            <w:vAlign w:val="center"/>
          </w:tcPr>
          <w:p w14:paraId="6AB0BC97"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193FDF80" w14:textId="77777777" w:rsidR="0071340D" w:rsidRPr="0074462F" w:rsidRDefault="0071340D" w:rsidP="00372DA1">
            <w:pPr>
              <w:rPr>
                <w:color w:val="000000" w:themeColor="text1"/>
                <w:sz w:val="22"/>
                <w:szCs w:val="22"/>
              </w:rPr>
            </w:pPr>
            <w:r w:rsidRPr="0074462F">
              <w:rPr>
                <w:color w:val="000000" w:themeColor="text1"/>
                <w:sz w:val="22"/>
                <w:szCs w:val="22"/>
              </w:rPr>
              <w:t>Shouldn’t this feature be ‘O’ instead of being ‘M’, due to the fact that this feature says ‘if different from that of the states in the ephemeris’</w:t>
            </w:r>
          </w:p>
        </w:tc>
        <w:tc>
          <w:tcPr>
            <w:tcW w:w="2446" w:type="dxa"/>
            <w:tcBorders>
              <w:top w:val="single" w:sz="4" w:space="0" w:color="auto"/>
              <w:left w:val="single" w:sz="4" w:space="0" w:color="auto"/>
              <w:bottom w:val="single" w:sz="4" w:space="0" w:color="auto"/>
              <w:right w:val="single" w:sz="4" w:space="0" w:color="auto"/>
            </w:tcBorders>
            <w:vAlign w:val="center"/>
          </w:tcPr>
          <w:p w14:paraId="426DE187" w14:textId="77777777" w:rsidR="0071340D" w:rsidRPr="0074462F" w:rsidRDefault="0071340D" w:rsidP="00372DA1">
            <w:pPr>
              <w:rPr>
                <w:color w:val="000000" w:themeColor="text1"/>
                <w:sz w:val="22"/>
              </w:rPr>
            </w:pPr>
            <w:r w:rsidRPr="0074462F">
              <w:rPr>
                <w:color w:val="000000" w:themeColor="text1"/>
                <w:sz w:val="22"/>
              </w:rPr>
              <w:t>Vincent Schaeffer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0C71E272" w14:textId="77777777" w:rsidR="0071340D" w:rsidRPr="0074462F"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0808E032" w14:textId="77777777" w:rsidR="0071340D" w:rsidRPr="0074462F" w:rsidRDefault="0071340D" w:rsidP="00372DA1">
            <w:pPr>
              <w:rPr>
                <w:color w:val="000000" w:themeColor="text1"/>
                <w:sz w:val="22"/>
              </w:rPr>
            </w:pPr>
            <w:r>
              <w:rPr>
                <w:color w:val="000000" w:themeColor="text1"/>
                <w:sz w:val="22"/>
              </w:rPr>
              <w:t>Changed to “C”, since it is required if different.</w:t>
            </w:r>
          </w:p>
        </w:tc>
      </w:tr>
      <w:tr w:rsidR="0071340D" w:rsidRPr="00C635BB" w14:paraId="2A98DA46"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6E8621D3" w14:textId="77777777" w:rsidR="0071340D" w:rsidRPr="0074462F" w:rsidRDefault="0071340D" w:rsidP="00372DA1">
            <w:pPr>
              <w:rPr>
                <w:color w:val="000000" w:themeColor="text1"/>
                <w:sz w:val="22"/>
              </w:rPr>
            </w:pPr>
            <w:r w:rsidRPr="0074462F">
              <w:rPr>
                <w:color w:val="000000" w:themeColor="text1"/>
                <w:sz w:val="22"/>
              </w:rPr>
              <w:t>121</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ACC82C1" w14:textId="77777777" w:rsidR="0071340D" w:rsidRPr="0074462F" w:rsidRDefault="0071340D" w:rsidP="00372DA1">
            <w:pPr>
              <w:rPr>
                <w:color w:val="000000" w:themeColor="text1"/>
                <w:sz w:val="22"/>
              </w:rPr>
            </w:pPr>
            <w:r w:rsidRPr="0074462F">
              <w:rPr>
                <w:color w:val="000000" w:themeColor="text1"/>
                <w:sz w:val="22"/>
              </w:rPr>
              <w:t>A.2.9</w:t>
            </w:r>
          </w:p>
        </w:tc>
        <w:tc>
          <w:tcPr>
            <w:tcW w:w="684" w:type="dxa"/>
            <w:tcBorders>
              <w:top w:val="single" w:sz="4" w:space="0" w:color="auto"/>
              <w:left w:val="single" w:sz="4" w:space="0" w:color="auto"/>
              <w:bottom w:val="single" w:sz="4" w:space="0" w:color="auto"/>
              <w:right w:val="single" w:sz="4" w:space="0" w:color="auto"/>
            </w:tcBorders>
            <w:vAlign w:val="center"/>
          </w:tcPr>
          <w:p w14:paraId="02C0FD8F"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40CC0973"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6E936AF3" w14:textId="77777777" w:rsidR="0071340D" w:rsidRPr="0074462F" w:rsidRDefault="0071340D" w:rsidP="00372DA1">
            <w:pPr>
              <w:rPr>
                <w:color w:val="000000" w:themeColor="text1"/>
                <w:sz w:val="22"/>
                <w:szCs w:val="22"/>
              </w:rPr>
            </w:pPr>
            <w:r w:rsidRPr="0074462F">
              <w:rPr>
                <w:color w:val="000000" w:themeColor="text1"/>
                <w:sz w:val="22"/>
                <w:szCs w:val="22"/>
              </w:rPr>
              <w:t>The ‘Orbit state time history logical block’ is ‘O’ while the feature ‘Orbit state time history start’ is ‘M’. Shouldn’t the block be ‘M’ also?</w:t>
            </w:r>
          </w:p>
        </w:tc>
        <w:tc>
          <w:tcPr>
            <w:tcW w:w="2446" w:type="dxa"/>
            <w:tcBorders>
              <w:top w:val="single" w:sz="4" w:space="0" w:color="auto"/>
              <w:left w:val="single" w:sz="4" w:space="0" w:color="auto"/>
              <w:bottom w:val="single" w:sz="4" w:space="0" w:color="auto"/>
              <w:right w:val="single" w:sz="4" w:space="0" w:color="auto"/>
            </w:tcBorders>
            <w:vAlign w:val="center"/>
          </w:tcPr>
          <w:p w14:paraId="287AEBE2" w14:textId="77777777" w:rsidR="0071340D" w:rsidRPr="0074462F" w:rsidRDefault="0071340D" w:rsidP="00372DA1">
            <w:pPr>
              <w:rPr>
                <w:color w:val="000000" w:themeColor="text1"/>
                <w:sz w:val="22"/>
              </w:rPr>
            </w:pPr>
            <w:r w:rsidRPr="0074462F">
              <w:rPr>
                <w:color w:val="000000" w:themeColor="text1"/>
                <w:sz w:val="22"/>
              </w:rPr>
              <w:t>Vincent Schaeffer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0EB7FD78" w14:textId="77777777" w:rsidR="0071340D" w:rsidRPr="0074462F"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43839932" w14:textId="77777777" w:rsidR="0071340D" w:rsidRPr="0074462F" w:rsidRDefault="0071340D" w:rsidP="00372DA1">
            <w:pPr>
              <w:rPr>
                <w:color w:val="000000" w:themeColor="text1"/>
                <w:sz w:val="22"/>
              </w:rPr>
            </w:pPr>
            <w:r>
              <w:rPr>
                <w:color w:val="000000" w:themeColor="text1"/>
                <w:sz w:val="22"/>
              </w:rPr>
              <w:t>Added, “</w:t>
            </w:r>
            <w:r w:rsidRPr="000C29F9">
              <w:rPr>
                <w:b/>
              </w:rPr>
              <w:t xml:space="preserve">An ‘M’ </w:t>
            </w:r>
            <w:r w:rsidRPr="000C29F9">
              <w:rPr>
                <w:b/>
                <w:szCs w:val="24"/>
              </w:rPr>
              <w:t xml:space="preserve">denotes mandatory keywords that must be included in this section </w:t>
            </w:r>
            <w:r w:rsidRPr="000C29F9">
              <w:rPr>
                <w:b/>
                <w:szCs w:val="24"/>
                <w:u w:val="single"/>
              </w:rPr>
              <w:t>if</w:t>
            </w:r>
            <w:r w:rsidRPr="000C29F9">
              <w:rPr>
                <w:b/>
                <w:szCs w:val="24"/>
              </w:rPr>
              <w:t xml:space="preserve"> that particular data section is included.</w:t>
            </w:r>
            <w:r>
              <w:rPr>
                <w:b/>
                <w:szCs w:val="24"/>
              </w:rPr>
              <w:t>”</w:t>
            </w:r>
          </w:p>
        </w:tc>
      </w:tr>
      <w:tr w:rsidR="0071340D" w:rsidRPr="00C635BB" w14:paraId="6BA7F74F"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44FA715E" w14:textId="77777777" w:rsidR="0071340D" w:rsidRPr="0074462F" w:rsidRDefault="0071340D" w:rsidP="00372DA1">
            <w:pPr>
              <w:rPr>
                <w:color w:val="000000" w:themeColor="text1"/>
                <w:sz w:val="22"/>
              </w:rPr>
            </w:pPr>
            <w:r w:rsidRPr="0074462F">
              <w:rPr>
                <w:color w:val="000000" w:themeColor="text1"/>
                <w:sz w:val="22"/>
              </w:rPr>
              <w:t>122</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6DBF6FE" w14:textId="77777777" w:rsidR="0071340D" w:rsidRPr="0074462F" w:rsidRDefault="0071340D" w:rsidP="00372DA1">
            <w:pPr>
              <w:rPr>
                <w:color w:val="000000" w:themeColor="text1"/>
                <w:sz w:val="22"/>
              </w:rPr>
            </w:pPr>
            <w:r w:rsidRPr="0074462F">
              <w:rPr>
                <w:color w:val="000000" w:themeColor="text1"/>
                <w:sz w:val="22"/>
              </w:rPr>
              <w:t>A.2.9</w:t>
            </w:r>
          </w:p>
        </w:tc>
        <w:tc>
          <w:tcPr>
            <w:tcW w:w="684" w:type="dxa"/>
            <w:tcBorders>
              <w:top w:val="single" w:sz="4" w:space="0" w:color="auto"/>
              <w:left w:val="single" w:sz="4" w:space="0" w:color="auto"/>
              <w:bottom w:val="single" w:sz="4" w:space="0" w:color="auto"/>
              <w:right w:val="single" w:sz="4" w:space="0" w:color="auto"/>
            </w:tcBorders>
            <w:vAlign w:val="center"/>
          </w:tcPr>
          <w:p w14:paraId="4F9F51ED"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2E16E144"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3ECCC452" w14:textId="77777777" w:rsidR="0071340D" w:rsidRPr="0074462F" w:rsidRDefault="0071340D" w:rsidP="00372DA1">
            <w:pPr>
              <w:rPr>
                <w:color w:val="000000" w:themeColor="text1"/>
                <w:sz w:val="22"/>
                <w:szCs w:val="22"/>
              </w:rPr>
            </w:pPr>
            <w:r w:rsidRPr="0074462F">
              <w:rPr>
                <w:color w:val="000000" w:themeColor="text1"/>
                <w:sz w:val="22"/>
                <w:szCs w:val="22"/>
              </w:rPr>
              <w:t>The ‘Space object physical characteristics logical block’ is ‘O’ while the feature ‘Start of a space object physical characteristics specification’ is ‘M’. Shouldn’t the block be ‘M’ also?</w:t>
            </w:r>
          </w:p>
        </w:tc>
        <w:tc>
          <w:tcPr>
            <w:tcW w:w="2446" w:type="dxa"/>
            <w:tcBorders>
              <w:top w:val="single" w:sz="4" w:space="0" w:color="auto"/>
              <w:left w:val="single" w:sz="4" w:space="0" w:color="auto"/>
              <w:bottom w:val="single" w:sz="4" w:space="0" w:color="auto"/>
              <w:right w:val="single" w:sz="4" w:space="0" w:color="auto"/>
            </w:tcBorders>
            <w:vAlign w:val="center"/>
          </w:tcPr>
          <w:p w14:paraId="509456BA" w14:textId="77777777" w:rsidR="0071340D" w:rsidRPr="0074462F" w:rsidRDefault="0071340D" w:rsidP="00372DA1">
            <w:pPr>
              <w:rPr>
                <w:color w:val="000000" w:themeColor="text1"/>
                <w:sz w:val="22"/>
              </w:rPr>
            </w:pPr>
            <w:r w:rsidRPr="0074462F">
              <w:rPr>
                <w:color w:val="000000" w:themeColor="text1"/>
                <w:sz w:val="22"/>
              </w:rPr>
              <w:t>Vincent Schaeffer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65D00EB6" w14:textId="77777777" w:rsidR="0071340D" w:rsidRPr="0074462F"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79D14098" w14:textId="77777777" w:rsidR="0071340D" w:rsidRPr="0074462F" w:rsidRDefault="0071340D" w:rsidP="00372DA1">
            <w:pPr>
              <w:rPr>
                <w:color w:val="000000" w:themeColor="text1"/>
                <w:sz w:val="22"/>
              </w:rPr>
            </w:pPr>
            <w:r>
              <w:rPr>
                <w:color w:val="000000" w:themeColor="text1"/>
                <w:sz w:val="22"/>
              </w:rPr>
              <w:t>Added, “</w:t>
            </w:r>
            <w:r w:rsidRPr="000C29F9">
              <w:rPr>
                <w:b/>
              </w:rPr>
              <w:t xml:space="preserve">An ‘M’ </w:t>
            </w:r>
            <w:r w:rsidRPr="000C29F9">
              <w:rPr>
                <w:b/>
                <w:szCs w:val="24"/>
              </w:rPr>
              <w:t xml:space="preserve">denotes mandatory keywords that must be included in this section </w:t>
            </w:r>
            <w:r w:rsidRPr="000C29F9">
              <w:rPr>
                <w:b/>
                <w:szCs w:val="24"/>
                <w:u w:val="single"/>
              </w:rPr>
              <w:t>if</w:t>
            </w:r>
            <w:r w:rsidRPr="000C29F9">
              <w:rPr>
                <w:b/>
                <w:szCs w:val="24"/>
              </w:rPr>
              <w:t xml:space="preserve"> that particular data section is included.</w:t>
            </w:r>
            <w:r>
              <w:rPr>
                <w:b/>
                <w:szCs w:val="24"/>
              </w:rPr>
              <w:t>”</w:t>
            </w:r>
          </w:p>
        </w:tc>
      </w:tr>
      <w:tr w:rsidR="0071340D" w:rsidRPr="00C635BB" w14:paraId="30798CEF"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25C787B7" w14:textId="77777777" w:rsidR="0071340D" w:rsidRPr="0074462F" w:rsidRDefault="0071340D" w:rsidP="00372DA1">
            <w:pPr>
              <w:rPr>
                <w:color w:val="000000" w:themeColor="text1"/>
                <w:sz w:val="22"/>
              </w:rPr>
            </w:pPr>
            <w:r w:rsidRPr="0074462F">
              <w:rPr>
                <w:color w:val="000000" w:themeColor="text1"/>
                <w:sz w:val="22"/>
              </w:rPr>
              <w:t>125-126</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2AE2E40" w14:textId="77777777" w:rsidR="0071340D" w:rsidRPr="0074462F" w:rsidRDefault="0071340D" w:rsidP="00372DA1">
            <w:pPr>
              <w:rPr>
                <w:color w:val="000000" w:themeColor="text1"/>
                <w:sz w:val="22"/>
              </w:rPr>
            </w:pPr>
            <w:r w:rsidRPr="0074462F">
              <w:rPr>
                <w:color w:val="000000" w:themeColor="text1"/>
                <w:sz w:val="22"/>
              </w:rPr>
              <w:t>A.2.9</w:t>
            </w:r>
          </w:p>
        </w:tc>
        <w:tc>
          <w:tcPr>
            <w:tcW w:w="684" w:type="dxa"/>
            <w:tcBorders>
              <w:top w:val="single" w:sz="4" w:space="0" w:color="auto"/>
              <w:left w:val="single" w:sz="4" w:space="0" w:color="auto"/>
              <w:bottom w:val="single" w:sz="4" w:space="0" w:color="auto"/>
              <w:right w:val="single" w:sz="4" w:space="0" w:color="auto"/>
            </w:tcBorders>
            <w:vAlign w:val="center"/>
          </w:tcPr>
          <w:p w14:paraId="1F3144FD"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40305B94"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1A36030D" w14:textId="77777777" w:rsidR="0071340D" w:rsidRPr="0074462F" w:rsidRDefault="0071340D" w:rsidP="00372DA1">
            <w:pPr>
              <w:rPr>
                <w:color w:val="000000" w:themeColor="text1"/>
                <w:sz w:val="22"/>
                <w:szCs w:val="22"/>
              </w:rPr>
            </w:pPr>
            <w:r w:rsidRPr="0074462F">
              <w:rPr>
                <w:color w:val="000000" w:themeColor="text1"/>
                <w:sz w:val="22"/>
                <w:szCs w:val="22"/>
              </w:rPr>
              <w:t xml:space="preserve">The feature ‘COV_START’ and ‘COV_STOP’ are ‘M’ while the </w:t>
            </w:r>
            <w:r w:rsidRPr="0074462F">
              <w:rPr>
                <w:color w:val="000000" w:themeColor="text1"/>
                <w:sz w:val="22"/>
                <w:szCs w:val="22"/>
              </w:rPr>
              <w:lastRenderedPageBreak/>
              <w:t>section ‘Covariance time history logical clock’ is ‘O’. Shouldn’t the COV_START’ and ‘COV_STOP’ features be ‘O’?</w:t>
            </w:r>
          </w:p>
        </w:tc>
        <w:tc>
          <w:tcPr>
            <w:tcW w:w="2446" w:type="dxa"/>
            <w:tcBorders>
              <w:top w:val="single" w:sz="4" w:space="0" w:color="auto"/>
              <w:left w:val="single" w:sz="4" w:space="0" w:color="auto"/>
              <w:bottom w:val="single" w:sz="4" w:space="0" w:color="auto"/>
              <w:right w:val="single" w:sz="4" w:space="0" w:color="auto"/>
            </w:tcBorders>
            <w:vAlign w:val="center"/>
          </w:tcPr>
          <w:p w14:paraId="251FCBBD" w14:textId="77777777" w:rsidR="0071340D" w:rsidRPr="0074462F" w:rsidRDefault="0071340D" w:rsidP="00372DA1">
            <w:pPr>
              <w:rPr>
                <w:color w:val="000000" w:themeColor="text1"/>
                <w:sz w:val="22"/>
              </w:rPr>
            </w:pPr>
            <w:r w:rsidRPr="0074462F">
              <w:rPr>
                <w:color w:val="000000" w:themeColor="text1"/>
                <w:sz w:val="22"/>
              </w:rPr>
              <w:lastRenderedPageBreak/>
              <w:t>Vincent Schaeffer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4FD7C61C" w14:textId="77777777" w:rsidR="0071340D" w:rsidRPr="0074462F"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23D7FFB5" w14:textId="77777777" w:rsidR="0071340D" w:rsidRPr="0074462F" w:rsidRDefault="0071340D" w:rsidP="00372DA1">
            <w:pPr>
              <w:rPr>
                <w:color w:val="000000" w:themeColor="text1"/>
                <w:sz w:val="22"/>
              </w:rPr>
            </w:pPr>
            <w:r>
              <w:rPr>
                <w:color w:val="000000" w:themeColor="text1"/>
                <w:sz w:val="22"/>
              </w:rPr>
              <w:t>Added, “</w:t>
            </w:r>
            <w:r w:rsidRPr="000C29F9">
              <w:rPr>
                <w:b/>
              </w:rPr>
              <w:t xml:space="preserve">An ‘M’ </w:t>
            </w:r>
            <w:r w:rsidRPr="000C29F9">
              <w:rPr>
                <w:b/>
                <w:szCs w:val="24"/>
              </w:rPr>
              <w:t xml:space="preserve">denotes mandatory </w:t>
            </w:r>
            <w:r w:rsidRPr="000C29F9">
              <w:rPr>
                <w:b/>
                <w:szCs w:val="24"/>
              </w:rPr>
              <w:lastRenderedPageBreak/>
              <w:t xml:space="preserve">keywords that must be included in this section </w:t>
            </w:r>
            <w:r w:rsidRPr="000C29F9">
              <w:rPr>
                <w:b/>
                <w:szCs w:val="24"/>
                <w:u w:val="single"/>
              </w:rPr>
              <w:t>if</w:t>
            </w:r>
            <w:r w:rsidRPr="000C29F9">
              <w:rPr>
                <w:b/>
                <w:szCs w:val="24"/>
              </w:rPr>
              <w:t xml:space="preserve"> that particular data section is included.</w:t>
            </w:r>
            <w:r>
              <w:rPr>
                <w:b/>
                <w:szCs w:val="24"/>
              </w:rPr>
              <w:t>”</w:t>
            </w:r>
          </w:p>
        </w:tc>
      </w:tr>
      <w:tr w:rsidR="0071340D" w:rsidRPr="00C635BB" w14:paraId="033CC856"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42207FEB" w14:textId="77777777" w:rsidR="0071340D" w:rsidRPr="0074462F" w:rsidRDefault="0071340D" w:rsidP="00372DA1">
            <w:pPr>
              <w:rPr>
                <w:color w:val="000000" w:themeColor="text1"/>
                <w:sz w:val="22"/>
              </w:rPr>
            </w:pPr>
            <w:r w:rsidRPr="0074462F">
              <w:rPr>
                <w:color w:val="000000" w:themeColor="text1"/>
                <w:sz w:val="22"/>
              </w:rPr>
              <w:lastRenderedPageBreak/>
              <w:t>125-126</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3D84511" w14:textId="77777777" w:rsidR="0071340D" w:rsidRPr="0074462F" w:rsidRDefault="0071340D" w:rsidP="00372DA1">
            <w:pPr>
              <w:rPr>
                <w:color w:val="000000" w:themeColor="text1"/>
                <w:sz w:val="22"/>
              </w:rPr>
            </w:pPr>
            <w:r w:rsidRPr="0074462F">
              <w:rPr>
                <w:color w:val="000000" w:themeColor="text1"/>
                <w:sz w:val="22"/>
              </w:rPr>
              <w:t>A.2.9</w:t>
            </w:r>
          </w:p>
        </w:tc>
        <w:tc>
          <w:tcPr>
            <w:tcW w:w="684" w:type="dxa"/>
            <w:tcBorders>
              <w:top w:val="single" w:sz="4" w:space="0" w:color="auto"/>
              <w:left w:val="single" w:sz="4" w:space="0" w:color="auto"/>
              <w:bottom w:val="single" w:sz="4" w:space="0" w:color="auto"/>
              <w:right w:val="single" w:sz="4" w:space="0" w:color="auto"/>
            </w:tcBorders>
            <w:vAlign w:val="center"/>
          </w:tcPr>
          <w:p w14:paraId="4ADE9031"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574E7ABF"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78C7CE25" w14:textId="77777777" w:rsidR="0071340D" w:rsidRPr="0074462F" w:rsidRDefault="0071340D" w:rsidP="00372DA1">
            <w:pPr>
              <w:rPr>
                <w:color w:val="000000" w:themeColor="text1"/>
                <w:sz w:val="22"/>
                <w:szCs w:val="22"/>
              </w:rPr>
            </w:pPr>
            <w:r w:rsidRPr="0074462F">
              <w:rPr>
                <w:color w:val="000000" w:themeColor="text1"/>
                <w:sz w:val="22"/>
                <w:szCs w:val="22"/>
              </w:rPr>
              <w:t>Shouldn’t the features COV_UNITS’ and ‘covariance data’ be ‘C’, depending on if we have a covariance or not?</w:t>
            </w:r>
          </w:p>
        </w:tc>
        <w:tc>
          <w:tcPr>
            <w:tcW w:w="2446" w:type="dxa"/>
            <w:tcBorders>
              <w:top w:val="single" w:sz="4" w:space="0" w:color="auto"/>
              <w:left w:val="single" w:sz="4" w:space="0" w:color="auto"/>
              <w:bottom w:val="single" w:sz="4" w:space="0" w:color="auto"/>
              <w:right w:val="single" w:sz="4" w:space="0" w:color="auto"/>
            </w:tcBorders>
            <w:vAlign w:val="center"/>
          </w:tcPr>
          <w:p w14:paraId="243C5CB3" w14:textId="77777777" w:rsidR="0071340D" w:rsidRPr="0074462F" w:rsidRDefault="0071340D" w:rsidP="00372DA1">
            <w:pPr>
              <w:rPr>
                <w:color w:val="000000" w:themeColor="text1"/>
                <w:sz w:val="22"/>
              </w:rPr>
            </w:pPr>
            <w:r w:rsidRPr="0074462F">
              <w:rPr>
                <w:color w:val="000000" w:themeColor="text1"/>
                <w:sz w:val="22"/>
              </w:rPr>
              <w:t>Vincent Schaeffer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3ABD1139" w14:textId="77777777" w:rsidR="0071340D" w:rsidRPr="0074462F"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024A9B84" w14:textId="77777777" w:rsidR="0071340D" w:rsidRPr="0074462F" w:rsidRDefault="0071340D" w:rsidP="00372DA1">
            <w:pPr>
              <w:rPr>
                <w:color w:val="000000" w:themeColor="text1"/>
                <w:sz w:val="22"/>
              </w:rPr>
            </w:pPr>
            <w:r w:rsidRPr="00354283">
              <w:rPr>
                <w:b/>
                <w:szCs w:val="24"/>
              </w:rPr>
              <w:t>A ‘C’ denotes keywords that are mandatory if this particular data block is included and certain conditions are met</w:t>
            </w:r>
          </w:p>
        </w:tc>
      </w:tr>
      <w:tr w:rsidR="0071340D" w:rsidRPr="00C635BB" w14:paraId="42359FA2"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4DDE3341" w14:textId="77777777" w:rsidR="0071340D" w:rsidRPr="0074462F" w:rsidRDefault="0071340D" w:rsidP="00372DA1">
            <w:pPr>
              <w:rPr>
                <w:color w:val="000000" w:themeColor="text1"/>
                <w:sz w:val="22"/>
              </w:rPr>
            </w:pPr>
            <w:r w:rsidRPr="0074462F">
              <w:rPr>
                <w:color w:val="000000" w:themeColor="text1"/>
                <w:sz w:val="22"/>
              </w:rPr>
              <w:t>125-126</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061354D" w14:textId="77777777" w:rsidR="0071340D" w:rsidRPr="0074462F" w:rsidRDefault="0071340D" w:rsidP="00372DA1">
            <w:pPr>
              <w:rPr>
                <w:color w:val="000000" w:themeColor="text1"/>
                <w:sz w:val="22"/>
              </w:rPr>
            </w:pPr>
            <w:r w:rsidRPr="0074462F">
              <w:rPr>
                <w:color w:val="000000" w:themeColor="text1"/>
                <w:sz w:val="22"/>
              </w:rPr>
              <w:t>A.2.9</w:t>
            </w:r>
          </w:p>
        </w:tc>
        <w:tc>
          <w:tcPr>
            <w:tcW w:w="684" w:type="dxa"/>
            <w:tcBorders>
              <w:top w:val="single" w:sz="4" w:space="0" w:color="auto"/>
              <w:left w:val="single" w:sz="4" w:space="0" w:color="auto"/>
              <w:bottom w:val="single" w:sz="4" w:space="0" w:color="auto"/>
              <w:right w:val="single" w:sz="4" w:space="0" w:color="auto"/>
            </w:tcBorders>
            <w:vAlign w:val="center"/>
          </w:tcPr>
          <w:p w14:paraId="0C46A45E"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0D1C5204"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128308D8" w14:textId="77777777" w:rsidR="0071340D" w:rsidRPr="0074462F" w:rsidRDefault="0071340D" w:rsidP="00372DA1">
            <w:pPr>
              <w:rPr>
                <w:color w:val="000000" w:themeColor="text1"/>
                <w:sz w:val="22"/>
                <w:szCs w:val="22"/>
              </w:rPr>
            </w:pPr>
            <w:r w:rsidRPr="0074462F">
              <w:rPr>
                <w:color w:val="000000" w:themeColor="text1"/>
                <w:sz w:val="22"/>
                <w:szCs w:val="22"/>
              </w:rPr>
              <w:t>Key words are ‘COV_START’ and ’COV_STOP’ in OCM, while they are ‘COVARIANCE_START’ and COVARIANCE_STOP’ in the OEM. Shouldn’t the key words be homogenized?</w:t>
            </w:r>
          </w:p>
        </w:tc>
        <w:tc>
          <w:tcPr>
            <w:tcW w:w="2446" w:type="dxa"/>
            <w:tcBorders>
              <w:top w:val="single" w:sz="4" w:space="0" w:color="auto"/>
              <w:left w:val="single" w:sz="4" w:space="0" w:color="auto"/>
              <w:bottom w:val="single" w:sz="4" w:space="0" w:color="auto"/>
              <w:right w:val="single" w:sz="4" w:space="0" w:color="auto"/>
            </w:tcBorders>
            <w:vAlign w:val="center"/>
          </w:tcPr>
          <w:p w14:paraId="47F71272" w14:textId="77777777" w:rsidR="0071340D" w:rsidRPr="0074462F" w:rsidRDefault="0071340D" w:rsidP="00372DA1">
            <w:pPr>
              <w:rPr>
                <w:color w:val="000000" w:themeColor="text1"/>
                <w:sz w:val="22"/>
              </w:rPr>
            </w:pPr>
            <w:r w:rsidRPr="0074462F">
              <w:rPr>
                <w:color w:val="000000" w:themeColor="text1"/>
                <w:sz w:val="22"/>
              </w:rPr>
              <w:t>Vincent Schaeffer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6C8B804B" w14:textId="77777777" w:rsidR="0071340D" w:rsidRPr="0074462F"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3EC5B821" w14:textId="77777777" w:rsidR="0071340D" w:rsidRPr="0074462F" w:rsidRDefault="0071340D" w:rsidP="00372DA1">
            <w:pPr>
              <w:rPr>
                <w:color w:val="000000" w:themeColor="text1"/>
                <w:sz w:val="22"/>
              </w:rPr>
            </w:pPr>
            <w:r>
              <w:rPr>
                <w:color w:val="000000" w:themeColor="text1"/>
                <w:sz w:val="22"/>
              </w:rPr>
              <w:t xml:space="preserve">We agreed to keep the keywords different, as consistent with other published standards use </w:t>
            </w:r>
            <w:proofErr w:type="spellStart"/>
            <w:r w:rsidRPr="000F2905">
              <w:rPr>
                <w:color w:val="000000" w:themeColor="text1"/>
                <w:sz w:val="22"/>
              </w:rPr>
              <w:t>COV_REF_FRAME</w:t>
            </w:r>
            <w:r>
              <w:rPr>
                <w:color w:val="000000" w:themeColor="text1"/>
                <w:sz w:val="22"/>
              </w:rPr>
              <w:t>etc</w:t>
            </w:r>
            <w:proofErr w:type="spellEnd"/>
            <w:r>
              <w:rPr>
                <w:color w:val="000000" w:themeColor="text1"/>
                <w:sz w:val="22"/>
              </w:rPr>
              <w:t>.</w:t>
            </w:r>
          </w:p>
        </w:tc>
      </w:tr>
      <w:tr w:rsidR="0071340D" w:rsidRPr="00C635BB" w14:paraId="209C7892"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1E39D4EF" w14:textId="77777777" w:rsidR="0071340D" w:rsidRPr="0074462F" w:rsidRDefault="0071340D" w:rsidP="00372DA1">
            <w:pPr>
              <w:rPr>
                <w:color w:val="000000" w:themeColor="text1"/>
                <w:sz w:val="22"/>
              </w:rPr>
            </w:pPr>
            <w:r w:rsidRPr="0074462F">
              <w:rPr>
                <w:color w:val="000000" w:themeColor="text1"/>
                <w:sz w:val="22"/>
              </w:rPr>
              <w:t>127-128</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BAA8874" w14:textId="77777777" w:rsidR="0071340D" w:rsidRPr="0074462F" w:rsidRDefault="0071340D" w:rsidP="00372DA1">
            <w:pPr>
              <w:rPr>
                <w:color w:val="000000" w:themeColor="text1"/>
                <w:sz w:val="22"/>
              </w:rPr>
            </w:pPr>
            <w:r w:rsidRPr="0074462F">
              <w:rPr>
                <w:color w:val="000000" w:themeColor="text1"/>
                <w:sz w:val="22"/>
              </w:rPr>
              <w:t>A.2.9</w:t>
            </w:r>
          </w:p>
        </w:tc>
        <w:tc>
          <w:tcPr>
            <w:tcW w:w="684" w:type="dxa"/>
            <w:tcBorders>
              <w:top w:val="single" w:sz="4" w:space="0" w:color="auto"/>
              <w:left w:val="single" w:sz="4" w:space="0" w:color="auto"/>
              <w:bottom w:val="single" w:sz="4" w:space="0" w:color="auto"/>
              <w:right w:val="single" w:sz="4" w:space="0" w:color="auto"/>
            </w:tcBorders>
            <w:vAlign w:val="center"/>
          </w:tcPr>
          <w:p w14:paraId="48418363"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145A3E1D"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650DAD82" w14:textId="77777777" w:rsidR="0071340D" w:rsidRPr="0074462F" w:rsidRDefault="0071340D" w:rsidP="00372DA1">
            <w:pPr>
              <w:rPr>
                <w:color w:val="000000" w:themeColor="text1"/>
                <w:sz w:val="22"/>
                <w:szCs w:val="22"/>
              </w:rPr>
            </w:pPr>
            <w:r w:rsidRPr="0074462F">
              <w:rPr>
                <w:color w:val="000000" w:themeColor="text1"/>
                <w:sz w:val="22"/>
                <w:szCs w:val="22"/>
              </w:rPr>
              <w:t xml:space="preserve">The features ‘MAN_START’ and ‘MAN_STOP’ should be ‘O’ due to the fact that the ‘Maneuver time history logical block is ‘O’? </w:t>
            </w:r>
          </w:p>
        </w:tc>
        <w:tc>
          <w:tcPr>
            <w:tcW w:w="2446" w:type="dxa"/>
            <w:tcBorders>
              <w:top w:val="single" w:sz="4" w:space="0" w:color="auto"/>
              <w:left w:val="single" w:sz="4" w:space="0" w:color="auto"/>
              <w:bottom w:val="single" w:sz="4" w:space="0" w:color="auto"/>
              <w:right w:val="single" w:sz="4" w:space="0" w:color="auto"/>
            </w:tcBorders>
            <w:vAlign w:val="center"/>
          </w:tcPr>
          <w:p w14:paraId="58C63F4C" w14:textId="77777777" w:rsidR="0071340D" w:rsidRPr="0074462F" w:rsidRDefault="0071340D" w:rsidP="00372DA1">
            <w:pPr>
              <w:rPr>
                <w:color w:val="000000" w:themeColor="text1"/>
                <w:sz w:val="22"/>
              </w:rPr>
            </w:pPr>
            <w:r w:rsidRPr="0074462F">
              <w:rPr>
                <w:color w:val="000000" w:themeColor="text1"/>
                <w:sz w:val="22"/>
              </w:rPr>
              <w:t>Vincent Schaeffer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4877361A" w14:textId="77777777" w:rsidR="0071340D" w:rsidRPr="0074462F"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20636814" w14:textId="77777777" w:rsidR="0071340D" w:rsidRPr="0074462F" w:rsidRDefault="0071340D" w:rsidP="00372DA1">
            <w:pPr>
              <w:rPr>
                <w:color w:val="000000" w:themeColor="text1"/>
                <w:sz w:val="22"/>
              </w:rPr>
            </w:pPr>
            <w:r>
              <w:rPr>
                <w:color w:val="000000" w:themeColor="text1"/>
                <w:sz w:val="22"/>
              </w:rPr>
              <w:t>Added, “</w:t>
            </w:r>
            <w:r w:rsidRPr="000C29F9">
              <w:rPr>
                <w:b/>
              </w:rPr>
              <w:t xml:space="preserve">An ‘M’ </w:t>
            </w:r>
            <w:r w:rsidRPr="000C29F9">
              <w:rPr>
                <w:b/>
                <w:szCs w:val="24"/>
              </w:rPr>
              <w:t xml:space="preserve">denotes mandatory keywords that must be included in this section </w:t>
            </w:r>
            <w:r w:rsidRPr="000C29F9">
              <w:rPr>
                <w:b/>
                <w:szCs w:val="24"/>
                <w:u w:val="single"/>
              </w:rPr>
              <w:t>if</w:t>
            </w:r>
            <w:r w:rsidRPr="000C29F9">
              <w:rPr>
                <w:b/>
                <w:szCs w:val="24"/>
              </w:rPr>
              <w:t xml:space="preserve"> that particular data section is included.</w:t>
            </w:r>
            <w:r>
              <w:rPr>
                <w:b/>
                <w:szCs w:val="24"/>
              </w:rPr>
              <w:t>”</w:t>
            </w:r>
          </w:p>
        </w:tc>
      </w:tr>
      <w:tr w:rsidR="0071340D" w:rsidRPr="00C635BB" w14:paraId="14FF52A6"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2DCA4072" w14:textId="77777777" w:rsidR="0071340D" w:rsidRPr="0074462F" w:rsidRDefault="0071340D" w:rsidP="00372DA1">
            <w:pPr>
              <w:rPr>
                <w:color w:val="000000" w:themeColor="text1"/>
                <w:sz w:val="22"/>
              </w:rPr>
            </w:pPr>
            <w:r w:rsidRPr="0074462F">
              <w:rPr>
                <w:color w:val="000000" w:themeColor="text1"/>
                <w:sz w:val="22"/>
              </w:rPr>
              <w:t>127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3173339" w14:textId="77777777" w:rsidR="0071340D" w:rsidRPr="0074462F" w:rsidRDefault="0071340D" w:rsidP="00372DA1">
            <w:pPr>
              <w:rPr>
                <w:color w:val="000000" w:themeColor="text1"/>
                <w:sz w:val="22"/>
              </w:rPr>
            </w:pPr>
            <w:r w:rsidRPr="0074462F">
              <w:rPr>
                <w:color w:val="000000" w:themeColor="text1"/>
                <w:sz w:val="22"/>
              </w:rPr>
              <w:t>A.2.9</w:t>
            </w:r>
          </w:p>
        </w:tc>
        <w:tc>
          <w:tcPr>
            <w:tcW w:w="684" w:type="dxa"/>
            <w:tcBorders>
              <w:top w:val="single" w:sz="4" w:space="0" w:color="auto"/>
              <w:left w:val="single" w:sz="4" w:space="0" w:color="auto"/>
              <w:bottom w:val="single" w:sz="4" w:space="0" w:color="auto"/>
              <w:right w:val="single" w:sz="4" w:space="0" w:color="auto"/>
            </w:tcBorders>
            <w:vAlign w:val="center"/>
          </w:tcPr>
          <w:p w14:paraId="6C14FB6E"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7BFE901C"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6FEB8AC3" w14:textId="77777777" w:rsidR="0071340D" w:rsidRPr="0074462F" w:rsidRDefault="0071340D" w:rsidP="00372DA1">
            <w:pPr>
              <w:rPr>
                <w:color w:val="000000" w:themeColor="text1"/>
                <w:sz w:val="22"/>
                <w:szCs w:val="22"/>
              </w:rPr>
            </w:pPr>
            <w:r w:rsidRPr="0074462F">
              <w:rPr>
                <w:color w:val="000000" w:themeColor="text1"/>
                <w:sz w:val="22"/>
                <w:szCs w:val="22"/>
              </w:rPr>
              <w:t>The feature ‘Identification number for this maneuver’ is ‘O’ in this table, but ‘M’ in table 6-7.</w:t>
            </w:r>
          </w:p>
        </w:tc>
        <w:tc>
          <w:tcPr>
            <w:tcW w:w="2446" w:type="dxa"/>
            <w:tcBorders>
              <w:top w:val="single" w:sz="4" w:space="0" w:color="auto"/>
              <w:left w:val="single" w:sz="4" w:space="0" w:color="auto"/>
              <w:bottom w:val="single" w:sz="4" w:space="0" w:color="auto"/>
              <w:right w:val="single" w:sz="4" w:space="0" w:color="auto"/>
            </w:tcBorders>
            <w:vAlign w:val="center"/>
          </w:tcPr>
          <w:p w14:paraId="3A376023" w14:textId="77777777" w:rsidR="0071340D" w:rsidRPr="0074462F" w:rsidRDefault="0071340D" w:rsidP="00372DA1">
            <w:pPr>
              <w:rPr>
                <w:color w:val="000000" w:themeColor="text1"/>
                <w:sz w:val="22"/>
              </w:rPr>
            </w:pPr>
            <w:r w:rsidRPr="0074462F">
              <w:rPr>
                <w:color w:val="000000" w:themeColor="text1"/>
                <w:sz w:val="22"/>
              </w:rPr>
              <w:t>Vincent Schaeffer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796FFDF2" w14:textId="77777777" w:rsidR="0071340D" w:rsidRPr="0074462F"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586E27F2"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2FF08213"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221254B7" w14:textId="77777777" w:rsidR="0071340D" w:rsidRPr="0074462F" w:rsidRDefault="0071340D" w:rsidP="00372DA1">
            <w:pPr>
              <w:rPr>
                <w:color w:val="000000" w:themeColor="text1"/>
                <w:sz w:val="22"/>
              </w:rPr>
            </w:pPr>
            <w:r w:rsidRPr="0074462F">
              <w:rPr>
                <w:color w:val="000000" w:themeColor="text1"/>
                <w:sz w:val="22"/>
              </w:rPr>
              <w:lastRenderedPageBreak/>
              <w:t>127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448C2FA" w14:textId="77777777" w:rsidR="0071340D" w:rsidRPr="0074462F" w:rsidRDefault="0071340D" w:rsidP="00372DA1">
            <w:pPr>
              <w:rPr>
                <w:color w:val="000000" w:themeColor="text1"/>
                <w:sz w:val="22"/>
              </w:rPr>
            </w:pPr>
            <w:r w:rsidRPr="0074462F">
              <w:rPr>
                <w:color w:val="000000" w:themeColor="text1"/>
                <w:sz w:val="22"/>
              </w:rPr>
              <w:t>A.2.9</w:t>
            </w:r>
          </w:p>
        </w:tc>
        <w:tc>
          <w:tcPr>
            <w:tcW w:w="684" w:type="dxa"/>
            <w:tcBorders>
              <w:top w:val="single" w:sz="4" w:space="0" w:color="auto"/>
              <w:left w:val="single" w:sz="4" w:space="0" w:color="auto"/>
              <w:bottom w:val="single" w:sz="4" w:space="0" w:color="auto"/>
              <w:right w:val="single" w:sz="4" w:space="0" w:color="auto"/>
            </w:tcBorders>
            <w:vAlign w:val="center"/>
          </w:tcPr>
          <w:p w14:paraId="666CCA22"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769367F8"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10088B55" w14:textId="77777777" w:rsidR="0071340D" w:rsidRPr="0074462F" w:rsidRDefault="0071340D" w:rsidP="00372DA1">
            <w:pPr>
              <w:rPr>
                <w:color w:val="000000" w:themeColor="text1"/>
                <w:sz w:val="22"/>
                <w:szCs w:val="22"/>
              </w:rPr>
            </w:pPr>
            <w:r w:rsidRPr="0074462F">
              <w:rPr>
                <w:color w:val="000000" w:themeColor="text1"/>
                <w:sz w:val="22"/>
                <w:szCs w:val="22"/>
              </w:rPr>
              <w:t>The feature ‘Maneuver device identifier’ should be ‘O’ due to the fact that the ‘Maneuver time history logical block is ‘O’? (Same remark in the table 6-7)</w:t>
            </w:r>
          </w:p>
        </w:tc>
        <w:tc>
          <w:tcPr>
            <w:tcW w:w="2446" w:type="dxa"/>
            <w:tcBorders>
              <w:top w:val="single" w:sz="4" w:space="0" w:color="auto"/>
              <w:left w:val="single" w:sz="4" w:space="0" w:color="auto"/>
              <w:bottom w:val="single" w:sz="4" w:space="0" w:color="auto"/>
              <w:right w:val="single" w:sz="4" w:space="0" w:color="auto"/>
            </w:tcBorders>
            <w:vAlign w:val="center"/>
          </w:tcPr>
          <w:p w14:paraId="32D607A2" w14:textId="77777777" w:rsidR="0071340D" w:rsidRPr="0074462F" w:rsidRDefault="0071340D" w:rsidP="00372DA1">
            <w:pPr>
              <w:rPr>
                <w:color w:val="000000" w:themeColor="text1"/>
                <w:sz w:val="22"/>
              </w:rPr>
            </w:pPr>
            <w:r w:rsidRPr="0074462F">
              <w:rPr>
                <w:color w:val="000000" w:themeColor="text1"/>
                <w:sz w:val="22"/>
              </w:rPr>
              <w:t>Vincent Schaeffer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57EF9DD4" w14:textId="77777777" w:rsidR="0071340D" w:rsidRPr="0074462F"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E86AEE6" w14:textId="77777777" w:rsidR="0071340D" w:rsidRPr="0074462F" w:rsidRDefault="0071340D" w:rsidP="00372DA1">
            <w:pPr>
              <w:rPr>
                <w:color w:val="000000" w:themeColor="text1"/>
                <w:sz w:val="22"/>
              </w:rPr>
            </w:pPr>
            <w:r>
              <w:rPr>
                <w:color w:val="000000" w:themeColor="text1"/>
                <w:sz w:val="22"/>
              </w:rPr>
              <w:t>Added, “</w:t>
            </w:r>
            <w:r w:rsidRPr="000C29F9">
              <w:rPr>
                <w:b/>
              </w:rPr>
              <w:t xml:space="preserve">An ‘M’ </w:t>
            </w:r>
            <w:r w:rsidRPr="000C29F9">
              <w:rPr>
                <w:b/>
                <w:szCs w:val="24"/>
              </w:rPr>
              <w:t xml:space="preserve">denotes mandatory keywords that must be included in this section </w:t>
            </w:r>
            <w:r w:rsidRPr="000C29F9">
              <w:rPr>
                <w:b/>
                <w:szCs w:val="24"/>
                <w:u w:val="single"/>
              </w:rPr>
              <w:t>if</w:t>
            </w:r>
            <w:r w:rsidRPr="000C29F9">
              <w:rPr>
                <w:b/>
                <w:szCs w:val="24"/>
              </w:rPr>
              <w:t xml:space="preserve"> that particular data section is included.</w:t>
            </w:r>
            <w:r>
              <w:rPr>
                <w:b/>
                <w:szCs w:val="24"/>
              </w:rPr>
              <w:t>”</w:t>
            </w:r>
          </w:p>
        </w:tc>
      </w:tr>
      <w:tr w:rsidR="0071340D" w:rsidRPr="00C635BB" w14:paraId="05C2600A"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38BAE88C" w14:textId="77777777" w:rsidR="0071340D" w:rsidRPr="0074462F" w:rsidRDefault="0071340D" w:rsidP="00372DA1">
            <w:pPr>
              <w:rPr>
                <w:color w:val="000000" w:themeColor="text1"/>
                <w:sz w:val="22"/>
              </w:rPr>
            </w:pPr>
            <w:r w:rsidRPr="0074462F">
              <w:rPr>
                <w:color w:val="000000" w:themeColor="text1"/>
                <w:sz w:val="22"/>
              </w:rPr>
              <w:t>128</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5780DEF" w14:textId="77777777" w:rsidR="0071340D" w:rsidRPr="0074462F" w:rsidRDefault="0071340D" w:rsidP="00372DA1">
            <w:pPr>
              <w:rPr>
                <w:color w:val="000000" w:themeColor="text1"/>
                <w:sz w:val="22"/>
              </w:rPr>
            </w:pPr>
            <w:r w:rsidRPr="0074462F">
              <w:rPr>
                <w:color w:val="000000" w:themeColor="text1"/>
                <w:sz w:val="22"/>
              </w:rPr>
              <w:t>A.2.9</w:t>
            </w:r>
          </w:p>
        </w:tc>
        <w:tc>
          <w:tcPr>
            <w:tcW w:w="684" w:type="dxa"/>
            <w:tcBorders>
              <w:top w:val="single" w:sz="4" w:space="0" w:color="auto"/>
              <w:left w:val="single" w:sz="4" w:space="0" w:color="auto"/>
              <w:bottom w:val="single" w:sz="4" w:space="0" w:color="auto"/>
              <w:right w:val="single" w:sz="4" w:space="0" w:color="auto"/>
            </w:tcBorders>
            <w:vAlign w:val="center"/>
          </w:tcPr>
          <w:p w14:paraId="19BB8A2E"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4AB0C008"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79C3CB05" w14:textId="77777777" w:rsidR="0071340D" w:rsidRPr="0074462F" w:rsidRDefault="0071340D" w:rsidP="00372DA1">
            <w:pPr>
              <w:rPr>
                <w:color w:val="000000" w:themeColor="text1"/>
                <w:sz w:val="22"/>
                <w:szCs w:val="22"/>
              </w:rPr>
            </w:pPr>
            <w:r w:rsidRPr="0074462F">
              <w:rPr>
                <w:color w:val="000000" w:themeColor="text1"/>
                <w:sz w:val="22"/>
                <w:szCs w:val="22"/>
              </w:rPr>
              <w:t xml:space="preserve">‘MAN_COMPOSITION’, ‘MAN_UNITS’ and ‘maneuver time history data’ features are ‘M’. Shouldn’t they be ‘C’ depending whether there is a ‘MAN_START’ and ‘MAN_STOP’ feature? </w:t>
            </w:r>
          </w:p>
        </w:tc>
        <w:tc>
          <w:tcPr>
            <w:tcW w:w="2446" w:type="dxa"/>
            <w:tcBorders>
              <w:top w:val="single" w:sz="4" w:space="0" w:color="auto"/>
              <w:left w:val="single" w:sz="4" w:space="0" w:color="auto"/>
              <w:bottom w:val="single" w:sz="4" w:space="0" w:color="auto"/>
              <w:right w:val="single" w:sz="4" w:space="0" w:color="auto"/>
            </w:tcBorders>
            <w:vAlign w:val="center"/>
          </w:tcPr>
          <w:p w14:paraId="67507008" w14:textId="77777777" w:rsidR="0071340D" w:rsidRPr="0074462F" w:rsidRDefault="0071340D" w:rsidP="00372DA1">
            <w:pPr>
              <w:rPr>
                <w:color w:val="000000" w:themeColor="text1"/>
                <w:sz w:val="22"/>
              </w:rPr>
            </w:pPr>
            <w:r w:rsidRPr="0074462F">
              <w:rPr>
                <w:color w:val="000000" w:themeColor="text1"/>
                <w:sz w:val="22"/>
              </w:rPr>
              <w:t>Vincent Schaeffer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3E6CE6E" w14:textId="77777777" w:rsidR="0071340D" w:rsidRPr="0074462F"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88A1E8A" w14:textId="77777777" w:rsidR="0071340D" w:rsidRPr="0074462F" w:rsidRDefault="0071340D" w:rsidP="00372DA1">
            <w:pPr>
              <w:rPr>
                <w:color w:val="000000" w:themeColor="text1"/>
                <w:sz w:val="22"/>
              </w:rPr>
            </w:pPr>
            <w:r>
              <w:rPr>
                <w:color w:val="000000" w:themeColor="text1"/>
                <w:sz w:val="22"/>
              </w:rPr>
              <w:t>Added, “</w:t>
            </w:r>
            <w:r w:rsidRPr="000C29F9">
              <w:rPr>
                <w:b/>
              </w:rPr>
              <w:t xml:space="preserve">An ‘M’ </w:t>
            </w:r>
            <w:r w:rsidRPr="000C29F9">
              <w:rPr>
                <w:b/>
                <w:szCs w:val="24"/>
              </w:rPr>
              <w:t xml:space="preserve">denotes mandatory keywords that must be included in this section </w:t>
            </w:r>
            <w:r w:rsidRPr="000C29F9">
              <w:rPr>
                <w:b/>
                <w:szCs w:val="24"/>
                <w:u w:val="single"/>
              </w:rPr>
              <w:t>if</w:t>
            </w:r>
            <w:r w:rsidRPr="000C29F9">
              <w:rPr>
                <w:b/>
                <w:szCs w:val="24"/>
              </w:rPr>
              <w:t xml:space="preserve"> that particular data section is included.</w:t>
            </w:r>
            <w:r>
              <w:rPr>
                <w:b/>
                <w:szCs w:val="24"/>
              </w:rPr>
              <w:t>”</w:t>
            </w:r>
          </w:p>
        </w:tc>
      </w:tr>
      <w:tr w:rsidR="0071340D" w:rsidRPr="00C635BB" w14:paraId="071A4ED6"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0CEB1330" w14:textId="77777777" w:rsidR="0071340D" w:rsidRPr="0074462F" w:rsidRDefault="0071340D" w:rsidP="00372DA1">
            <w:pPr>
              <w:rPr>
                <w:color w:val="000000" w:themeColor="text1"/>
                <w:sz w:val="22"/>
              </w:rPr>
            </w:pPr>
            <w:r w:rsidRPr="0074462F">
              <w:rPr>
                <w:color w:val="000000" w:themeColor="text1"/>
                <w:sz w:val="22"/>
              </w:rPr>
              <w:t>129</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14BCAB7" w14:textId="77777777" w:rsidR="0071340D" w:rsidRPr="0074462F" w:rsidRDefault="0071340D" w:rsidP="00372DA1">
            <w:pPr>
              <w:rPr>
                <w:color w:val="000000" w:themeColor="text1"/>
                <w:sz w:val="22"/>
              </w:rPr>
            </w:pPr>
            <w:r w:rsidRPr="0074462F">
              <w:rPr>
                <w:color w:val="000000" w:themeColor="text1"/>
                <w:sz w:val="22"/>
              </w:rPr>
              <w:t>A.2.9</w:t>
            </w:r>
          </w:p>
        </w:tc>
        <w:tc>
          <w:tcPr>
            <w:tcW w:w="684" w:type="dxa"/>
            <w:tcBorders>
              <w:top w:val="single" w:sz="4" w:space="0" w:color="auto"/>
              <w:left w:val="single" w:sz="4" w:space="0" w:color="auto"/>
              <w:bottom w:val="single" w:sz="4" w:space="0" w:color="auto"/>
              <w:right w:val="single" w:sz="4" w:space="0" w:color="auto"/>
            </w:tcBorders>
            <w:vAlign w:val="center"/>
          </w:tcPr>
          <w:p w14:paraId="43ACA3C0"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5112CB59"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591003ED" w14:textId="77777777" w:rsidR="0071340D" w:rsidRPr="0074462F" w:rsidRDefault="0071340D" w:rsidP="00372DA1">
            <w:pPr>
              <w:rPr>
                <w:color w:val="000000" w:themeColor="text1"/>
                <w:sz w:val="22"/>
                <w:szCs w:val="22"/>
              </w:rPr>
            </w:pPr>
            <w:r w:rsidRPr="0074462F">
              <w:rPr>
                <w:color w:val="000000" w:themeColor="text1"/>
                <w:sz w:val="22"/>
                <w:szCs w:val="22"/>
              </w:rPr>
              <w:t>The ‘PERT_START’ keyword in ‘M’, but the section is ‘O’</w:t>
            </w:r>
          </w:p>
        </w:tc>
        <w:tc>
          <w:tcPr>
            <w:tcW w:w="2446" w:type="dxa"/>
            <w:tcBorders>
              <w:top w:val="single" w:sz="4" w:space="0" w:color="auto"/>
              <w:left w:val="single" w:sz="4" w:space="0" w:color="auto"/>
              <w:bottom w:val="single" w:sz="4" w:space="0" w:color="auto"/>
              <w:right w:val="single" w:sz="4" w:space="0" w:color="auto"/>
            </w:tcBorders>
            <w:vAlign w:val="center"/>
          </w:tcPr>
          <w:p w14:paraId="567378D5" w14:textId="77777777" w:rsidR="0071340D" w:rsidRPr="0074462F" w:rsidRDefault="0071340D" w:rsidP="00372DA1">
            <w:pPr>
              <w:rPr>
                <w:color w:val="000000" w:themeColor="text1"/>
                <w:sz w:val="22"/>
              </w:rPr>
            </w:pPr>
            <w:r w:rsidRPr="0074462F">
              <w:rPr>
                <w:color w:val="000000" w:themeColor="text1"/>
                <w:sz w:val="22"/>
              </w:rPr>
              <w:t>Vincent Schaeffer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26EF6623" w14:textId="77777777" w:rsidR="0071340D" w:rsidRPr="0074462F"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492E0FA0" w14:textId="77777777" w:rsidR="0071340D" w:rsidRPr="0074462F" w:rsidRDefault="0071340D" w:rsidP="00372DA1">
            <w:pPr>
              <w:rPr>
                <w:color w:val="000000" w:themeColor="text1"/>
                <w:sz w:val="22"/>
              </w:rPr>
            </w:pPr>
            <w:r>
              <w:rPr>
                <w:color w:val="000000" w:themeColor="text1"/>
                <w:sz w:val="22"/>
              </w:rPr>
              <w:t>Added, “</w:t>
            </w:r>
            <w:r w:rsidRPr="000C29F9">
              <w:rPr>
                <w:b/>
              </w:rPr>
              <w:t xml:space="preserve">An ‘M’ </w:t>
            </w:r>
            <w:r w:rsidRPr="000C29F9">
              <w:rPr>
                <w:b/>
                <w:szCs w:val="24"/>
              </w:rPr>
              <w:t xml:space="preserve">denotes mandatory keywords that must be included in this section </w:t>
            </w:r>
            <w:r w:rsidRPr="000C29F9">
              <w:rPr>
                <w:b/>
                <w:szCs w:val="24"/>
                <w:u w:val="single"/>
              </w:rPr>
              <w:t>if</w:t>
            </w:r>
            <w:r w:rsidRPr="000C29F9">
              <w:rPr>
                <w:b/>
                <w:szCs w:val="24"/>
              </w:rPr>
              <w:t xml:space="preserve"> that particular data section is included.</w:t>
            </w:r>
            <w:r>
              <w:rPr>
                <w:b/>
                <w:szCs w:val="24"/>
              </w:rPr>
              <w:t>”</w:t>
            </w:r>
          </w:p>
        </w:tc>
      </w:tr>
      <w:tr w:rsidR="0071340D" w:rsidRPr="00C635BB" w14:paraId="3A198133"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174F15D3" w14:textId="77777777" w:rsidR="0071340D" w:rsidRPr="0074462F" w:rsidRDefault="0071340D" w:rsidP="00372DA1">
            <w:pPr>
              <w:rPr>
                <w:color w:val="000000" w:themeColor="text1"/>
                <w:sz w:val="22"/>
              </w:rPr>
            </w:pPr>
            <w:r w:rsidRPr="0074462F">
              <w:rPr>
                <w:color w:val="000000" w:themeColor="text1"/>
                <w:sz w:val="22"/>
              </w:rPr>
              <w:t>129</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0050E54" w14:textId="77777777" w:rsidR="0071340D" w:rsidRPr="0074462F" w:rsidRDefault="0071340D" w:rsidP="00372DA1">
            <w:pPr>
              <w:rPr>
                <w:color w:val="000000" w:themeColor="text1"/>
                <w:sz w:val="22"/>
              </w:rPr>
            </w:pPr>
            <w:r w:rsidRPr="0074462F">
              <w:rPr>
                <w:color w:val="000000" w:themeColor="text1"/>
                <w:sz w:val="22"/>
              </w:rPr>
              <w:t>A.2.9</w:t>
            </w:r>
          </w:p>
        </w:tc>
        <w:tc>
          <w:tcPr>
            <w:tcW w:w="684" w:type="dxa"/>
            <w:tcBorders>
              <w:top w:val="single" w:sz="4" w:space="0" w:color="auto"/>
              <w:left w:val="single" w:sz="4" w:space="0" w:color="auto"/>
              <w:bottom w:val="single" w:sz="4" w:space="0" w:color="auto"/>
              <w:right w:val="single" w:sz="4" w:space="0" w:color="auto"/>
            </w:tcBorders>
            <w:vAlign w:val="center"/>
          </w:tcPr>
          <w:p w14:paraId="6D037BB6"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39ADF518"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61A07CD9" w14:textId="77777777" w:rsidR="0071340D" w:rsidRPr="0074462F" w:rsidRDefault="0071340D" w:rsidP="00372DA1">
            <w:pPr>
              <w:rPr>
                <w:color w:val="000000" w:themeColor="text1"/>
                <w:sz w:val="22"/>
                <w:szCs w:val="22"/>
              </w:rPr>
            </w:pPr>
            <w:r w:rsidRPr="0074462F">
              <w:rPr>
                <w:color w:val="000000" w:themeColor="text1"/>
                <w:sz w:val="22"/>
                <w:szCs w:val="22"/>
              </w:rPr>
              <w:t>Keyword ‘CENTER_NAME’ is present in this table, but not in the table 6-10</w:t>
            </w:r>
          </w:p>
        </w:tc>
        <w:tc>
          <w:tcPr>
            <w:tcW w:w="2446" w:type="dxa"/>
            <w:tcBorders>
              <w:top w:val="single" w:sz="4" w:space="0" w:color="auto"/>
              <w:left w:val="single" w:sz="4" w:space="0" w:color="auto"/>
              <w:bottom w:val="single" w:sz="4" w:space="0" w:color="auto"/>
              <w:right w:val="single" w:sz="4" w:space="0" w:color="auto"/>
            </w:tcBorders>
            <w:vAlign w:val="center"/>
          </w:tcPr>
          <w:p w14:paraId="64E27695" w14:textId="77777777" w:rsidR="0071340D" w:rsidRPr="0074462F" w:rsidRDefault="0071340D" w:rsidP="00372DA1">
            <w:pPr>
              <w:rPr>
                <w:color w:val="000000" w:themeColor="text1"/>
                <w:sz w:val="22"/>
              </w:rPr>
            </w:pPr>
            <w:r w:rsidRPr="0074462F">
              <w:rPr>
                <w:color w:val="000000" w:themeColor="text1"/>
                <w:sz w:val="22"/>
              </w:rPr>
              <w:t>Vincent Schaeffer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5EEC2598" w14:textId="77777777" w:rsidR="0071340D" w:rsidRPr="0074462F"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246B0E8A" w14:textId="77777777" w:rsidR="0071340D" w:rsidRPr="0074462F" w:rsidRDefault="0071340D" w:rsidP="00372DA1">
            <w:pPr>
              <w:rPr>
                <w:color w:val="000000" w:themeColor="text1"/>
                <w:sz w:val="22"/>
              </w:rPr>
            </w:pPr>
            <w:r>
              <w:rPr>
                <w:color w:val="000000" w:themeColor="text1"/>
                <w:sz w:val="22"/>
              </w:rPr>
              <w:t>Added, “</w:t>
            </w:r>
            <w:r w:rsidRPr="000C29F9">
              <w:rPr>
                <w:b/>
              </w:rPr>
              <w:t xml:space="preserve">An ‘M’ </w:t>
            </w:r>
            <w:r w:rsidRPr="000C29F9">
              <w:rPr>
                <w:b/>
                <w:szCs w:val="24"/>
              </w:rPr>
              <w:t xml:space="preserve">denotes mandatory keywords that must be included in this section </w:t>
            </w:r>
            <w:r w:rsidRPr="000C29F9">
              <w:rPr>
                <w:b/>
                <w:szCs w:val="24"/>
                <w:u w:val="single"/>
              </w:rPr>
              <w:t>if</w:t>
            </w:r>
            <w:r w:rsidRPr="000C29F9">
              <w:rPr>
                <w:b/>
                <w:szCs w:val="24"/>
              </w:rPr>
              <w:t xml:space="preserve"> that particular data section is included.</w:t>
            </w:r>
            <w:r>
              <w:rPr>
                <w:b/>
                <w:szCs w:val="24"/>
              </w:rPr>
              <w:t>”</w:t>
            </w:r>
          </w:p>
        </w:tc>
      </w:tr>
      <w:tr w:rsidR="0071340D" w:rsidRPr="00C635BB" w14:paraId="5E10C3DC"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7F7E5CC9" w14:textId="77777777" w:rsidR="0071340D" w:rsidRPr="0074462F" w:rsidRDefault="0071340D" w:rsidP="00372DA1">
            <w:pPr>
              <w:rPr>
                <w:color w:val="000000" w:themeColor="text1"/>
                <w:sz w:val="22"/>
              </w:rPr>
            </w:pPr>
            <w:r w:rsidRPr="0074462F">
              <w:rPr>
                <w:color w:val="000000" w:themeColor="text1"/>
                <w:sz w:val="22"/>
              </w:rPr>
              <w:t>131</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DBA945D" w14:textId="77777777" w:rsidR="0071340D" w:rsidRPr="0074462F" w:rsidRDefault="0071340D" w:rsidP="00372DA1">
            <w:pPr>
              <w:rPr>
                <w:color w:val="000000" w:themeColor="text1"/>
                <w:sz w:val="22"/>
              </w:rPr>
            </w:pPr>
            <w:r w:rsidRPr="0074462F">
              <w:rPr>
                <w:color w:val="000000" w:themeColor="text1"/>
                <w:sz w:val="22"/>
              </w:rPr>
              <w:t>A.2.9</w:t>
            </w:r>
          </w:p>
        </w:tc>
        <w:tc>
          <w:tcPr>
            <w:tcW w:w="684" w:type="dxa"/>
            <w:tcBorders>
              <w:top w:val="single" w:sz="4" w:space="0" w:color="auto"/>
              <w:left w:val="single" w:sz="4" w:space="0" w:color="auto"/>
              <w:bottom w:val="single" w:sz="4" w:space="0" w:color="auto"/>
              <w:right w:val="single" w:sz="4" w:space="0" w:color="auto"/>
            </w:tcBorders>
            <w:vAlign w:val="center"/>
          </w:tcPr>
          <w:p w14:paraId="69DA8BAC"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002D482A"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64361E57" w14:textId="77777777" w:rsidR="0071340D" w:rsidRPr="0074462F" w:rsidRDefault="0071340D" w:rsidP="00372DA1">
            <w:pPr>
              <w:rPr>
                <w:color w:val="000000" w:themeColor="text1"/>
                <w:sz w:val="22"/>
                <w:szCs w:val="22"/>
              </w:rPr>
            </w:pPr>
            <w:r w:rsidRPr="0074462F">
              <w:rPr>
                <w:color w:val="000000" w:themeColor="text1"/>
                <w:sz w:val="22"/>
                <w:szCs w:val="22"/>
              </w:rPr>
              <w:t>Keyword ‘PERT_STOP’ is ‘M’, but the section is ‘O’</w:t>
            </w:r>
          </w:p>
        </w:tc>
        <w:tc>
          <w:tcPr>
            <w:tcW w:w="2446" w:type="dxa"/>
            <w:tcBorders>
              <w:top w:val="single" w:sz="4" w:space="0" w:color="auto"/>
              <w:left w:val="single" w:sz="4" w:space="0" w:color="auto"/>
              <w:bottom w:val="single" w:sz="4" w:space="0" w:color="auto"/>
              <w:right w:val="single" w:sz="4" w:space="0" w:color="auto"/>
            </w:tcBorders>
            <w:vAlign w:val="center"/>
          </w:tcPr>
          <w:p w14:paraId="0B36DA75" w14:textId="77777777" w:rsidR="0071340D" w:rsidRPr="0074462F" w:rsidRDefault="0071340D" w:rsidP="00372DA1">
            <w:pPr>
              <w:rPr>
                <w:color w:val="000000" w:themeColor="text1"/>
                <w:sz w:val="22"/>
              </w:rPr>
            </w:pPr>
            <w:r w:rsidRPr="0074462F">
              <w:rPr>
                <w:color w:val="000000" w:themeColor="text1"/>
                <w:sz w:val="22"/>
              </w:rPr>
              <w:t>Vincent Schaeffer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52677D1D" w14:textId="77777777" w:rsidR="0071340D" w:rsidRPr="0074462F"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6737ADBB" w14:textId="77777777" w:rsidR="0071340D" w:rsidRPr="0074462F" w:rsidRDefault="0071340D" w:rsidP="00372DA1">
            <w:pPr>
              <w:rPr>
                <w:color w:val="000000" w:themeColor="text1"/>
                <w:sz w:val="22"/>
              </w:rPr>
            </w:pPr>
            <w:r>
              <w:rPr>
                <w:color w:val="000000" w:themeColor="text1"/>
                <w:sz w:val="22"/>
              </w:rPr>
              <w:t>Added, “</w:t>
            </w:r>
            <w:r w:rsidRPr="000C29F9">
              <w:rPr>
                <w:b/>
              </w:rPr>
              <w:t xml:space="preserve">An ‘M’ </w:t>
            </w:r>
            <w:r w:rsidRPr="000C29F9">
              <w:rPr>
                <w:b/>
                <w:szCs w:val="24"/>
              </w:rPr>
              <w:t xml:space="preserve">denotes mandatory </w:t>
            </w:r>
            <w:r w:rsidRPr="000C29F9">
              <w:rPr>
                <w:b/>
                <w:szCs w:val="24"/>
              </w:rPr>
              <w:lastRenderedPageBreak/>
              <w:t xml:space="preserve">keywords that must be included in this section </w:t>
            </w:r>
            <w:r w:rsidRPr="000C29F9">
              <w:rPr>
                <w:b/>
                <w:szCs w:val="24"/>
                <w:u w:val="single"/>
              </w:rPr>
              <w:t>if</w:t>
            </w:r>
            <w:r w:rsidRPr="000C29F9">
              <w:rPr>
                <w:b/>
                <w:szCs w:val="24"/>
              </w:rPr>
              <w:t xml:space="preserve"> that particular data section is included.</w:t>
            </w:r>
            <w:r>
              <w:rPr>
                <w:b/>
                <w:szCs w:val="24"/>
              </w:rPr>
              <w:t>”</w:t>
            </w:r>
          </w:p>
        </w:tc>
      </w:tr>
      <w:tr w:rsidR="0071340D" w:rsidRPr="00C635BB" w14:paraId="4E58BD9B"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4436C276" w14:textId="77777777" w:rsidR="0071340D" w:rsidRPr="0074462F" w:rsidRDefault="0071340D" w:rsidP="00372DA1">
            <w:pPr>
              <w:rPr>
                <w:color w:val="000000" w:themeColor="text1"/>
                <w:sz w:val="22"/>
              </w:rPr>
            </w:pPr>
            <w:r w:rsidRPr="0074462F">
              <w:rPr>
                <w:color w:val="000000" w:themeColor="text1"/>
                <w:sz w:val="22"/>
              </w:rPr>
              <w:lastRenderedPageBreak/>
              <w:t>132</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3CF0628" w14:textId="77777777" w:rsidR="0071340D" w:rsidRPr="0074462F" w:rsidRDefault="0071340D" w:rsidP="00372DA1">
            <w:pPr>
              <w:rPr>
                <w:color w:val="000000" w:themeColor="text1"/>
                <w:sz w:val="22"/>
              </w:rPr>
            </w:pPr>
            <w:r w:rsidRPr="0074462F">
              <w:rPr>
                <w:color w:val="000000" w:themeColor="text1"/>
                <w:sz w:val="22"/>
              </w:rPr>
              <w:t>A.2.9</w:t>
            </w:r>
          </w:p>
        </w:tc>
        <w:tc>
          <w:tcPr>
            <w:tcW w:w="684" w:type="dxa"/>
            <w:tcBorders>
              <w:top w:val="single" w:sz="4" w:space="0" w:color="auto"/>
              <w:left w:val="single" w:sz="4" w:space="0" w:color="auto"/>
              <w:bottom w:val="single" w:sz="4" w:space="0" w:color="auto"/>
              <w:right w:val="single" w:sz="4" w:space="0" w:color="auto"/>
            </w:tcBorders>
            <w:vAlign w:val="center"/>
          </w:tcPr>
          <w:p w14:paraId="382BE57A"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070F54F6"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723B1A76" w14:textId="77777777" w:rsidR="0071340D" w:rsidRPr="0074462F" w:rsidRDefault="0071340D" w:rsidP="00372DA1">
            <w:pPr>
              <w:rPr>
                <w:color w:val="000000" w:themeColor="text1"/>
                <w:sz w:val="22"/>
                <w:szCs w:val="22"/>
              </w:rPr>
            </w:pPr>
            <w:r w:rsidRPr="0074462F">
              <w:rPr>
                <w:color w:val="000000" w:themeColor="text1"/>
                <w:sz w:val="22"/>
                <w:szCs w:val="22"/>
              </w:rPr>
              <w:t>The section ‘Orbit determination parameters logical block’ is ‘O’ in this table, but some features are ‘M’ like ‘OD_START’, ‘OD_STOP’ and ‘OD_ID’.</w:t>
            </w:r>
          </w:p>
        </w:tc>
        <w:tc>
          <w:tcPr>
            <w:tcW w:w="2446" w:type="dxa"/>
            <w:tcBorders>
              <w:top w:val="single" w:sz="4" w:space="0" w:color="auto"/>
              <w:left w:val="single" w:sz="4" w:space="0" w:color="auto"/>
              <w:bottom w:val="single" w:sz="4" w:space="0" w:color="auto"/>
              <w:right w:val="single" w:sz="4" w:space="0" w:color="auto"/>
            </w:tcBorders>
            <w:vAlign w:val="center"/>
          </w:tcPr>
          <w:p w14:paraId="60730A71" w14:textId="77777777" w:rsidR="0071340D" w:rsidRPr="0074462F" w:rsidRDefault="0071340D" w:rsidP="00372DA1">
            <w:pPr>
              <w:rPr>
                <w:color w:val="000000" w:themeColor="text1"/>
                <w:sz w:val="22"/>
              </w:rPr>
            </w:pPr>
            <w:r w:rsidRPr="0074462F">
              <w:rPr>
                <w:color w:val="000000" w:themeColor="text1"/>
                <w:sz w:val="22"/>
              </w:rPr>
              <w:t>Vincent Schaeffer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38646858" w14:textId="77777777" w:rsidR="0071340D" w:rsidRPr="0074462F"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7F03C2E5" w14:textId="77777777" w:rsidR="0071340D" w:rsidRPr="0074462F" w:rsidRDefault="0071340D" w:rsidP="00372DA1">
            <w:pPr>
              <w:rPr>
                <w:color w:val="000000" w:themeColor="text1"/>
                <w:sz w:val="22"/>
              </w:rPr>
            </w:pPr>
            <w:r>
              <w:rPr>
                <w:color w:val="000000" w:themeColor="text1"/>
                <w:sz w:val="22"/>
              </w:rPr>
              <w:t>Added, “</w:t>
            </w:r>
            <w:r w:rsidRPr="000C29F9">
              <w:rPr>
                <w:b/>
              </w:rPr>
              <w:t xml:space="preserve">An ‘M’ </w:t>
            </w:r>
            <w:r w:rsidRPr="000C29F9">
              <w:rPr>
                <w:b/>
                <w:szCs w:val="24"/>
              </w:rPr>
              <w:t xml:space="preserve">denotes mandatory keywords that must be included in this section </w:t>
            </w:r>
            <w:r w:rsidRPr="000C29F9">
              <w:rPr>
                <w:b/>
                <w:szCs w:val="24"/>
                <w:u w:val="single"/>
              </w:rPr>
              <w:t>if</w:t>
            </w:r>
            <w:r w:rsidRPr="000C29F9">
              <w:rPr>
                <w:b/>
                <w:szCs w:val="24"/>
              </w:rPr>
              <w:t xml:space="preserve"> that particular data section is included.</w:t>
            </w:r>
            <w:r>
              <w:rPr>
                <w:b/>
                <w:szCs w:val="24"/>
              </w:rPr>
              <w:t>”</w:t>
            </w:r>
          </w:p>
        </w:tc>
      </w:tr>
      <w:tr w:rsidR="0071340D" w:rsidRPr="00C635BB" w14:paraId="1D463EF8"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3D6ECB3C" w14:textId="77777777" w:rsidR="0071340D" w:rsidRPr="0074462F" w:rsidRDefault="0071340D" w:rsidP="00372DA1">
            <w:pPr>
              <w:rPr>
                <w:color w:val="000000" w:themeColor="text1"/>
                <w:sz w:val="22"/>
              </w:rPr>
            </w:pPr>
            <w:r w:rsidRPr="0074462F">
              <w:rPr>
                <w:color w:val="000000" w:themeColor="text1"/>
                <w:sz w:val="22"/>
              </w:rPr>
              <w:t>132</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E779429" w14:textId="77777777" w:rsidR="0071340D" w:rsidRPr="0074462F" w:rsidRDefault="0071340D" w:rsidP="00372DA1">
            <w:pPr>
              <w:rPr>
                <w:color w:val="000000" w:themeColor="text1"/>
                <w:sz w:val="22"/>
              </w:rPr>
            </w:pPr>
            <w:r w:rsidRPr="0074462F">
              <w:rPr>
                <w:color w:val="000000" w:themeColor="text1"/>
                <w:sz w:val="22"/>
              </w:rPr>
              <w:t>A.2.9</w:t>
            </w:r>
          </w:p>
        </w:tc>
        <w:tc>
          <w:tcPr>
            <w:tcW w:w="684" w:type="dxa"/>
            <w:tcBorders>
              <w:top w:val="single" w:sz="4" w:space="0" w:color="auto"/>
              <w:left w:val="single" w:sz="4" w:space="0" w:color="auto"/>
              <w:bottom w:val="single" w:sz="4" w:space="0" w:color="auto"/>
              <w:right w:val="single" w:sz="4" w:space="0" w:color="auto"/>
            </w:tcBorders>
            <w:vAlign w:val="center"/>
          </w:tcPr>
          <w:p w14:paraId="2C7BE128"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27798377"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7BB52E17" w14:textId="77777777" w:rsidR="0071340D" w:rsidRPr="0074462F" w:rsidRDefault="0071340D" w:rsidP="00372DA1">
            <w:pPr>
              <w:rPr>
                <w:color w:val="000000" w:themeColor="text1"/>
                <w:sz w:val="22"/>
                <w:szCs w:val="22"/>
              </w:rPr>
            </w:pPr>
            <w:r w:rsidRPr="0074462F">
              <w:rPr>
                <w:color w:val="000000" w:themeColor="text1"/>
                <w:sz w:val="22"/>
                <w:szCs w:val="22"/>
              </w:rPr>
              <w:t>Keywords ‘OD_METHOD’ and ‘OD_EPOCH’ are ‘O’ in this table, but ‘M’ in table 6-11.</w:t>
            </w:r>
          </w:p>
        </w:tc>
        <w:tc>
          <w:tcPr>
            <w:tcW w:w="2446" w:type="dxa"/>
            <w:tcBorders>
              <w:top w:val="single" w:sz="4" w:space="0" w:color="auto"/>
              <w:left w:val="single" w:sz="4" w:space="0" w:color="auto"/>
              <w:bottom w:val="single" w:sz="4" w:space="0" w:color="auto"/>
              <w:right w:val="single" w:sz="4" w:space="0" w:color="auto"/>
            </w:tcBorders>
            <w:vAlign w:val="center"/>
          </w:tcPr>
          <w:p w14:paraId="70B61B98" w14:textId="77777777" w:rsidR="0071340D" w:rsidRPr="0074462F" w:rsidRDefault="0071340D" w:rsidP="00372DA1">
            <w:pPr>
              <w:rPr>
                <w:color w:val="000000" w:themeColor="text1"/>
                <w:sz w:val="22"/>
              </w:rPr>
            </w:pPr>
            <w:r w:rsidRPr="0074462F">
              <w:rPr>
                <w:color w:val="000000" w:themeColor="text1"/>
                <w:sz w:val="22"/>
              </w:rPr>
              <w:t>Vincent Schaeffer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54D7E26" w14:textId="77777777" w:rsidR="0071340D" w:rsidRPr="0074462F"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58ED28E2" w14:textId="77777777" w:rsidR="0071340D" w:rsidRPr="0074462F" w:rsidRDefault="0071340D" w:rsidP="00372DA1">
            <w:pPr>
              <w:rPr>
                <w:color w:val="000000" w:themeColor="text1"/>
                <w:sz w:val="22"/>
              </w:rPr>
            </w:pPr>
            <w:r>
              <w:rPr>
                <w:color w:val="000000" w:themeColor="text1"/>
                <w:sz w:val="22"/>
              </w:rPr>
              <w:t>Added, “</w:t>
            </w:r>
            <w:r w:rsidRPr="000C29F9">
              <w:rPr>
                <w:b/>
              </w:rPr>
              <w:t xml:space="preserve">An ‘M’ </w:t>
            </w:r>
            <w:r w:rsidRPr="000C29F9">
              <w:rPr>
                <w:b/>
                <w:szCs w:val="24"/>
              </w:rPr>
              <w:t xml:space="preserve">denotes mandatory keywords that must be included in this section </w:t>
            </w:r>
            <w:r w:rsidRPr="000C29F9">
              <w:rPr>
                <w:b/>
                <w:szCs w:val="24"/>
                <w:u w:val="single"/>
              </w:rPr>
              <w:t>if</w:t>
            </w:r>
            <w:r w:rsidRPr="000C29F9">
              <w:rPr>
                <w:b/>
                <w:szCs w:val="24"/>
              </w:rPr>
              <w:t xml:space="preserve"> that particular data section is included.</w:t>
            </w:r>
            <w:r>
              <w:rPr>
                <w:b/>
                <w:szCs w:val="24"/>
              </w:rPr>
              <w:t>”</w:t>
            </w:r>
          </w:p>
        </w:tc>
      </w:tr>
      <w:tr w:rsidR="0071340D" w:rsidRPr="00C635BB" w14:paraId="33631143"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2AEA73E8" w14:textId="77777777" w:rsidR="0071340D" w:rsidRPr="0074462F" w:rsidRDefault="0071340D" w:rsidP="00372DA1">
            <w:pPr>
              <w:rPr>
                <w:color w:val="000000" w:themeColor="text1"/>
                <w:sz w:val="22"/>
              </w:rPr>
            </w:pPr>
            <w:r w:rsidRPr="0074462F">
              <w:rPr>
                <w:color w:val="000000" w:themeColor="text1"/>
                <w:sz w:val="22"/>
              </w:rPr>
              <w:t>135</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F6D4D84" w14:textId="77777777" w:rsidR="0071340D" w:rsidRPr="0074462F" w:rsidRDefault="0071340D" w:rsidP="00372DA1">
            <w:pPr>
              <w:rPr>
                <w:color w:val="000000" w:themeColor="text1"/>
                <w:sz w:val="22"/>
              </w:rPr>
            </w:pPr>
            <w:r w:rsidRPr="0074462F">
              <w:rPr>
                <w:color w:val="000000" w:themeColor="text1"/>
                <w:sz w:val="22"/>
              </w:rPr>
              <w:t>A.2.9</w:t>
            </w:r>
          </w:p>
        </w:tc>
        <w:tc>
          <w:tcPr>
            <w:tcW w:w="684" w:type="dxa"/>
            <w:tcBorders>
              <w:top w:val="single" w:sz="4" w:space="0" w:color="auto"/>
              <w:left w:val="single" w:sz="4" w:space="0" w:color="auto"/>
              <w:bottom w:val="single" w:sz="4" w:space="0" w:color="auto"/>
              <w:right w:val="single" w:sz="4" w:space="0" w:color="auto"/>
            </w:tcBorders>
            <w:vAlign w:val="center"/>
          </w:tcPr>
          <w:p w14:paraId="1F43B0AC"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02DD89BC" w14:textId="77777777" w:rsidR="0071340D" w:rsidRPr="0074462F" w:rsidRDefault="0071340D" w:rsidP="00372DA1">
            <w:pPr>
              <w:rPr>
                <w:color w:val="000000" w:themeColor="text1"/>
                <w:sz w:val="22"/>
              </w:rPr>
            </w:pPr>
            <w:proofErr w:type="spellStart"/>
            <w:r w:rsidRPr="0074462F">
              <w:rPr>
                <w:color w:val="000000" w:themeColor="text1"/>
                <w:sz w:val="22"/>
              </w:rPr>
              <w:t>ge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07F99D35" w14:textId="77777777" w:rsidR="0071340D" w:rsidRPr="0074462F" w:rsidRDefault="0071340D" w:rsidP="00372DA1">
            <w:pPr>
              <w:rPr>
                <w:color w:val="000000" w:themeColor="text1"/>
                <w:sz w:val="22"/>
                <w:szCs w:val="22"/>
              </w:rPr>
            </w:pPr>
            <w:r w:rsidRPr="0074462F">
              <w:rPr>
                <w:color w:val="000000" w:themeColor="text1"/>
                <w:sz w:val="22"/>
                <w:szCs w:val="22"/>
              </w:rPr>
              <w:t>The ‘User Defined Parameters logical block’ is ‘O’, but some features are ‘M’ like ‘USER_START’ and ‘USER_STOP’.</w:t>
            </w:r>
          </w:p>
        </w:tc>
        <w:tc>
          <w:tcPr>
            <w:tcW w:w="2446" w:type="dxa"/>
            <w:tcBorders>
              <w:top w:val="single" w:sz="4" w:space="0" w:color="auto"/>
              <w:left w:val="single" w:sz="4" w:space="0" w:color="auto"/>
              <w:bottom w:val="single" w:sz="4" w:space="0" w:color="auto"/>
              <w:right w:val="single" w:sz="4" w:space="0" w:color="auto"/>
            </w:tcBorders>
            <w:vAlign w:val="center"/>
          </w:tcPr>
          <w:p w14:paraId="0E10BEAB" w14:textId="77777777" w:rsidR="0071340D" w:rsidRPr="0074462F" w:rsidRDefault="0071340D" w:rsidP="00372DA1">
            <w:pPr>
              <w:rPr>
                <w:color w:val="000000" w:themeColor="text1"/>
                <w:sz w:val="22"/>
              </w:rPr>
            </w:pPr>
            <w:r w:rsidRPr="0074462F">
              <w:rPr>
                <w:color w:val="000000" w:themeColor="text1"/>
                <w:sz w:val="22"/>
              </w:rPr>
              <w:t>Vincent Schaeffer (CNES)</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336F6A5F" w14:textId="77777777" w:rsidR="0071340D" w:rsidRPr="0074462F"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54509B4F" w14:textId="77777777" w:rsidR="0071340D" w:rsidRPr="0074462F" w:rsidRDefault="0071340D" w:rsidP="00372DA1">
            <w:pPr>
              <w:rPr>
                <w:color w:val="000000" w:themeColor="text1"/>
                <w:sz w:val="22"/>
              </w:rPr>
            </w:pPr>
            <w:r>
              <w:rPr>
                <w:color w:val="000000" w:themeColor="text1"/>
                <w:sz w:val="22"/>
              </w:rPr>
              <w:t>Added, “</w:t>
            </w:r>
            <w:r w:rsidRPr="000C29F9">
              <w:rPr>
                <w:b/>
              </w:rPr>
              <w:t xml:space="preserve">An ‘M’ </w:t>
            </w:r>
            <w:r w:rsidRPr="000C29F9">
              <w:rPr>
                <w:b/>
                <w:szCs w:val="24"/>
              </w:rPr>
              <w:t xml:space="preserve">denotes mandatory keywords that must be included in this section </w:t>
            </w:r>
            <w:r w:rsidRPr="000C29F9">
              <w:rPr>
                <w:b/>
                <w:szCs w:val="24"/>
                <w:u w:val="single"/>
              </w:rPr>
              <w:t>if</w:t>
            </w:r>
            <w:r w:rsidRPr="000C29F9">
              <w:rPr>
                <w:b/>
                <w:szCs w:val="24"/>
              </w:rPr>
              <w:t xml:space="preserve"> that particular data section is included.</w:t>
            </w:r>
            <w:r>
              <w:rPr>
                <w:b/>
                <w:szCs w:val="24"/>
              </w:rPr>
              <w:t>”</w:t>
            </w:r>
          </w:p>
        </w:tc>
      </w:tr>
      <w:tr w:rsidR="0071340D" w:rsidRPr="00C635BB" w14:paraId="0810A210"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7A99F42E" w14:textId="77777777" w:rsidR="0071340D" w:rsidRPr="0074462F" w:rsidRDefault="0071340D" w:rsidP="00372DA1">
            <w:pPr>
              <w:rPr>
                <w:color w:val="000000" w:themeColor="text1"/>
                <w:sz w:val="22"/>
              </w:rPr>
            </w:pPr>
            <w:r w:rsidRPr="0074462F">
              <w:rPr>
                <w:color w:val="000000" w:themeColor="text1"/>
                <w:sz w:val="22"/>
              </w:rPr>
              <w:t>3-4</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F39756E" w14:textId="77777777" w:rsidR="0071340D" w:rsidRPr="0074462F" w:rsidRDefault="0071340D" w:rsidP="00372DA1">
            <w:pPr>
              <w:rPr>
                <w:color w:val="000000" w:themeColor="text1"/>
                <w:sz w:val="22"/>
              </w:rPr>
            </w:pPr>
            <w:r w:rsidRPr="0074462F">
              <w:rPr>
                <w:color w:val="000000" w:themeColor="text1"/>
                <w:sz w:val="22"/>
              </w:rPr>
              <w:t>3.2.3</w:t>
            </w:r>
          </w:p>
        </w:tc>
        <w:tc>
          <w:tcPr>
            <w:tcW w:w="684" w:type="dxa"/>
            <w:tcBorders>
              <w:top w:val="single" w:sz="4" w:space="0" w:color="auto"/>
              <w:left w:val="single" w:sz="4" w:space="0" w:color="auto"/>
              <w:bottom w:val="single" w:sz="4" w:space="0" w:color="auto"/>
              <w:right w:val="single" w:sz="4" w:space="0" w:color="auto"/>
            </w:tcBorders>
            <w:vAlign w:val="center"/>
          </w:tcPr>
          <w:p w14:paraId="5A5AEC61" w14:textId="77777777" w:rsidR="0071340D" w:rsidRPr="0074462F" w:rsidRDefault="0071340D" w:rsidP="00372DA1">
            <w:pPr>
              <w:rPr>
                <w:color w:val="000000" w:themeColor="text1"/>
                <w:sz w:val="22"/>
              </w:rPr>
            </w:pPr>
            <w:r w:rsidRPr="0074462F">
              <w:rPr>
                <w:color w:val="000000" w:themeColor="text1"/>
                <w:sz w:val="22"/>
              </w:rPr>
              <w:t>10</w:t>
            </w:r>
          </w:p>
        </w:tc>
        <w:tc>
          <w:tcPr>
            <w:tcW w:w="684" w:type="dxa"/>
            <w:tcBorders>
              <w:top w:val="single" w:sz="4" w:space="0" w:color="auto"/>
              <w:left w:val="single" w:sz="4" w:space="0" w:color="auto"/>
              <w:bottom w:val="single" w:sz="4" w:space="0" w:color="auto"/>
              <w:right w:val="single" w:sz="4" w:space="0" w:color="auto"/>
            </w:tcBorders>
            <w:vAlign w:val="center"/>
          </w:tcPr>
          <w:p w14:paraId="6D2B22F9" w14:textId="77777777" w:rsidR="0071340D" w:rsidRPr="0074462F" w:rsidRDefault="0071340D" w:rsidP="00372DA1">
            <w:pPr>
              <w:rPr>
                <w:color w:val="000000" w:themeColor="text1"/>
                <w:sz w:val="22"/>
              </w:rPr>
            </w:pPr>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2AE98D37" w14:textId="77777777" w:rsidR="0071340D" w:rsidRPr="0074462F" w:rsidRDefault="0071340D" w:rsidP="00372DA1">
            <w:pPr>
              <w:rPr>
                <w:color w:val="000000" w:themeColor="text1"/>
                <w:sz w:val="22"/>
                <w:szCs w:val="22"/>
              </w:rPr>
            </w:pPr>
            <w:r w:rsidRPr="0074462F">
              <w:rPr>
                <w:color w:val="000000" w:themeColor="text1"/>
                <w:sz w:val="22"/>
                <w:szCs w:val="22"/>
              </w:rPr>
              <w:t>The reference for the UNOOSA designator index is wrong: [2]</w:t>
            </w:r>
          </w:p>
        </w:tc>
        <w:tc>
          <w:tcPr>
            <w:tcW w:w="2446" w:type="dxa"/>
            <w:tcBorders>
              <w:top w:val="single" w:sz="4" w:space="0" w:color="auto"/>
              <w:left w:val="single" w:sz="4" w:space="0" w:color="auto"/>
              <w:bottom w:val="single" w:sz="4" w:space="0" w:color="auto"/>
              <w:right w:val="single" w:sz="4" w:space="0" w:color="auto"/>
            </w:tcBorders>
            <w:vAlign w:val="center"/>
          </w:tcPr>
          <w:p w14:paraId="5CDB3A0A" w14:textId="77777777" w:rsidR="0071340D" w:rsidRPr="0074462F" w:rsidRDefault="0071340D" w:rsidP="00372DA1">
            <w:pPr>
              <w:rPr>
                <w:color w:val="000000" w:themeColor="text1"/>
                <w:sz w:val="22"/>
              </w:rPr>
            </w:pPr>
            <w:r w:rsidRPr="0074462F">
              <w:rPr>
                <w:color w:val="000000" w:themeColor="text1"/>
                <w:sz w:val="22"/>
              </w:rPr>
              <w:t>Braun/ESA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614E8146" w14:textId="77777777" w:rsidR="0071340D" w:rsidRPr="0074462F" w:rsidRDefault="0071340D" w:rsidP="00372DA1">
            <w:pPr>
              <w:rPr>
                <w:color w:val="000000" w:themeColor="text1"/>
                <w:sz w:val="22"/>
                <w:szCs w:val="22"/>
              </w:rPr>
            </w:pPr>
            <w:r w:rsidRPr="0074462F">
              <w:rPr>
                <w:color w:val="000000" w:themeColor="text1"/>
                <w:sz w:val="22"/>
                <w:szCs w:val="22"/>
              </w:rPr>
              <w:t>Change to [3]</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BC24CFF"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1B854940"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012607F9" w14:textId="77777777" w:rsidR="0071340D" w:rsidRPr="0074462F" w:rsidRDefault="0071340D" w:rsidP="00372DA1">
            <w:pPr>
              <w:rPr>
                <w:color w:val="000000" w:themeColor="text1"/>
                <w:sz w:val="22"/>
              </w:rPr>
            </w:pPr>
            <w:r w:rsidRPr="0074462F">
              <w:rPr>
                <w:color w:val="000000" w:themeColor="text1"/>
                <w:sz w:val="22"/>
              </w:rPr>
              <w:t>4-7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B0C8BDD" w14:textId="77777777" w:rsidR="0071340D" w:rsidRPr="0074462F" w:rsidRDefault="0071340D" w:rsidP="00372DA1">
            <w:pPr>
              <w:rPr>
                <w:color w:val="000000" w:themeColor="text1"/>
                <w:sz w:val="22"/>
              </w:rPr>
            </w:pPr>
            <w:r w:rsidRPr="0074462F">
              <w:rPr>
                <w:color w:val="000000" w:themeColor="text1"/>
                <w:sz w:val="22"/>
              </w:rPr>
              <w:t>4.2.4.9</w:t>
            </w:r>
          </w:p>
        </w:tc>
        <w:tc>
          <w:tcPr>
            <w:tcW w:w="684" w:type="dxa"/>
            <w:tcBorders>
              <w:top w:val="single" w:sz="4" w:space="0" w:color="auto"/>
              <w:left w:val="single" w:sz="4" w:space="0" w:color="auto"/>
              <w:bottom w:val="single" w:sz="4" w:space="0" w:color="auto"/>
              <w:right w:val="single" w:sz="4" w:space="0" w:color="auto"/>
            </w:tcBorders>
            <w:vAlign w:val="center"/>
          </w:tcPr>
          <w:p w14:paraId="1B5E5DCD"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0E414F84" w14:textId="77777777" w:rsidR="0071340D" w:rsidRPr="0074462F" w:rsidRDefault="0071340D" w:rsidP="00372DA1">
            <w:pPr>
              <w:rPr>
                <w:color w:val="000000" w:themeColor="text1"/>
                <w:sz w:val="22"/>
              </w:rPr>
            </w:pPr>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7A94221A" w14:textId="77777777" w:rsidR="0071340D" w:rsidRPr="0074462F" w:rsidRDefault="0071340D" w:rsidP="00372DA1">
            <w:pPr>
              <w:rPr>
                <w:color w:val="000000" w:themeColor="text1"/>
                <w:sz w:val="22"/>
                <w:szCs w:val="22"/>
              </w:rPr>
            </w:pPr>
            <w:r w:rsidRPr="0074462F">
              <w:rPr>
                <w:color w:val="000000" w:themeColor="text1"/>
                <w:sz w:val="22"/>
                <w:szCs w:val="22"/>
              </w:rPr>
              <w:t xml:space="preserve">The part of the sentence “described in an ICD” is usually replaced by </w:t>
            </w:r>
            <w:r w:rsidRPr="0074462F">
              <w:rPr>
                <w:color w:val="000000" w:themeColor="text1"/>
                <w:sz w:val="22"/>
                <w:szCs w:val="22"/>
              </w:rPr>
              <w:lastRenderedPageBreak/>
              <w:t>“mutually agreed between message exchange partners”</w:t>
            </w:r>
          </w:p>
        </w:tc>
        <w:tc>
          <w:tcPr>
            <w:tcW w:w="2446" w:type="dxa"/>
            <w:tcBorders>
              <w:top w:val="single" w:sz="4" w:space="0" w:color="auto"/>
              <w:left w:val="single" w:sz="4" w:space="0" w:color="auto"/>
              <w:bottom w:val="single" w:sz="4" w:space="0" w:color="auto"/>
              <w:right w:val="single" w:sz="4" w:space="0" w:color="auto"/>
            </w:tcBorders>
            <w:vAlign w:val="center"/>
          </w:tcPr>
          <w:p w14:paraId="1FED28E9" w14:textId="77777777" w:rsidR="0071340D" w:rsidRPr="0074462F" w:rsidRDefault="0071340D" w:rsidP="00372DA1">
            <w:pPr>
              <w:rPr>
                <w:color w:val="000000" w:themeColor="text1"/>
                <w:sz w:val="22"/>
              </w:rPr>
            </w:pPr>
            <w:r w:rsidRPr="0074462F">
              <w:rPr>
                <w:color w:val="000000" w:themeColor="text1"/>
                <w:sz w:val="22"/>
              </w:rPr>
              <w:lastRenderedPageBreak/>
              <w:t>Braun/ESA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68472C43" w14:textId="77777777" w:rsidR="0071340D" w:rsidRPr="0074462F" w:rsidRDefault="0071340D" w:rsidP="00372DA1">
            <w:pPr>
              <w:rPr>
                <w:color w:val="000000" w:themeColor="text1"/>
                <w:sz w:val="22"/>
                <w:szCs w:val="22"/>
              </w:rPr>
            </w:pPr>
            <w:r w:rsidRPr="0074462F">
              <w:rPr>
                <w:color w:val="000000" w:themeColor="text1"/>
                <w:sz w:val="22"/>
                <w:szCs w:val="22"/>
              </w:rPr>
              <w:t>Consider</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0D79FA55" w14:textId="77777777" w:rsidR="0071340D" w:rsidRPr="0074462F" w:rsidRDefault="0071340D" w:rsidP="00372DA1">
            <w:pPr>
              <w:rPr>
                <w:color w:val="000000" w:themeColor="text1"/>
                <w:sz w:val="22"/>
              </w:rPr>
            </w:pPr>
            <w:r>
              <w:rPr>
                <w:color w:val="000000" w:themeColor="text1"/>
                <w:sz w:val="22"/>
              </w:rPr>
              <w:t xml:space="preserve">The User-defined parameters section </w:t>
            </w:r>
            <w:r>
              <w:rPr>
                <w:color w:val="000000" w:themeColor="text1"/>
                <w:sz w:val="22"/>
              </w:rPr>
              <w:lastRenderedPageBreak/>
              <w:t>is the single category where we’d decided to retain mention of the ICD.</w:t>
            </w:r>
          </w:p>
        </w:tc>
      </w:tr>
      <w:tr w:rsidR="0071340D" w:rsidRPr="00C635BB" w14:paraId="6C4ACAFE"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31102FEE" w14:textId="77777777" w:rsidR="0071340D" w:rsidRPr="001F7E0C" w:rsidRDefault="0071340D" w:rsidP="00372DA1">
            <w:pPr>
              <w:rPr>
                <w:color w:val="000000" w:themeColor="text1"/>
                <w:sz w:val="22"/>
              </w:rPr>
            </w:pPr>
            <w:r>
              <w:rPr>
                <w:color w:val="000000" w:themeColor="text1"/>
                <w:sz w:val="22"/>
              </w:rPr>
              <w:lastRenderedPageBreak/>
              <w:t>6-9</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50B8C36" w14:textId="77777777" w:rsidR="0071340D" w:rsidRPr="001F7E0C" w:rsidRDefault="0071340D" w:rsidP="00372DA1">
            <w:pPr>
              <w:rPr>
                <w:color w:val="000000" w:themeColor="text1"/>
                <w:sz w:val="22"/>
              </w:rPr>
            </w:pPr>
            <w:r>
              <w:rPr>
                <w:color w:val="000000" w:themeColor="text1"/>
                <w:sz w:val="22"/>
              </w:rPr>
              <w:t>6.2.1</w:t>
            </w:r>
          </w:p>
        </w:tc>
        <w:tc>
          <w:tcPr>
            <w:tcW w:w="684" w:type="dxa"/>
            <w:tcBorders>
              <w:top w:val="single" w:sz="4" w:space="0" w:color="auto"/>
              <w:left w:val="single" w:sz="4" w:space="0" w:color="auto"/>
              <w:bottom w:val="single" w:sz="4" w:space="0" w:color="auto"/>
              <w:right w:val="single" w:sz="4" w:space="0" w:color="auto"/>
            </w:tcBorders>
            <w:vAlign w:val="center"/>
          </w:tcPr>
          <w:p w14:paraId="370EC9C9" w14:textId="77777777" w:rsidR="0071340D" w:rsidRPr="001F7E0C"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4D5FF983" w14:textId="77777777" w:rsidR="0071340D" w:rsidRPr="001F7E0C"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75F3FA17" w14:textId="77777777" w:rsidR="0071340D" w:rsidRPr="001F7E0C" w:rsidRDefault="0071340D" w:rsidP="00372DA1">
            <w:pPr>
              <w:rPr>
                <w:color w:val="000000" w:themeColor="text1"/>
                <w:sz w:val="22"/>
                <w:szCs w:val="22"/>
              </w:rPr>
            </w:pPr>
            <w:r>
              <w:rPr>
                <w:color w:val="000000" w:themeColor="text1"/>
                <w:sz w:val="22"/>
                <w:szCs w:val="22"/>
              </w:rPr>
              <w:t>The text above Table 6-1 just describes M and O, but not C.</w:t>
            </w:r>
          </w:p>
        </w:tc>
        <w:tc>
          <w:tcPr>
            <w:tcW w:w="2446" w:type="dxa"/>
            <w:tcBorders>
              <w:top w:val="single" w:sz="4" w:space="0" w:color="auto"/>
              <w:left w:val="single" w:sz="4" w:space="0" w:color="auto"/>
              <w:bottom w:val="single" w:sz="4" w:space="0" w:color="auto"/>
              <w:right w:val="single" w:sz="4" w:space="0" w:color="auto"/>
            </w:tcBorders>
            <w:vAlign w:val="center"/>
          </w:tcPr>
          <w:p w14:paraId="2BCE4CF4" w14:textId="77777777" w:rsidR="0071340D" w:rsidRPr="001F7E0C" w:rsidRDefault="0071340D" w:rsidP="00372DA1">
            <w:pPr>
              <w:rPr>
                <w:color w:val="000000" w:themeColor="text1"/>
                <w:sz w:val="22"/>
              </w:rPr>
            </w:pP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246AE537" w14:textId="77777777" w:rsidR="0071340D" w:rsidRPr="001F7E0C" w:rsidRDefault="0071340D" w:rsidP="00372DA1">
            <w:pPr>
              <w:rPr>
                <w:color w:val="000000" w:themeColor="text1"/>
                <w:sz w:val="22"/>
                <w:szCs w:val="22"/>
              </w:rPr>
            </w:pPr>
            <w:r>
              <w:rPr>
                <w:color w:val="000000" w:themeColor="text1"/>
                <w:sz w:val="22"/>
                <w:szCs w:val="22"/>
              </w:rPr>
              <w:t>Include definition for C</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33E827C7" w14:textId="77777777" w:rsidR="0071340D" w:rsidRPr="001F7E0C" w:rsidRDefault="0071340D" w:rsidP="00372DA1">
            <w:pPr>
              <w:rPr>
                <w:color w:val="000000" w:themeColor="text1"/>
                <w:sz w:val="22"/>
              </w:rPr>
            </w:pPr>
            <w:r>
              <w:rPr>
                <w:color w:val="000000" w:themeColor="text1"/>
                <w:sz w:val="22"/>
              </w:rPr>
              <w:t>Fixed.</w:t>
            </w:r>
          </w:p>
        </w:tc>
      </w:tr>
      <w:tr w:rsidR="0071340D" w:rsidRPr="00C635BB" w14:paraId="6D64E2B7"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0C5A59FA" w14:textId="77777777" w:rsidR="0071340D" w:rsidRPr="001F7E0C" w:rsidRDefault="0071340D" w:rsidP="00372DA1">
            <w:pPr>
              <w:rPr>
                <w:color w:val="000000" w:themeColor="text1"/>
                <w:sz w:val="22"/>
              </w:rPr>
            </w:pPr>
            <w:r>
              <w:rPr>
                <w:color w:val="000000" w:themeColor="text1"/>
                <w:sz w:val="22"/>
              </w:rPr>
              <w:t>6-9</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13A8E49" w14:textId="77777777" w:rsidR="0071340D" w:rsidRPr="001F7E0C" w:rsidRDefault="0071340D" w:rsidP="00372DA1">
            <w:pPr>
              <w:rPr>
                <w:color w:val="000000" w:themeColor="text1"/>
                <w:sz w:val="22"/>
              </w:rPr>
            </w:pPr>
            <w:r>
              <w:rPr>
                <w:color w:val="000000" w:themeColor="text1"/>
                <w:sz w:val="22"/>
              </w:rPr>
              <w:t>6.2.1</w:t>
            </w:r>
          </w:p>
        </w:tc>
        <w:tc>
          <w:tcPr>
            <w:tcW w:w="684" w:type="dxa"/>
            <w:tcBorders>
              <w:top w:val="single" w:sz="4" w:space="0" w:color="auto"/>
              <w:left w:val="single" w:sz="4" w:space="0" w:color="auto"/>
              <w:bottom w:val="single" w:sz="4" w:space="0" w:color="auto"/>
              <w:right w:val="single" w:sz="4" w:space="0" w:color="auto"/>
            </w:tcBorders>
            <w:vAlign w:val="center"/>
          </w:tcPr>
          <w:p w14:paraId="3E713E6B" w14:textId="77777777" w:rsidR="0071340D" w:rsidRPr="001F7E0C"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197455AF" w14:textId="77777777" w:rsidR="0071340D" w:rsidRPr="001F7E0C"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1F07CC1B" w14:textId="77777777" w:rsidR="0071340D" w:rsidRPr="001F7E0C" w:rsidRDefault="0071340D" w:rsidP="00372DA1">
            <w:pPr>
              <w:rPr>
                <w:color w:val="000000" w:themeColor="text1"/>
                <w:sz w:val="22"/>
                <w:szCs w:val="22"/>
              </w:rPr>
            </w:pPr>
            <w:r>
              <w:rPr>
                <w:color w:val="000000" w:themeColor="text1"/>
                <w:sz w:val="22"/>
                <w:szCs w:val="22"/>
              </w:rPr>
              <w:t>In Table 6-1, use User-Defined for consistency</w:t>
            </w:r>
          </w:p>
        </w:tc>
        <w:tc>
          <w:tcPr>
            <w:tcW w:w="2446" w:type="dxa"/>
            <w:tcBorders>
              <w:top w:val="single" w:sz="4" w:space="0" w:color="auto"/>
              <w:left w:val="single" w:sz="4" w:space="0" w:color="auto"/>
              <w:bottom w:val="single" w:sz="4" w:space="0" w:color="auto"/>
              <w:right w:val="single" w:sz="4" w:space="0" w:color="auto"/>
            </w:tcBorders>
            <w:vAlign w:val="center"/>
          </w:tcPr>
          <w:p w14:paraId="092DDDC3" w14:textId="77777777" w:rsidR="0071340D" w:rsidRPr="001F7E0C" w:rsidRDefault="0071340D" w:rsidP="00372DA1">
            <w:pPr>
              <w:rPr>
                <w:color w:val="000000" w:themeColor="text1"/>
                <w:sz w:val="22"/>
              </w:rPr>
            </w:pP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3FA12CED" w14:textId="77777777" w:rsidR="0071340D" w:rsidRPr="001F7E0C" w:rsidRDefault="0071340D" w:rsidP="00372DA1">
            <w:pPr>
              <w:rPr>
                <w:color w:val="000000" w:themeColor="text1"/>
                <w:sz w:val="22"/>
                <w:szCs w:val="22"/>
              </w:rPr>
            </w:pPr>
            <w:r>
              <w:rPr>
                <w:color w:val="000000" w:themeColor="text1"/>
                <w:sz w:val="22"/>
                <w:szCs w:val="22"/>
              </w:rPr>
              <w:t>Suggest making all instances of User-Defined the same</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25454496" w14:textId="77777777" w:rsidR="0071340D" w:rsidRPr="001F7E0C" w:rsidRDefault="0071340D" w:rsidP="00372DA1">
            <w:pPr>
              <w:rPr>
                <w:color w:val="000000" w:themeColor="text1"/>
                <w:sz w:val="22"/>
              </w:rPr>
            </w:pPr>
            <w:r>
              <w:rPr>
                <w:color w:val="000000" w:themeColor="text1"/>
                <w:sz w:val="22"/>
              </w:rPr>
              <w:t>Fixed.</w:t>
            </w:r>
          </w:p>
        </w:tc>
      </w:tr>
      <w:tr w:rsidR="0071340D" w:rsidRPr="00C635BB" w14:paraId="5D966D56"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525A7779" w14:textId="77777777" w:rsidR="0071340D" w:rsidRPr="001F7E0C" w:rsidRDefault="0071340D" w:rsidP="00372DA1">
            <w:pPr>
              <w:rPr>
                <w:color w:val="000000" w:themeColor="text1"/>
                <w:sz w:val="22"/>
              </w:rPr>
            </w:pPr>
            <w:r>
              <w:rPr>
                <w:color w:val="000000" w:themeColor="text1"/>
                <w:sz w:val="22"/>
              </w:rPr>
              <w:t>6-10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3A6337F" w14:textId="77777777" w:rsidR="0071340D" w:rsidRPr="001F7E0C" w:rsidRDefault="0071340D" w:rsidP="00372DA1">
            <w:pPr>
              <w:rPr>
                <w:color w:val="000000" w:themeColor="text1"/>
                <w:sz w:val="22"/>
              </w:rPr>
            </w:pPr>
            <w:r>
              <w:rPr>
                <w:color w:val="000000" w:themeColor="text1"/>
                <w:sz w:val="22"/>
              </w:rPr>
              <w:t>6.2.1.2</w:t>
            </w:r>
          </w:p>
        </w:tc>
        <w:tc>
          <w:tcPr>
            <w:tcW w:w="684" w:type="dxa"/>
            <w:tcBorders>
              <w:top w:val="single" w:sz="4" w:space="0" w:color="auto"/>
              <w:left w:val="single" w:sz="4" w:space="0" w:color="auto"/>
              <w:bottom w:val="single" w:sz="4" w:space="0" w:color="auto"/>
              <w:right w:val="single" w:sz="4" w:space="0" w:color="auto"/>
            </w:tcBorders>
            <w:vAlign w:val="center"/>
          </w:tcPr>
          <w:p w14:paraId="4A128779" w14:textId="77777777" w:rsidR="0071340D" w:rsidRPr="001F7E0C"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43E3FC02" w14:textId="77777777" w:rsidR="0071340D" w:rsidRPr="001F7E0C"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1C47A468" w14:textId="77777777" w:rsidR="0071340D" w:rsidRPr="001F7E0C" w:rsidRDefault="0071340D" w:rsidP="00372DA1">
            <w:pPr>
              <w:rPr>
                <w:color w:val="000000" w:themeColor="text1"/>
                <w:sz w:val="22"/>
                <w:szCs w:val="22"/>
              </w:rPr>
            </w:pPr>
            <w:r>
              <w:rPr>
                <w:color w:val="000000" w:themeColor="text1"/>
                <w:sz w:val="22"/>
                <w:szCs w:val="22"/>
              </w:rPr>
              <w:t xml:space="preserve">The definitions of </w:t>
            </w:r>
            <w:proofErr w:type="gramStart"/>
            <w:r>
              <w:rPr>
                <w:color w:val="000000" w:themeColor="text1"/>
                <w:sz w:val="22"/>
                <w:szCs w:val="22"/>
              </w:rPr>
              <w:t>M,O</w:t>
            </w:r>
            <w:proofErr w:type="gramEnd"/>
            <w:r>
              <w:rPr>
                <w:color w:val="000000" w:themeColor="text1"/>
                <w:sz w:val="22"/>
                <w:szCs w:val="22"/>
              </w:rPr>
              <w:t>, C are here.  Perhaps if they are included above this second definition can be removed.</w:t>
            </w:r>
          </w:p>
        </w:tc>
        <w:tc>
          <w:tcPr>
            <w:tcW w:w="2446" w:type="dxa"/>
            <w:tcBorders>
              <w:top w:val="single" w:sz="4" w:space="0" w:color="auto"/>
              <w:left w:val="single" w:sz="4" w:space="0" w:color="auto"/>
              <w:bottom w:val="single" w:sz="4" w:space="0" w:color="auto"/>
              <w:right w:val="single" w:sz="4" w:space="0" w:color="auto"/>
            </w:tcBorders>
            <w:vAlign w:val="center"/>
          </w:tcPr>
          <w:p w14:paraId="037AEECB" w14:textId="77777777" w:rsidR="0071340D" w:rsidRPr="001F7E0C" w:rsidRDefault="0071340D" w:rsidP="00372DA1">
            <w:pPr>
              <w:rPr>
                <w:color w:val="000000" w:themeColor="text1"/>
                <w:sz w:val="22"/>
              </w:rPr>
            </w:pP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E27A063" w14:textId="77777777" w:rsidR="0071340D" w:rsidRPr="001F7E0C" w:rsidRDefault="0071340D" w:rsidP="00372DA1">
            <w:pPr>
              <w:rPr>
                <w:color w:val="000000" w:themeColor="text1"/>
                <w:sz w:val="22"/>
                <w:szCs w:val="22"/>
              </w:rPr>
            </w:pPr>
            <w:r>
              <w:rPr>
                <w:color w:val="000000" w:themeColor="text1"/>
                <w:sz w:val="22"/>
                <w:szCs w:val="22"/>
              </w:rPr>
              <w:t>Suggest defining in one place</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7140CA1B" w14:textId="77777777" w:rsidR="0071340D" w:rsidRPr="001F7E0C" w:rsidRDefault="0071340D" w:rsidP="00372DA1">
            <w:pPr>
              <w:rPr>
                <w:color w:val="000000" w:themeColor="text1"/>
                <w:sz w:val="22"/>
              </w:rPr>
            </w:pPr>
            <w:r>
              <w:rPr>
                <w:color w:val="000000" w:themeColor="text1"/>
                <w:sz w:val="22"/>
              </w:rPr>
              <w:t>Fixed.</w:t>
            </w:r>
          </w:p>
        </w:tc>
      </w:tr>
      <w:tr w:rsidR="0071340D" w:rsidRPr="00C635BB" w14:paraId="7D6DEFC3"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6EED5C13" w14:textId="77777777" w:rsidR="0071340D" w:rsidRPr="001F7E0C" w:rsidRDefault="0071340D" w:rsidP="00372DA1">
            <w:pPr>
              <w:rPr>
                <w:color w:val="000000" w:themeColor="text1"/>
                <w:sz w:val="22"/>
              </w:rPr>
            </w:pPr>
            <w:r>
              <w:rPr>
                <w:color w:val="000000" w:themeColor="text1"/>
                <w:sz w:val="22"/>
              </w:rPr>
              <w:t>6-10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2F22AF5" w14:textId="77777777" w:rsidR="0071340D" w:rsidRPr="001F7E0C" w:rsidRDefault="0071340D" w:rsidP="00372DA1">
            <w:pPr>
              <w:rPr>
                <w:color w:val="000000" w:themeColor="text1"/>
                <w:sz w:val="22"/>
              </w:rPr>
            </w:pPr>
            <w:r>
              <w:rPr>
                <w:color w:val="000000" w:themeColor="text1"/>
                <w:sz w:val="22"/>
              </w:rPr>
              <w:t>6.2.1.2</w:t>
            </w:r>
          </w:p>
        </w:tc>
        <w:tc>
          <w:tcPr>
            <w:tcW w:w="684" w:type="dxa"/>
            <w:tcBorders>
              <w:top w:val="single" w:sz="4" w:space="0" w:color="auto"/>
              <w:left w:val="single" w:sz="4" w:space="0" w:color="auto"/>
              <w:bottom w:val="single" w:sz="4" w:space="0" w:color="auto"/>
              <w:right w:val="single" w:sz="4" w:space="0" w:color="auto"/>
            </w:tcBorders>
            <w:vAlign w:val="center"/>
          </w:tcPr>
          <w:p w14:paraId="3F66BBC4" w14:textId="77777777" w:rsidR="0071340D" w:rsidRPr="001F7E0C"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633E21F9" w14:textId="77777777" w:rsidR="0071340D" w:rsidRPr="001F7E0C"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61AA2A24" w14:textId="77777777" w:rsidR="0071340D" w:rsidRPr="001F7E0C" w:rsidRDefault="0071340D" w:rsidP="00372DA1">
            <w:pPr>
              <w:rPr>
                <w:color w:val="000000" w:themeColor="text1"/>
                <w:sz w:val="22"/>
                <w:szCs w:val="22"/>
              </w:rPr>
            </w:pPr>
            <w:r>
              <w:rPr>
                <w:color w:val="000000" w:themeColor="text1"/>
                <w:sz w:val="22"/>
                <w:szCs w:val="22"/>
              </w:rPr>
              <w:t>Change ‘denote’ to ‘denotes’ after ‘C’ in the last sentence</w:t>
            </w:r>
          </w:p>
        </w:tc>
        <w:tc>
          <w:tcPr>
            <w:tcW w:w="2446" w:type="dxa"/>
            <w:tcBorders>
              <w:top w:val="single" w:sz="4" w:space="0" w:color="auto"/>
              <w:left w:val="single" w:sz="4" w:space="0" w:color="auto"/>
              <w:bottom w:val="single" w:sz="4" w:space="0" w:color="auto"/>
              <w:right w:val="single" w:sz="4" w:space="0" w:color="auto"/>
            </w:tcBorders>
            <w:vAlign w:val="center"/>
          </w:tcPr>
          <w:p w14:paraId="581F9B5E" w14:textId="77777777" w:rsidR="0071340D" w:rsidRPr="001F7E0C" w:rsidRDefault="0071340D" w:rsidP="00372DA1">
            <w:pPr>
              <w:rPr>
                <w:color w:val="000000" w:themeColor="text1"/>
                <w:sz w:val="22"/>
              </w:rPr>
            </w:pP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4F983B64" w14:textId="77777777" w:rsidR="0071340D" w:rsidRPr="001F7E0C" w:rsidRDefault="0071340D" w:rsidP="00372DA1">
            <w:pPr>
              <w:rPr>
                <w:color w:val="000000" w:themeColor="text1"/>
                <w:sz w:val="22"/>
                <w:szCs w:val="22"/>
              </w:rPr>
            </w:pPr>
            <w:r>
              <w:rPr>
                <w:color w:val="000000" w:themeColor="text1"/>
                <w:sz w:val="22"/>
                <w:szCs w:val="22"/>
              </w:rPr>
              <w:t>Fix</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E2B47CB" w14:textId="77777777" w:rsidR="0071340D" w:rsidRPr="001F7E0C" w:rsidRDefault="0071340D" w:rsidP="00372DA1">
            <w:pPr>
              <w:rPr>
                <w:color w:val="000000" w:themeColor="text1"/>
                <w:sz w:val="22"/>
              </w:rPr>
            </w:pPr>
            <w:r>
              <w:rPr>
                <w:color w:val="000000" w:themeColor="text1"/>
                <w:sz w:val="22"/>
              </w:rPr>
              <w:t>Fixed.</w:t>
            </w:r>
          </w:p>
        </w:tc>
      </w:tr>
      <w:tr w:rsidR="0071340D" w:rsidRPr="00C635BB" w14:paraId="74AF45B6"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7D9414CE" w14:textId="77777777" w:rsidR="0071340D" w:rsidRPr="001F7E0C" w:rsidRDefault="0071340D" w:rsidP="00372DA1">
            <w:pPr>
              <w:rPr>
                <w:color w:val="000000" w:themeColor="text1"/>
                <w:sz w:val="22"/>
              </w:rPr>
            </w:pPr>
            <w:r>
              <w:rPr>
                <w:color w:val="000000" w:themeColor="text1"/>
                <w:sz w:val="22"/>
              </w:rPr>
              <w:t>6-19</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4EF248A" w14:textId="77777777" w:rsidR="0071340D" w:rsidRPr="001F7E0C" w:rsidRDefault="0071340D" w:rsidP="00372DA1">
            <w:pPr>
              <w:rPr>
                <w:color w:val="000000" w:themeColor="text1"/>
                <w:sz w:val="22"/>
              </w:rPr>
            </w:pPr>
            <w:r>
              <w:rPr>
                <w:color w:val="000000" w:themeColor="text1"/>
                <w:sz w:val="22"/>
              </w:rPr>
              <w:t>Table 6-4</w:t>
            </w:r>
          </w:p>
        </w:tc>
        <w:tc>
          <w:tcPr>
            <w:tcW w:w="684" w:type="dxa"/>
            <w:tcBorders>
              <w:top w:val="single" w:sz="4" w:space="0" w:color="auto"/>
              <w:left w:val="single" w:sz="4" w:space="0" w:color="auto"/>
              <w:bottom w:val="single" w:sz="4" w:space="0" w:color="auto"/>
              <w:right w:val="single" w:sz="4" w:space="0" w:color="auto"/>
            </w:tcBorders>
            <w:vAlign w:val="center"/>
          </w:tcPr>
          <w:p w14:paraId="555985CB" w14:textId="77777777" w:rsidR="0071340D" w:rsidRPr="001F7E0C"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666E9768" w14:textId="77777777" w:rsidR="0071340D" w:rsidRPr="001F7E0C"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3BB368BE" w14:textId="77777777" w:rsidR="0071340D" w:rsidRPr="001F7E0C" w:rsidRDefault="0071340D" w:rsidP="00372DA1">
            <w:pPr>
              <w:rPr>
                <w:color w:val="000000" w:themeColor="text1"/>
                <w:sz w:val="22"/>
                <w:szCs w:val="22"/>
              </w:rPr>
            </w:pPr>
            <w:r>
              <w:rPr>
                <w:color w:val="000000" w:themeColor="text1"/>
                <w:sz w:val="22"/>
                <w:szCs w:val="22"/>
              </w:rPr>
              <w:t xml:space="preserve">Here ‘SIMULATED’ is used for ORB_BASIS and ‘SIMULATION’ is used for COV_BASIS.  </w:t>
            </w:r>
          </w:p>
        </w:tc>
        <w:tc>
          <w:tcPr>
            <w:tcW w:w="2446" w:type="dxa"/>
            <w:tcBorders>
              <w:top w:val="single" w:sz="4" w:space="0" w:color="auto"/>
              <w:left w:val="single" w:sz="4" w:space="0" w:color="auto"/>
              <w:bottom w:val="single" w:sz="4" w:space="0" w:color="auto"/>
              <w:right w:val="single" w:sz="4" w:space="0" w:color="auto"/>
            </w:tcBorders>
            <w:vAlign w:val="center"/>
          </w:tcPr>
          <w:p w14:paraId="6CC61371" w14:textId="77777777" w:rsidR="0071340D" w:rsidRPr="001F7E0C" w:rsidRDefault="0071340D" w:rsidP="00372DA1">
            <w:pPr>
              <w:rPr>
                <w:color w:val="000000" w:themeColor="text1"/>
                <w:sz w:val="22"/>
              </w:rPr>
            </w:pP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05E4CEC4" w14:textId="77777777" w:rsidR="0071340D" w:rsidRPr="001F7E0C" w:rsidRDefault="0071340D" w:rsidP="00372DA1">
            <w:pPr>
              <w:rPr>
                <w:color w:val="000000" w:themeColor="text1"/>
                <w:sz w:val="22"/>
                <w:szCs w:val="22"/>
              </w:rPr>
            </w:pPr>
            <w:r>
              <w:rPr>
                <w:color w:val="000000" w:themeColor="text1"/>
                <w:sz w:val="22"/>
                <w:szCs w:val="22"/>
              </w:rPr>
              <w:t>Use same term for both.  I think we decided on SIMULATED in the recent meeting.</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35DCDA4B" w14:textId="77777777" w:rsidR="0071340D" w:rsidRPr="001F7E0C" w:rsidRDefault="0071340D" w:rsidP="00372DA1">
            <w:pPr>
              <w:rPr>
                <w:color w:val="000000" w:themeColor="text1"/>
                <w:sz w:val="22"/>
              </w:rPr>
            </w:pPr>
            <w:r>
              <w:rPr>
                <w:color w:val="000000" w:themeColor="text1"/>
                <w:sz w:val="22"/>
              </w:rPr>
              <w:t>Fixed.</w:t>
            </w:r>
          </w:p>
        </w:tc>
      </w:tr>
      <w:tr w:rsidR="0071340D" w:rsidRPr="00C635BB" w14:paraId="3499EF8A"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0312487D" w14:textId="77777777" w:rsidR="0071340D" w:rsidRPr="001F7E0C" w:rsidRDefault="0071340D" w:rsidP="00372DA1">
            <w:pPr>
              <w:rPr>
                <w:color w:val="000000" w:themeColor="text1"/>
                <w:sz w:val="22"/>
              </w:rPr>
            </w:pPr>
            <w:r>
              <w:rPr>
                <w:color w:val="000000" w:themeColor="text1"/>
                <w:sz w:val="22"/>
              </w:rPr>
              <w:t>6-20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F739024" w14:textId="77777777" w:rsidR="0071340D" w:rsidRPr="001F7E0C" w:rsidRDefault="0071340D" w:rsidP="00372DA1">
            <w:pPr>
              <w:rPr>
                <w:color w:val="000000" w:themeColor="text1"/>
                <w:sz w:val="22"/>
              </w:rPr>
            </w:pPr>
            <w:r>
              <w:rPr>
                <w:color w:val="000000" w:themeColor="text1"/>
                <w:sz w:val="22"/>
              </w:rPr>
              <w:t>Table 6-4</w:t>
            </w:r>
          </w:p>
        </w:tc>
        <w:tc>
          <w:tcPr>
            <w:tcW w:w="684" w:type="dxa"/>
            <w:tcBorders>
              <w:top w:val="single" w:sz="4" w:space="0" w:color="auto"/>
              <w:left w:val="single" w:sz="4" w:space="0" w:color="auto"/>
              <w:bottom w:val="single" w:sz="4" w:space="0" w:color="auto"/>
              <w:right w:val="single" w:sz="4" w:space="0" w:color="auto"/>
            </w:tcBorders>
            <w:vAlign w:val="center"/>
          </w:tcPr>
          <w:p w14:paraId="3F6D9FC7" w14:textId="77777777" w:rsidR="0071340D" w:rsidRPr="001F7E0C"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6B977905" w14:textId="77777777" w:rsidR="0071340D" w:rsidRPr="001F7E0C"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2D0AABF4" w14:textId="77777777" w:rsidR="0071340D" w:rsidRPr="001F7E0C" w:rsidRDefault="0071340D" w:rsidP="00372DA1">
            <w:pPr>
              <w:rPr>
                <w:color w:val="000000" w:themeColor="text1"/>
                <w:sz w:val="22"/>
                <w:szCs w:val="22"/>
              </w:rPr>
            </w:pPr>
            <w:r>
              <w:rPr>
                <w:color w:val="000000" w:themeColor="text1"/>
                <w:sz w:val="22"/>
                <w:szCs w:val="22"/>
              </w:rPr>
              <w:t>Not sure why both keywords are in the same row with only one description</w:t>
            </w:r>
          </w:p>
        </w:tc>
        <w:tc>
          <w:tcPr>
            <w:tcW w:w="2446" w:type="dxa"/>
            <w:tcBorders>
              <w:top w:val="single" w:sz="4" w:space="0" w:color="auto"/>
              <w:left w:val="single" w:sz="4" w:space="0" w:color="auto"/>
              <w:bottom w:val="single" w:sz="4" w:space="0" w:color="auto"/>
              <w:right w:val="single" w:sz="4" w:space="0" w:color="auto"/>
            </w:tcBorders>
            <w:vAlign w:val="center"/>
          </w:tcPr>
          <w:p w14:paraId="0D73824A" w14:textId="77777777" w:rsidR="0071340D" w:rsidRPr="001F7E0C" w:rsidRDefault="0071340D" w:rsidP="00372DA1">
            <w:pPr>
              <w:rPr>
                <w:color w:val="000000" w:themeColor="text1"/>
                <w:sz w:val="22"/>
              </w:rPr>
            </w:pP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235A11C6" w14:textId="77777777" w:rsidR="0071340D" w:rsidRPr="001F7E0C" w:rsidRDefault="0071340D" w:rsidP="00372DA1">
            <w:pPr>
              <w:rPr>
                <w:color w:val="000000" w:themeColor="text1"/>
                <w:sz w:val="22"/>
                <w:szCs w:val="22"/>
              </w:rPr>
            </w:pPr>
            <w:r>
              <w:rPr>
                <w:color w:val="000000" w:themeColor="text1"/>
                <w:sz w:val="22"/>
                <w:szCs w:val="22"/>
              </w:rPr>
              <w:t xml:space="preserve">Suggest having two separate keywords, each with its own description </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516897F2" w14:textId="77777777" w:rsidR="0071340D" w:rsidRPr="001F7E0C" w:rsidRDefault="0071340D" w:rsidP="00372DA1">
            <w:pPr>
              <w:rPr>
                <w:color w:val="000000" w:themeColor="text1"/>
                <w:sz w:val="22"/>
              </w:rPr>
            </w:pPr>
            <w:r>
              <w:rPr>
                <w:color w:val="000000" w:themeColor="text1"/>
                <w:sz w:val="22"/>
              </w:rPr>
              <w:t>Fixed.</w:t>
            </w:r>
          </w:p>
        </w:tc>
      </w:tr>
      <w:tr w:rsidR="0071340D" w:rsidRPr="00C635BB" w14:paraId="24FBF839"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108745B2" w14:textId="77777777" w:rsidR="0071340D" w:rsidRPr="001F7E0C" w:rsidRDefault="0071340D" w:rsidP="00372DA1">
            <w:pPr>
              <w:rPr>
                <w:color w:val="000000" w:themeColor="text1"/>
                <w:sz w:val="22"/>
              </w:rPr>
            </w:pPr>
            <w:r>
              <w:rPr>
                <w:color w:val="000000" w:themeColor="text1"/>
                <w:sz w:val="22"/>
              </w:rPr>
              <w:t>6-21</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08978DC" w14:textId="77777777" w:rsidR="0071340D" w:rsidRPr="001F7E0C" w:rsidRDefault="0071340D" w:rsidP="00372DA1">
            <w:pPr>
              <w:rPr>
                <w:color w:val="000000" w:themeColor="text1"/>
                <w:sz w:val="22"/>
              </w:rPr>
            </w:pPr>
            <w:r>
              <w:rPr>
                <w:color w:val="000000" w:themeColor="text1"/>
                <w:sz w:val="22"/>
              </w:rPr>
              <w:t>Table 6-4</w:t>
            </w:r>
          </w:p>
        </w:tc>
        <w:tc>
          <w:tcPr>
            <w:tcW w:w="684" w:type="dxa"/>
            <w:tcBorders>
              <w:top w:val="single" w:sz="4" w:space="0" w:color="auto"/>
              <w:left w:val="single" w:sz="4" w:space="0" w:color="auto"/>
              <w:bottom w:val="single" w:sz="4" w:space="0" w:color="auto"/>
              <w:right w:val="single" w:sz="4" w:space="0" w:color="auto"/>
            </w:tcBorders>
            <w:vAlign w:val="center"/>
          </w:tcPr>
          <w:p w14:paraId="24EE566E" w14:textId="77777777" w:rsidR="0071340D" w:rsidRPr="001F7E0C"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667690E0" w14:textId="77777777" w:rsidR="0071340D" w:rsidRPr="001F7E0C"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6DA0D630" w14:textId="77777777" w:rsidR="0071340D" w:rsidRPr="001F7E0C" w:rsidRDefault="0071340D" w:rsidP="00372DA1">
            <w:pPr>
              <w:rPr>
                <w:color w:val="000000" w:themeColor="text1"/>
                <w:sz w:val="22"/>
                <w:szCs w:val="22"/>
              </w:rPr>
            </w:pPr>
            <w:r>
              <w:rPr>
                <w:color w:val="000000" w:themeColor="text1"/>
                <w:sz w:val="22"/>
                <w:szCs w:val="22"/>
              </w:rPr>
              <w:t xml:space="preserve">Seems like ORB_UNITS could cause problems for someone trying to read this message.  If the message generator uses different units than what are given in the SANA table, then the recipient may need to change processing if they </w:t>
            </w:r>
            <w:r>
              <w:rPr>
                <w:color w:val="000000" w:themeColor="text1"/>
                <w:sz w:val="22"/>
                <w:szCs w:val="22"/>
              </w:rPr>
              <w:lastRenderedPageBreak/>
              <w:t xml:space="preserve">are using the orbit data in other calculations.  </w:t>
            </w:r>
          </w:p>
        </w:tc>
        <w:tc>
          <w:tcPr>
            <w:tcW w:w="2446" w:type="dxa"/>
            <w:tcBorders>
              <w:top w:val="single" w:sz="4" w:space="0" w:color="auto"/>
              <w:left w:val="single" w:sz="4" w:space="0" w:color="auto"/>
              <w:bottom w:val="single" w:sz="4" w:space="0" w:color="auto"/>
              <w:right w:val="single" w:sz="4" w:space="0" w:color="auto"/>
            </w:tcBorders>
            <w:vAlign w:val="center"/>
          </w:tcPr>
          <w:p w14:paraId="4E45D018" w14:textId="77777777" w:rsidR="0071340D" w:rsidRPr="001F7E0C" w:rsidRDefault="0071340D" w:rsidP="00372DA1">
            <w:pPr>
              <w:rPr>
                <w:color w:val="000000" w:themeColor="text1"/>
                <w:sz w:val="22"/>
              </w:rPr>
            </w:pP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674D0ED8" w14:textId="77777777" w:rsidR="0071340D" w:rsidRPr="001F7E0C" w:rsidRDefault="0071340D" w:rsidP="00372DA1">
            <w:pPr>
              <w:rPr>
                <w:color w:val="000000" w:themeColor="text1"/>
                <w:sz w:val="22"/>
                <w:szCs w:val="22"/>
              </w:rPr>
            </w:pPr>
            <w:r>
              <w:rPr>
                <w:color w:val="000000" w:themeColor="text1"/>
                <w:sz w:val="22"/>
                <w:szCs w:val="22"/>
              </w:rPr>
              <w:t>I missed the final discussion on this topic.  If the group decided to keep units then disregard. I think they will not be included in the ACM, but the ACM doesn’t have quite so many options.</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23F646A" w14:textId="77777777" w:rsidR="0071340D" w:rsidRPr="001F7E0C" w:rsidRDefault="0071340D" w:rsidP="00372DA1">
            <w:pPr>
              <w:rPr>
                <w:color w:val="000000" w:themeColor="text1"/>
                <w:sz w:val="22"/>
              </w:rPr>
            </w:pPr>
            <w:r>
              <w:rPr>
                <w:color w:val="000000" w:themeColor="text1"/>
                <w:sz w:val="22"/>
              </w:rPr>
              <w:t>Fixed – all valid points, which is ultimately why we changed _UNITS entries to be informative (and optional)</w:t>
            </w:r>
          </w:p>
        </w:tc>
      </w:tr>
      <w:tr w:rsidR="0071340D" w:rsidRPr="00C635BB" w14:paraId="1FA5B626"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716E61A5" w14:textId="77777777" w:rsidR="0071340D" w:rsidRPr="001F7E0C" w:rsidRDefault="0071340D" w:rsidP="00372DA1">
            <w:pPr>
              <w:rPr>
                <w:color w:val="000000" w:themeColor="text1"/>
                <w:sz w:val="22"/>
              </w:rPr>
            </w:pPr>
            <w:r>
              <w:rPr>
                <w:color w:val="000000" w:themeColor="text1"/>
                <w:sz w:val="22"/>
              </w:rPr>
              <w:t xml:space="preserve"> 6-24</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2A4E6F6" w14:textId="77777777" w:rsidR="0071340D" w:rsidRPr="001F7E0C" w:rsidRDefault="0071340D" w:rsidP="00372DA1">
            <w:pPr>
              <w:rPr>
                <w:color w:val="000000" w:themeColor="text1"/>
                <w:sz w:val="22"/>
              </w:rPr>
            </w:pPr>
            <w:r>
              <w:rPr>
                <w:color w:val="000000" w:themeColor="text1"/>
                <w:sz w:val="22"/>
              </w:rPr>
              <w:t>Table 6-5</w:t>
            </w:r>
          </w:p>
        </w:tc>
        <w:tc>
          <w:tcPr>
            <w:tcW w:w="684" w:type="dxa"/>
            <w:tcBorders>
              <w:top w:val="single" w:sz="4" w:space="0" w:color="auto"/>
              <w:left w:val="single" w:sz="4" w:space="0" w:color="auto"/>
              <w:bottom w:val="single" w:sz="4" w:space="0" w:color="auto"/>
              <w:right w:val="single" w:sz="4" w:space="0" w:color="auto"/>
            </w:tcBorders>
            <w:vAlign w:val="center"/>
          </w:tcPr>
          <w:p w14:paraId="7B3D341F" w14:textId="77777777" w:rsidR="0071340D" w:rsidRPr="001F7E0C"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76057169" w14:textId="77777777" w:rsidR="0071340D" w:rsidRPr="001F7E0C" w:rsidRDefault="0071340D" w:rsidP="00372DA1">
            <w:pPr>
              <w:rPr>
                <w:color w:val="000000" w:themeColor="text1"/>
                <w:sz w:val="22"/>
              </w:rPr>
            </w:pPr>
            <w:r>
              <w:rPr>
                <w:color w:val="000000" w:themeColor="text1"/>
                <w:sz w:val="22"/>
              </w:rPr>
              <w:t xml:space="preserve"> </w:t>
            </w:r>
          </w:p>
        </w:tc>
        <w:tc>
          <w:tcPr>
            <w:tcW w:w="3770" w:type="dxa"/>
            <w:tcBorders>
              <w:top w:val="single" w:sz="4" w:space="0" w:color="auto"/>
              <w:left w:val="single" w:sz="4" w:space="0" w:color="auto"/>
              <w:bottom w:val="single" w:sz="4" w:space="0" w:color="auto"/>
              <w:right w:val="single" w:sz="4" w:space="0" w:color="auto"/>
            </w:tcBorders>
            <w:vAlign w:val="center"/>
            <w:hideMark/>
          </w:tcPr>
          <w:p w14:paraId="49DCB591" w14:textId="77777777" w:rsidR="0071340D" w:rsidRPr="001F7E0C" w:rsidRDefault="0071340D" w:rsidP="00372DA1">
            <w:pPr>
              <w:rPr>
                <w:color w:val="000000" w:themeColor="text1"/>
                <w:sz w:val="22"/>
                <w:szCs w:val="22"/>
              </w:rPr>
            </w:pPr>
            <w:r>
              <w:rPr>
                <w:color w:val="000000" w:themeColor="text1"/>
                <w:sz w:val="22"/>
                <w:szCs w:val="22"/>
              </w:rPr>
              <w:t>Seems like SOLAR_RAD_UNCERTAINTY should have units of % similar to DRAG_UNCERTAINTY</w:t>
            </w:r>
          </w:p>
        </w:tc>
        <w:tc>
          <w:tcPr>
            <w:tcW w:w="2446" w:type="dxa"/>
            <w:tcBorders>
              <w:top w:val="single" w:sz="4" w:space="0" w:color="auto"/>
              <w:left w:val="single" w:sz="4" w:space="0" w:color="auto"/>
              <w:bottom w:val="single" w:sz="4" w:space="0" w:color="auto"/>
              <w:right w:val="single" w:sz="4" w:space="0" w:color="auto"/>
            </w:tcBorders>
            <w:vAlign w:val="center"/>
          </w:tcPr>
          <w:p w14:paraId="332E4F39" w14:textId="77777777" w:rsidR="0071340D" w:rsidRPr="001F7E0C" w:rsidRDefault="0071340D" w:rsidP="00372DA1">
            <w:pPr>
              <w:rPr>
                <w:color w:val="000000" w:themeColor="text1"/>
                <w:sz w:val="22"/>
              </w:rPr>
            </w:pP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2A2057E" w14:textId="77777777" w:rsidR="0071340D" w:rsidRPr="001F7E0C" w:rsidRDefault="0071340D" w:rsidP="00372DA1">
            <w:pPr>
              <w:rPr>
                <w:color w:val="000000" w:themeColor="text1"/>
                <w:sz w:val="22"/>
                <w:szCs w:val="22"/>
              </w:rPr>
            </w:pPr>
            <w:r>
              <w:rPr>
                <w:color w:val="000000" w:themeColor="text1"/>
                <w:sz w:val="22"/>
                <w:szCs w:val="22"/>
              </w:rPr>
              <w:t>Fix</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6CB966B2" w14:textId="77777777" w:rsidR="0071340D" w:rsidRPr="001F7E0C" w:rsidRDefault="0071340D" w:rsidP="00372DA1">
            <w:pPr>
              <w:rPr>
                <w:color w:val="000000" w:themeColor="text1"/>
                <w:sz w:val="22"/>
              </w:rPr>
            </w:pPr>
            <w:r>
              <w:rPr>
                <w:color w:val="000000" w:themeColor="text1"/>
                <w:sz w:val="22"/>
              </w:rPr>
              <w:t>Fixed.</w:t>
            </w:r>
          </w:p>
        </w:tc>
      </w:tr>
      <w:tr w:rsidR="0071340D" w:rsidRPr="00C635BB" w14:paraId="2E7DE4E8"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33499078" w14:textId="77777777" w:rsidR="0071340D" w:rsidRPr="001F7E0C" w:rsidRDefault="0071340D" w:rsidP="00372DA1">
            <w:pPr>
              <w:rPr>
                <w:color w:val="000000" w:themeColor="text1"/>
                <w:sz w:val="22"/>
              </w:rPr>
            </w:pPr>
            <w:r>
              <w:rPr>
                <w:color w:val="000000" w:themeColor="text1"/>
                <w:sz w:val="22"/>
              </w:rPr>
              <w:t>6-24</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8381C12" w14:textId="77777777" w:rsidR="0071340D" w:rsidRPr="001F7E0C" w:rsidRDefault="0071340D" w:rsidP="00372DA1">
            <w:pPr>
              <w:rPr>
                <w:color w:val="000000" w:themeColor="text1"/>
                <w:sz w:val="22"/>
              </w:rPr>
            </w:pPr>
            <w:r>
              <w:rPr>
                <w:color w:val="000000" w:themeColor="text1"/>
                <w:sz w:val="22"/>
              </w:rPr>
              <w:t>Table 6-5</w:t>
            </w:r>
          </w:p>
        </w:tc>
        <w:tc>
          <w:tcPr>
            <w:tcW w:w="684" w:type="dxa"/>
            <w:tcBorders>
              <w:top w:val="single" w:sz="4" w:space="0" w:color="auto"/>
              <w:left w:val="single" w:sz="4" w:space="0" w:color="auto"/>
              <w:bottom w:val="single" w:sz="4" w:space="0" w:color="auto"/>
              <w:right w:val="single" w:sz="4" w:space="0" w:color="auto"/>
            </w:tcBorders>
            <w:vAlign w:val="center"/>
          </w:tcPr>
          <w:p w14:paraId="0B99952A" w14:textId="77777777" w:rsidR="0071340D" w:rsidRPr="001F7E0C"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1DFC2FB2" w14:textId="77777777" w:rsidR="0071340D" w:rsidRPr="001F7E0C"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6EBE856B" w14:textId="77777777" w:rsidR="0071340D" w:rsidRPr="001F7E0C" w:rsidRDefault="0071340D" w:rsidP="00372DA1">
            <w:pPr>
              <w:rPr>
                <w:color w:val="000000" w:themeColor="text1"/>
                <w:sz w:val="22"/>
                <w:szCs w:val="22"/>
              </w:rPr>
            </w:pPr>
            <w:r>
              <w:rPr>
                <w:color w:val="000000" w:themeColor="text1"/>
                <w:sz w:val="22"/>
                <w:szCs w:val="22"/>
              </w:rPr>
              <w:t>Suggest using one of the examples in the description in the Example column.  ‘CMGS’ is not an attitude control type.</w:t>
            </w:r>
          </w:p>
        </w:tc>
        <w:tc>
          <w:tcPr>
            <w:tcW w:w="2446" w:type="dxa"/>
            <w:tcBorders>
              <w:top w:val="single" w:sz="4" w:space="0" w:color="auto"/>
              <w:left w:val="single" w:sz="4" w:space="0" w:color="auto"/>
              <w:bottom w:val="single" w:sz="4" w:space="0" w:color="auto"/>
              <w:right w:val="single" w:sz="4" w:space="0" w:color="auto"/>
            </w:tcBorders>
            <w:vAlign w:val="center"/>
          </w:tcPr>
          <w:p w14:paraId="1E115E32" w14:textId="77777777" w:rsidR="0071340D" w:rsidRPr="001F7E0C" w:rsidRDefault="0071340D" w:rsidP="00372DA1">
            <w:pPr>
              <w:rPr>
                <w:color w:val="000000" w:themeColor="text1"/>
                <w:sz w:val="22"/>
              </w:rPr>
            </w:pP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B57759D" w14:textId="77777777" w:rsidR="0071340D" w:rsidRPr="001F7E0C" w:rsidRDefault="0071340D" w:rsidP="00372DA1">
            <w:pPr>
              <w:rPr>
                <w:color w:val="000000" w:themeColor="text1"/>
                <w:sz w:val="22"/>
                <w:szCs w:val="22"/>
              </w:rPr>
            </w:pPr>
            <w:r>
              <w:rPr>
                <w:color w:val="000000" w:themeColor="text1"/>
                <w:sz w:val="22"/>
                <w:szCs w:val="22"/>
              </w:rPr>
              <w:t>Fix</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0547CC86" w14:textId="77777777" w:rsidR="0071340D" w:rsidRPr="001F7E0C" w:rsidRDefault="0071340D" w:rsidP="00372DA1">
            <w:pPr>
              <w:rPr>
                <w:color w:val="000000" w:themeColor="text1"/>
                <w:sz w:val="22"/>
              </w:rPr>
            </w:pPr>
            <w:r>
              <w:rPr>
                <w:color w:val="000000" w:themeColor="text1"/>
                <w:sz w:val="22"/>
              </w:rPr>
              <w:t>Fixed, but I’d like more information on why you feel that CMGS is not an attitude control type.</w:t>
            </w:r>
          </w:p>
        </w:tc>
      </w:tr>
      <w:tr w:rsidR="0071340D" w:rsidRPr="00C635BB" w14:paraId="5B5C7909"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2EC362E9" w14:textId="77777777" w:rsidR="0071340D" w:rsidRPr="001F7E0C" w:rsidRDefault="0071340D" w:rsidP="00372DA1">
            <w:pPr>
              <w:rPr>
                <w:color w:val="000000" w:themeColor="text1"/>
                <w:sz w:val="22"/>
              </w:rPr>
            </w:pPr>
            <w:r>
              <w:rPr>
                <w:color w:val="000000" w:themeColor="text1"/>
                <w:sz w:val="22"/>
              </w:rPr>
              <w:t>6-24</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8B65B30" w14:textId="77777777" w:rsidR="0071340D" w:rsidRPr="001F7E0C" w:rsidRDefault="0071340D" w:rsidP="00372DA1">
            <w:pPr>
              <w:rPr>
                <w:color w:val="000000" w:themeColor="text1"/>
                <w:sz w:val="22"/>
              </w:rPr>
            </w:pPr>
            <w:r>
              <w:rPr>
                <w:color w:val="000000" w:themeColor="text1"/>
                <w:sz w:val="22"/>
              </w:rPr>
              <w:t>Table 6-5</w:t>
            </w:r>
          </w:p>
        </w:tc>
        <w:tc>
          <w:tcPr>
            <w:tcW w:w="684" w:type="dxa"/>
            <w:tcBorders>
              <w:top w:val="single" w:sz="4" w:space="0" w:color="auto"/>
              <w:left w:val="single" w:sz="4" w:space="0" w:color="auto"/>
              <w:bottom w:val="single" w:sz="4" w:space="0" w:color="auto"/>
              <w:right w:val="single" w:sz="4" w:space="0" w:color="auto"/>
            </w:tcBorders>
            <w:vAlign w:val="center"/>
          </w:tcPr>
          <w:p w14:paraId="26D51269" w14:textId="77777777" w:rsidR="0071340D" w:rsidRPr="001F7E0C"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5730150B" w14:textId="77777777" w:rsidR="0071340D" w:rsidRPr="001F7E0C"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6AA42B19" w14:textId="77777777" w:rsidR="0071340D" w:rsidRPr="001F7E0C" w:rsidRDefault="0071340D" w:rsidP="00372DA1">
            <w:pPr>
              <w:rPr>
                <w:color w:val="000000" w:themeColor="text1"/>
                <w:sz w:val="22"/>
                <w:szCs w:val="22"/>
              </w:rPr>
            </w:pPr>
            <w:r>
              <w:rPr>
                <w:color w:val="000000" w:themeColor="text1"/>
                <w:sz w:val="22"/>
                <w:szCs w:val="22"/>
              </w:rPr>
              <w:t>Looks like a typo for the Units and Example for ATT_ACTUATOR_TYPE.  Shouldn’t be ‘deg’ or ‘0.3’.</w:t>
            </w:r>
          </w:p>
        </w:tc>
        <w:tc>
          <w:tcPr>
            <w:tcW w:w="2446" w:type="dxa"/>
            <w:tcBorders>
              <w:top w:val="single" w:sz="4" w:space="0" w:color="auto"/>
              <w:left w:val="single" w:sz="4" w:space="0" w:color="auto"/>
              <w:bottom w:val="single" w:sz="4" w:space="0" w:color="auto"/>
              <w:right w:val="single" w:sz="4" w:space="0" w:color="auto"/>
            </w:tcBorders>
            <w:vAlign w:val="center"/>
          </w:tcPr>
          <w:p w14:paraId="371651B2" w14:textId="77777777" w:rsidR="0071340D" w:rsidRPr="001F7E0C" w:rsidRDefault="0071340D" w:rsidP="00372DA1">
            <w:pPr>
              <w:rPr>
                <w:color w:val="000000" w:themeColor="text1"/>
                <w:sz w:val="22"/>
              </w:rPr>
            </w:pP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6E48FDEA" w14:textId="77777777" w:rsidR="0071340D" w:rsidRPr="001F7E0C" w:rsidRDefault="0071340D" w:rsidP="00372DA1">
            <w:pPr>
              <w:rPr>
                <w:color w:val="000000" w:themeColor="text1"/>
                <w:sz w:val="22"/>
                <w:szCs w:val="22"/>
              </w:rPr>
            </w:pPr>
            <w:r>
              <w:rPr>
                <w:color w:val="000000" w:themeColor="text1"/>
                <w:sz w:val="22"/>
                <w:szCs w:val="22"/>
              </w:rPr>
              <w:t>Fix</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0141FB90" w14:textId="77777777" w:rsidR="0071340D" w:rsidRPr="001F7E0C" w:rsidRDefault="0071340D" w:rsidP="00372DA1">
            <w:pPr>
              <w:rPr>
                <w:color w:val="000000" w:themeColor="text1"/>
                <w:sz w:val="22"/>
              </w:rPr>
            </w:pPr>
            <w:r>
              <w:rPr>
                <w:color w:val="000000" w:themeColor="text1"/>
                <w:sz w:val="22"/>
              </w:rPr>
              <w:t>Fixed.</w:t>
            </w:r>
          </w:p>
        </w:tc>
      </w:tr>
      <w:tr w:rsidR="0071340D" w:rsidRPr="00C635BB" w14:paraId="6D1A94CE"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059C312E" w14:textId="77777777" w:rsidR="0071340D" w:rsidRPr="001F7E0C" w:rsidRDefault="0071340D" w:rsidP="00372DA1">
            <w:pPr>
              <w:rPr>
                <w:color w:val="000000" w:themeColor="text1"/>
                <w:sz w:val="22"/>
              </w:rPr>
            </w:pPr>
            <w:r>
              <w:rPr>
                <w:color w:val="000000" w:themeColor="text1"/>
                <w:sz w:val="22"/>
              </w:rPr>
              <w:t>6-24</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41767A9" w14:textId="77777777" w:rsidR="0071340D" w:rsidRPr="001F7E0C" w:rsidRDefault="0071340D" w:rsidP="00372DA1">
            <w:pPr>
              <w:rPr>
                <w:color w:val="000000" w:themeColor="text1"/>
                <w:sz w:val="22"/>
              </w:rPr>
            </w:pPr>
            <w:r>
              <w:rPr>
                <w:color w:val="000000" w:themeColor="text1"/>
                <w:sz w:val="22"/>
              </w:rPr>
              <w:t>Table 6-5</w:t>
            </w:r>
          </w:p>
        </w:tc>
        <w:tc>
          <w:tcPr>
            <w:tcW w:w="684" w:type="dxa"/>
            <w:tcBorders>
              <w:top w:val="single" w:sz="4" w:space="0" w:color="auto"/>
              <w:left w:val="single" w:sz="4" w:space="0" w:color="auto"/>
              <w:bottom w:val="single" w:sz="4" w:space="0" w:color="auto"/>
              <w:right w:val="single" w:sz="4" w:space="0" w:color="auto"/>
            </w:tcBorders>
            <w:vAlign w:val="center"/>
          </w:tcPr>
          <w:p w14:paraId="20F08FD8" w14:textId="77777777" w:rsidR="0071340D" w:rsidRPr="001F7E0C"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47CB15F4" w14:textId="77777777" w:rsidR="0071340D" w:rsidRPr="001F7E0C"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55160C3A" w14:textId="77777777" w:rsidR="0071340D" w:rsidRPr="001F7E0C" w:rsidRDefault="0071340D" w:rsidP="00372DA1">
            <w:pPr>
              <w:rPr>
                <w:color w:val="000000" w:themeColor="text1"/>
                <w:sz w:val="22"/>
                <w:szCs w:val="22"/>
              </w:rPr>
            </w:pPr>
            <w:r>
              <w:rPr>
                <w:color w:val="000000" w:themeColor="text1"/>
                <w:sz w:val="22"/>
                <w:szCs w:val="22"/>
              </w:rPr>
              <w:t>Should the units for AVG_MANEUVER_FREQ be /</w:t>
            </w:r>
            <w:proofErr w:type="spellStart"/>
            <w:r>
              <w:rPr>
                <w:color w:val="000000" w:themeColor="text1"/>
                <w:sz w:val="22"/>
                <w:szCs w:val="22"/>
              </w:rPr>
              <w:t>yr</w:t>
            </w:r>
            <w:proofErr w:type="spellEnd"/>
            <w:r>
              <w:rPr>
                <w:color w:val="000000" w:themeColor="text1"/>
                <w:sz w:val="22"/>
                <w:szCs w:val="22"/>
              </w:rPr>
              <w:t xml:space="preserve">?  Not per </w:t>
            </w:r>
            <w:proofErr w:type="spellStart"/>
            <w:r>
              <w:rPr>
                <w:color w:val="000000" w:themeColor="text1"/>
                <w:sz w:val="22"/>
                <w:szCs w:val="22"/>
              </w:rPr>
              <w:t>yr</w:t>
            </w:r>
            <w:proofErr w:type="spellEnd"/>
          </w:p>
        </w:tc>
        <w:tc>
          <w:tcPr>
            <w:tcW w:w="2446" w:type="dxa"/>
            <w:tcBorders>
              <w:top w:val="single" w:sz="4" w:space="0" w:color="auto"/>
              <w:left w:val="single" w:sz="4" w:space="0" w:color="auto"/>
              <w:bottom w:val="single" w:sz="4" w:space="0" w:color="auto"/>
              <w:right w:val="single" w:sz="4" w:space="0" w:color="auto"/>
            </w:tcBorders>
            <w:vAlign w:val="center"/>
          </w:tcPr>
          <w:p w14:paraId="49DFFE10" w14:textId="77777777" w:rsidR="0071340D" w:rsidRPr="001F7E0C" w:rsidRDefault="0071340D" w:rsidP="00372DA1">
            <w:pPr>
              <w:rPr>
                <w:color w:val="000000" w:themeColor="text1"/>
                <w:sz w:val="22"/>
              </w:rPr>
            </w:pP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3122825B" w14:textId="77777777" w:rsidR="0071340D" w:rsidRPr="001F7E0C" w:rsidRDefault="0071340D" w:rsidP="00372DA1">
            <w:pPr>
              <w:rPr>
                <w:color w:val="000000" w:themeColor="text1"/>
                <w:sz w:val="22"/>
                <w:szCs w:val="22"/>
              </w:rPr>
            </w:pPr>
            <w:r>
              <w:rPr>
                <w:color w:val="000000" w:themeColor="text1"/>
                <w:sz w:val="22"/>
                <w:szCs w:val="22"/>
              </w:rPr>
              <w:t>Consider</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3EFAF08" w14:textId="77777777" w:rsidR="0071340D" w:rsidRPr="001F7E0C" w:rsidRDefault="0071340D" w:rsidP="00372DA1">
            <w:pPr>
              <w:rPr>
                <w:color w:val="000000" w:themeColor="text1"/>
                <w:sz w:val="22"/>
              </w:rPr>
            </w:pPr>
            <w:r>
              <w:rPr>
                <w:color w:val="000000" w:themeColor="text1"/>
                <w:sz w:val="22"/>
              </w:rPr>
              <w:t>Fixed.</w:t>
            </w:r>
          </w:p>
        </w:tc>
      </w:tr>
      <w:tr w:rsidR="0071340D" w:rsidRPr="00C635BB" w14:paraId="7BB0EE6B"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2FCB86F1" w14:textId="77777777" w:rsidR="0071340D" w:rsidRPr="001F7E0C" w:rsidRDefault="0071340D" w:rsidP="00372DA1">
            <w:pPr>
              <w:rPr>
                <w:color w:val="000000" w:themeColor="text1"/>
                <w:sz w:val="22"/>
              </w:rPr>
            </w:pPr>
            <w:r>
              <w:rPr>
                <w:color w:val="000000" w:themeColor="text1"/>
                <w:sz w:val="22"/>
              </w:rPr>
              <w:t xml:space="preserve"> 6-24</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E0498CE" w14:textId="77777777" w:rsidR="0071340D" w:rsidRPr="001F7E0C" w:rsidRDefault="0071340D" w:rsidP="00372DA1">
            <w:pPr>
              <w:rPr>
                <w:color w:val="000000" w:themeColor="text1"/>
                <w:sz w:val="22"/>
              </w:rPr>
            </w:pPr>
            <w:r>
              <w:rPr>
                <w:color w:val="000000" w:themeColor="text1"/>
                <w:sz w:val="22"/>
              </w:rPr>
              <w:t>6.2.6.13</w:t>
            </w:r>
          </w:p>
        </w:tc>
        <w:tc>
          <w:tcPr>
            <w:tcW w:w="684" w:type="dxa"/>
            <w:tcBorders>
              <w:top w:val="single" w:sz="4" w:space="0" w:color="auto"/>
              <w:left w:val="single" w:sz="4" w:space="0" w:color="auto"/>
              <w:bottom w:val="single" w:sz="4" w:space="0" w:color="auto"/>
              <w:right w:val="single" w:sz="4" w:space="0" w:color="auto"/>
            </w:tcBorders>
            <w:vAlign w:val="center"/>
          </w:tcPr>
          <w:p w14:paraId="0166D4BB" w14:textId="77777777" w:rsidR="0071340D" w:rsidRPr="001F7E0C"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60FBBEC2" w14:textId="77777777" w:rsidR="0071340D" w:rsidRPr="001F7E0C"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34D1F47E" w14:textId="77777777" w:rsidR="0071340D" w:rsidRPr="001F7E0C" w:rsidRDefault="0071340D" w:rsidP="00372DA1">
            <w:pPr>
              <w:rPr>
                <w:color w:val="000000" w:themeColor="text1"/>
                <w:sz w:val="22"/>
                <w:szCs w:val="22"/>
              </w:rPr>
            </w:pPr>
            <w:r>
              <w:rPr>
                <w:color w:val="000000" w:themeColor="text1"/>
                <w:sz w:val="22"/>
                <w:szCs w:val="22"/>
              </w:rPr>
              <w:t>Add Section before 7.5</w:t>
            </w:r>
          </w:p>
        </w:tc>
        <w:tc>
          <w:tcPr>
            <w:tcW w:w="2446" w:type="dxa"/>
            <w:tcBorders>
              <w:top w:val="single" w:sz="4" w:space="0" w:color="auto"/>
              <w:left w:val="single" w:sz="4" w:space="0" w:color="auto"/>
              <w:bottom w:val="single" w:sz="4" w:space="0" w:color="auto"/>
              <w:right w:val="single" w:sz="4" w:space="0" w:color="auto"/>
            </w:tcBorders>
            <w:vAlign w:val="center"/>
          </w:tcPr>
          <w:p w14:paraId="759D46CF" w14:textId="77777777" w:rsidR="0071340D" w:rsidRPr="001F7E0C" w:rsidRDefault="0071340D" w:rsidP="00372DA1">
            <w:pPr>
              <w:rPr>
                <w:color w:val="000000" w:themeColor="text1"/>
                <w:sz w:val="22"/>
              </w:rPr>
            </w:pP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2DB26684" w14:textId="77777777" w:rsidR="0071340D" w:rsidRPr="001F7E0C" w:rsidRDefault="0071340D" w:rsidP="00372DA1">
            <w:pPr>
              <w:rPr>
                <w:color w:val="000000" w:themeColor="text1"/>
                <w:sz w:val="22"/>
                <w:szCs w:val="22"/>
              </w:rPr>
            </w:pPr>
            <w:r>
              <w:rPr>
                <w:color w:val="000000" w:themeColor="text1"/>
                <w:sz w:val="22"/>
                <w:szCs w:val="22"/>
              </w:rPr>
              <w:t>Fix</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30139E69" w14:textId="77777777" w:rsidR="0071340D" w:rsidRPr="001F7E0C" w:rsidRDefault="0071340D" w:rsidP="00372DA1">
            <w:pPr>
              <w:rPr>
                <w:color w:val="000000" w:themeColor="text1"/>
                <w:sz w:val="22"/>
              </w:rPr>
            </w:pPr>
            <w:r>
              <w:rPr>
                <w:color w:val="000000" w:themeColor="text1"/>
                <w:sz w:val="22"/>
              </w:rPr>
              <w:t>Fixed.</w:t>
            </w:r>
          </w:p>
        </w:tc>
      </w:tr>
      <w:tr w:rsidR="0071340D" w:rsidRPr="00C635BB" w14:paraId="74E9837C"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4DB77BA0" w14:textId="77777777" w:rsidR="0071340D" w:rsidRPr="001F7E0C" w:rsidRDefault="0071340D" w:rsidP="00372DA1">
            <w:pPr>
              <w:rPr>
                <w:color w:val="000000" w:themeColor="text1"/>
                <w:sz w:val="22"/>
              </w:rPr>
            </w:pPr>
            <w:r>
              <w:rPr>
                <w:color w:val="000000" w:themeColor="text1"/>
                <w:sz w:val="22"/>
              </w:rPr>
              <w:t>6-29</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30E939A" w14:textId="77777777" w:rsidR="0071340D" w:rsidRPr="001F7E0C" w:rsidRDefault="0071340D" w:rsidP="00372DA1">
            <w:pPr>
              <w:rPr>
                <w:color w:val="000000" w:themeColor="text1"/>
                <w:sz w:val="22"/>
              </w:rPr>
            </w:pPr>
            <w:r>
              <w:rPr>
                <w:color w:val="000000" w:themeColor="text1"/>
                <w:sz w:val="22"/>
              </w:rPr>
              <w:t>Table 6-6</w:t>
            </w:r>
          </w:p>
        </w:tc>
        <w:tc>
          <w:tcPr>
            <w:tcW w:w="684" w:type="dxa"/>
            <w:tcBorders>
              <w:top w:val="single" w:sz="4" w:space="0" w:color="auto"/>
              <w:left w:val="single" w:sz="4" w:space="0" w:color="auto"/>
              <w:bottom w:val="single" w:sz="4" w:space="0" w:color="auto"/>
              <w:right w:val="single" w:sz="4" w:space="0" w:color="auto"/>
            </w:tcBorders>
            <w:vAlign w:val="center"/>
          </w:tcPr>
          <w:p w14:paraId="314132B1" w14:textId="77777777" w:rsidR="0071340D" w:rsidRPr="001F7E0C"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2D428F89" w14:textId="77777777" w:rsidR="0071340D" w:rsidRPr="001F7E0C"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6D894F70" w14:textId="77777777" w:rsidR="0071340D" w:rsidRPr="001F7E0C" w:rsidRDefault="0071340D" w:rsidP="00372DA1">
            <w:pPr>
              <w:rPr>
                <w:color w:val="000000" w:themeColor="text1"/>
                <w:sz w:val="22"/>
                <w:szCs w:val="22"/>
              </w:rPr>
            </w:pPr>
            <w:r>
              <w:rPr>
                <w:color w:val="000000" w:themeColor="text1"/>
                <w:sz w:val="22"/>
                <w:szCs w:val="22"/>
              </w:rPr>
              <w:t>Same comment as above or ORB_UNITS applies to COV_UNITS</w:t>
            </w:r>
          </w:p>
        </w:tc>
        <w:tc>
          <w:tcPr>
            <w:tcW w:w="2446" w:type="dxa"/>
            <w:tcBorders>
              <w:top w:val="single" w:sz="4" w:space="0" w:color="auto"/>
              <w:left w:val="single" w:sz="4" w:space="0" w:color="auto"/>
              <w:bottom w:val="single" w:sz="4" w:space="0" w:color="auto"/>
              <w:right w:val="single" w:sz="4" w:space="0" w:color="auto"/>
            </w:tcBorders>
            <w:vAlign w:val="center"/>
          </w:tcPr>
          <w:p w14:paraId="47B95F44" w14:textId="77777777" w:rsidR="0071340D" w:rsidRPr="001F7E0C" w:rsidRDefault="0071340D" w:rsidP="00372DA1">
            <w:pPr>
              <w:rPr>
                <w:color w:val="000000" w:themeColor="text1"/>
                <w:sz w:val="22"/>
              </w:rPr>
            </w:pP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2D889CFB" w14:textId="77777777" w:rsidR="0071340D" w:rsidRPr="001F7E0C"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6CFB0486" w14:textId="77777777" w:rsidR="0071340D" w:rsidRPr="001F7E0C" w:rsidRDefault="0071340D" w:rsidP="00372DA1">
            <w:pPr>
              <w:rPr>
                <w:color w:val="000000" w:themeColor="text1"/>
                <w:sz w:val="22"/>
              </w:rPr>
            </w:pPr>
            <w:r>
              <w:rPr>
                <w:color w:val="000000" w:themeColor="text1"/>
                <w:sz w:val="22"/>
              </w:rPr>
              <w:t>Fixed – all valid points, which is ultimately why we changed _UNITS entries to be informative (and optional)</w:t>
            </w:r>
          </w:p>
        </w:tc>
      </w:tr>
      <w:tr w:rsidR="0071340D" w:rsidRPr="00C635BB" w14:paraId="1EDE42E4"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3D662129" w14:textId="77777777" w:rsidR="0071340D" w:rsidRPr="001F7E0C" w:rsidRDefault="0071340D" w:rsidP="00372DA1">
            <w:pPr>
              <w:rPr>
                <w:color w:val="000000" w:themeColor="text1"/>
                <w:sz w:val="22"/>
              </w:rPr>
            </w:pPr>
            <w:r>
              <w:rPr>
                <w:color w:val="000000" w:themeColor="text1"/>
                <w:sz w:val="22"/>
              </w:rPr>
              <w:t>6-34</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212F824" w14:textId="77777777" w:rsidR="0071340D" w:rsidRPr="001F7E0C" w:rsidRDefault="0071340D" w:rsidP="00372DA1">
            <w:pPr>
              <w:rPr>
                <w:color w:val="000000" w:themeColor="text1"/>
                <w:sz w:val="22"/>
              </w:rPr>
            </w:pPr>
            <w:r>
              <w:rPr>
                <w:color w:val="000000" w:themeColor="text1"/>
                <w:sz w:val="22"/>
              </w:rPr>
              <w:t>Table 6-7</w:t>
            </w:r>
          </w:p>
        </w:tc>
        <w:tc>
          <w:tcPr>
            <w:tcW w:w="684" w:type="dxa"/>
            <w:tcBorders>
              <w:top w:val="single" w:sz="4" w:space="0" w:color="auto"/>
              <w:left w:val="single" w:sz="4" w:space="0" w:color="auto"/>
              <w:bottom w:val="single" w:sz="4" w:space="0" w:color="auto"/>
              <w:right w:val="single" w:sz="4" w:space="0" w:color="auto"/>
            </w:tcBorders>
            <w:vAlign w:val="center"/>
          </w:tcPr>
          <w:p w14:paraId="7CC6332C" w14:textId="77777777" w:rsidR="0071340D" w:rsidRPr="001F7E0C"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5AA624BB" w14:textId="77777777" w:rsidR="0071340D" w:rsidRPr="001F7E0C"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32DBFC9E" w14:textId="77777777" w:rsidR="0071340D" w:rsidRPr="001F7E0C" w:rsidRDefault="0071340D" w:rsidP="00372DA1">
            <w:pPr>
              <w:rPr>
                <w:color w:val="000000" w:themeColor="text1"/>
                <w:sz w:val="22"/>
                <w:szCs w:val="22"/>
              </w:rPr>
            </w:pPr>
            <w:r>
              <w:rPr>
                <w:color w:val="000000" w:themeColor="text1"/>
                <w:sz w:val="22"/>
                <w:szCs w:val="22"/>
              </w:rPr>
              <w:t>Since you mention ‘ALL’ in the description maybe include it as an example?</w:t>
            </w:r>
          </w:p>
        </w:tc>
        <w:tc>
          <w:tcPr>
            <w:tcW w:w="2446" w:type="dxa"/>
            <w:tcBorders>
              <w:top w:val="single" w:sz="4" w:space="0" w:color="auto"/>
              <w:left w:val="single" w:sz="4" w:space="0" w:color="auto"/>
              <w:bottom w:val="single" w:sz="4" w:space="0" w:color="auto"/>
              <w:right w:val="single" w:sz="4" w:space="0" w:color="auto"/>
            </w:tcBorders>
            <w:vAlign w:val="center"/>
          </w:tcPr>
          <w:p w14:paraId="3C76F557" w14:textId="77777777" w:rsidR="0071340D" w:rsidRPr="001F7E0C" w:rsidRDefault="0071340D" w:rsidP="00372DA1">
            <w:pPr>
              <w:rPr>
                <w:color w:val="000000" w:themeColor="text1"/>
                <w:sz w:val="22"/>
              </w:rPr>
            </w:pP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3AAEF06F" w14:textId="77777777" w:rsidR="0071340D" w:rsidRPr="001F7E0C" w:rsidRDefault="0071340D" w:rsidP="00372DA1">
            <w:pPr>
              <w:rPr>
                <w:color w:val="000000" w:themeColor="text1"/>
                <w:sz w:val="22"/>
                <w:szCs w:val="22"/>
              </w:rPr>
            </w:pPr>
            <w:r>
              <w:rPr>
                <w:color w:val="000000" w:themeColor="text1"/>
                <w:sz w:val="22"/>
                <w:szCs w:val="22"/>
              </w:rPr>
              <w:t>Consider</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644AA664" w14:textId="77777777" w:rsidR="0071340D" w:rsidRPr="001F7E0C" w:rsidRDefault="0071340D" w:rsidP="00372DA1">
            <w:pPr>
              <w:rPr>
                <w:color w:val="000000" w:themeColor="text1"/>
                <w:sz w:val="22"/>
              </w:rPr>
            </w:pPr>
            <w:r>
              <w:rPr>
                <w:color w:val="000000" w:themeColor="text1"/>
                <w:sz w:val="22"/>
              </w:rPr>
              <w:t>Fixed.</w:t>
            </w:r>
          </w:p>
        </w:tc>
      </w:tr>
      <w:tr w:rsidR="0071340D" w:rsidRPr="00C635BB" w14:paraId="4B5C9713"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4FB8E245" w14:textId="77777777" w:rsidR="0071340D" w:rsidRPr="001F7E0C" w:rsidRDefault="0071340D" w:rsidP="00372DA1">
            <w:pPr>
              <w:rPr>
                <w:color w:val="000000" w:themeColor="text1"/>
                <w:sz w:val="22"/>
              </w:rPr>
            </w:pPr>
            <w:r>
              <w:rPr>
                <w:color w:val="000000" w:themeColor="text1"/>
                <w:sz w:val="22"/>
              </w:rPr>
              <w:lastRenderedPageBreak/>
              <w:t>6-35</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2CD48D0" w14:textId="77777777" w:rsidR="0071340D" w:rsidRPr="001F7E0C" w:rsidRDefault="0071340D" w:rsidP="00372DA1">
            <w:pPr>
              <w:rPr>
                <w:color w:val="000000" w:themeColor="text1"/>
                <w:sz w:val="22"/>
              </w:rPr>
            </w:pPr>
            <w:r>
              <w:rPr>
                <w:color w:val="000000" w:themeColor="text1"/>
                <w:sz w:val="22"/>
              </w:rPr>
              <w:t xml:space="preserve">Table 6-7 </w:t>
            </w:r>
          </w:p>
        </w:tc>
        <w:tc>
          <w:tcPr>
            <w:tcW w:w="684" w:type="dxa"/>
            <w:tcBorders>
              <w:top w:val="single" w:sz="4" w:space="0" w:color="auto"/>
              <w:left w:val="single" w:sz="4" w:space="0" w:color="auto"/>
              <w:bottom w:val="single" w:sz="4" w:space="0" w:color="auto"/>
              <w:right w:val="single" w:sz="4" w:space="0" w:color="auto"/>
            </w:tcBorders>
            <w:vAlign w:val="center"/>
          </w:tcPr>
          <w:p w14:paraId="186EFB94" w14:textId="77777777" w:rsidR="0071340D" w:rsidRPr="001F7E0C"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74B61017" w14:textId="77777777" w:rsidR="0071340D" w:rsidRPr="001F7E0C"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07944376" w14:textId="77777777" w:rsidR="0071340D" w:rsidRPr="001F7E0C" w:rsidRDefault="0071340D" w:rsidP="00372DA1">
            <w:pPr>
              <w:rPr>
                <w:color w:val="000000" w:themeColor="text1"/>
                <w:sz w:val="22"/>
                <w:szCs w:val="22"/>
              </w:rPr>
            </w:pPr>
            <w:r>
              <w:rPr>
                <w:color w:val="000000" w:themeColor="text1"/>
                <w:sz w:val="22"/>
                <w:szCs w:val="22"/>
              </w:rPr>
              <w:t>The use of ‘time history’ seems to be used mostly without being capitalized, and in MAN_REF_FRAME description it is ‘Maneuver Time History’</w:t>
            </w:r>
          </w:p>
        </w:tc>
        <w:tc>
          <w:tcPr>
            <w:tcW w:w="2446" w:type="dxa"/>
            <w:tcBorders>
              <w:top w:val="single" w:sz="4" w:space="0" w:color="auto"/>
              <w:left w:val="single" w:sz="4" w:space="0" w:color="auto"/>
              <w:bottom w:val="single" w:sz="4" w:space="0" w:color="auto"/>
              <w:right w:val="single" w:sz="4" w:space="0" w:color="auto"/>
            </w:tcBorders>
            <w:vAlign w:val="center"/>
          </w:tcPr>
          <w:p w14:paraId="5DECB824" w14:textId="77777777" w:rsidR="0071340D" w:rsidRPr="001F7E0C" w:rsidRDefault="0071340D" w:rsidP="00372DA1">
            <w:pPr>
              <w:rPr>
                <w:color w:val="000000" w:themeColor="text1"/>
                <w:sz w:val="22"/>
              </w:rPr>
            </w:pP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5D6138B5" w14:textId="77777777" w:rsidR="0071340D" w:rsidRPr="001F7E0C" w:rsidRDefault="0071340D" w:rsidP="00372DA1">
            <w:pPr>
              <w:rPr>
                <w:color w:val="000000" w:themeColor="text1"/>
                <w:sz w:val="22"/>
                <w:szCs w:val="22"/>
              </w:rPr>
            </w:pPr>
            <w:r>
              <w:rPr>
                <w:color w:val="000000" w:themeColor="text1"/>
                <w:sz w:val="22"/>
                <w:szCs w:val="22"/>
              </w:rPr>
              <w:t>Consider making all the same for consistency</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75C96CB7" w14:textId="77777777" w:rsidR="0071340D" w:rsidRPr="001F7E0C" w:rsidRDefault="0071340D" w:rsidP="00372DA1">
            <w:pPr>
              <w:rPr>
                <w:color w:val="000000" w:themeColor="text1"/>
                <w:sz w:val="22"/>
              </w:rPr>
            </w:pPr>
            <w:r>
              <w:rPr>
                <w:color w:val="000000" w:themeColor="text1"/>
                <w:sz w:val="22"/>
              </w:rPr>
              <w:t>Fixed.</w:t>
            </w:r>
          </w:p>
        </w:tc>
      </w:tr>
      <w:tr w:rsidR="0071340D" w:rsidRPr="00FB5600" w14:paraId="15EB2950"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3A1C91A3" w14:textId="77777777" w:rsidR="0071340D" w:rsidRPr="00FB5600" w:rsidRDefault="0071340D" w:rsidP="00372DA1">
            <w:pPr>
              <w:rPr>
                <w:color w:val="000000" w:themeColor="text1"/>
                <w:sz w:val="22"/>
              </w:rPr>
            </w:pPr>
            <w:r w:rsidRPr="00FB5600">
              <w:rPr>
                <w:color w:val="000000" w:themeColor="text1"/>
                <w:sz w:val="22"/>
              </w:rPr>
              <w:t>6-36</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50BFCF8" w14:textId="77777777" w:rsidR="0071340D" w:rsidRPr="00FB5600" w:rsidRDefault="0071340D" w:rsidP="00372DA1">
            <w:pPr>
              <w:rPr>
                <w:color w:val="000000" w:themeColor="text1"/>
                <w:sz w:val="22"/>
              </w:rPr>
            </w:pPr>
            <w:r>
              <w:rPr>
                <w:color w:val="000000" w:themeColor="text1"/>
                <w:sz w:val="22"/>
              </w:rPr>
              <w:t>Table 6-7</w:t>
            </w:r>
          </w:p>
        </w:tc>
        <w:tc>
          <w:tcPr>
            <w:tcW w:w="684" w:type="dxa"/>
            <w:tcBorders>
              <w:top w:val="single" w:sz="4" w:space="0" w:color="auto"/>
              <w:left w:val="single" w:sz="4" w:space="0" w:color="auto"/>
              <w:bottom w:val="single" w:sz="4" w:space="0" w:color="auto"/>
              <w:right w:val="single" w:sz="4" w:space="0" w:color="auto"/>
            </w:tcBorders>
            <w:vAlign w:val="center"/>
          </w:tcPr>
          <w:p w14:paraId="67F49F5E" w14:textId="77777777" w:rsidR="0071340D" w:rsidRPr="00FB5600"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2E92BAEE" w14:textId="77777777" w:rsidR="0071340D" w:rsidRPr="00FB5600"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4E1A17DF" w14:textId="77777777" w:rsidR="0071340D" w:rsidRPr="00FB5600" w:rsidRDefault="0071340D" w:rsidP="00372DA1">
            <w:pPr>
              <w:rPr>
                <w:color w:val="000000" w:themeColor="text1"/>
                <w:sz w:val="22"/>
                <w:szCs w:val="22"/>
              </w:rPr>
            </w:pPr>
            <w:r>
              <w:rPr>
                <w:color w:val="000000" w:themeColor="text1"/>
                <w:sz w:val="22"/>
                <w:szCs w:val="22"/>
              </w:rPr>
              <w:t xml:space="preserve">The variable to indicate relative time in seconds is ‘YYY’.  Consider something else since Y is generally used to refer to year.  </w:t>
            </w:r>
          </w:p>
        </w:tc>
        <w:tc>
          <w:tcPr>
            <w:tcW w:w="2446" w:type="dxa"/>
            <w:tcBorders>
              <w:top w:val="single" w:sz="4" w:space="0" w:color="auto"/>
              <w:left w:val="single" w:sz="4" w:space="0" w:color="auto"/>
              <w:bottom w:val="single" w:sz="4" w:space="0" w:color="auto"/>
              <w:right w:val="single" w:sz="4" w:space="0" w:color="auto"/>
            </w:tcBorders>
            <w:vAlign w:val="center"/>
          </w:tcPr>
          <w:p w14:paraId="5A12B6ED" w14:textId="77777777" w:rsidR="0071340D" w:rsidRPr="00FB5600" w:rsidRDefault="0071340D" w:rsidP="00372DA1">
            <w:pPr>
              <w:rPr>
                <w:color w:val="000000" w:themeColor="text1"/>
                <w:sz w:val="22"/>
              </w:rPr>
            </w:pP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B00980A" w14:textId="77777777" w:rsidR="0071340D" w:rsidRPr="00FB5600" w:rsidRDefault="0071340D" w:rsidP="00372DA1">
            <w:pPr>
              <w:rPr>
                <w:color w:val="000000" w:themeColor="text1"/>
                <w:sz w:val="22"/>
                <w:szCs w:val="22"/>
              </w:rPr>
            </w:pPr>
            <w:r>
              <w:rPr>
                <w:color w:val="000000" w:themeColor="text1"/>
                <w:sz w:val="22"/>
                <w:szCs w:val="22"/>
              </w:rPr>
              <w:t>Consider</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00D5675E" w14:textId="77777777" w:rsidR="0071340D" w:rsidRPr="00FB5600" w:rsidRDefault="0071340D" w:rsidP="00372DA1">
            <w:pPr>
              <w:rPr>
                <w:color w:val="000000" w:themeColor="text1"/>
                <w:sz w:val="22"/>
              </w:rPr>
            </w:pPr>
            <w:r>
              <w:rPr>
                <w:color w:val="000000" w:themeColor="text1"/>
                <w:sz w:val="22"/>
              </w:rPr>
              <w:t>Fixed.</w:t>
            </w:r>
          </w:p>
        </w:tc>
      </w:tr>
      <w:tr w:rsidR="0071340D" w:rsidRPr="00FB5600" w14:paraId="3CE0FACA"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799CA353" w14:textId="77777777" w:rsidR="0071340D" w:rsidRPr="00FB5600" w:rsidRDefault="0071340D" w:rsidP="00372DA1">
            <w:pPr>
              <w:rPr>
                <w:color w:val="000000" w:themeColor="text1"/>
                <w:sz w:val="22"/>
              </w:rPr>
            </w:pPr>
            <w:r>
              <w:rPr>
                <w:color w:val="000000" w:themeColor="text1"/>
                <w:sz w:val="22"/>
              </w:rPr>
              <w:t>6-37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9329484" w14:textId="77777777" w:rsidR="0071340D" w:rsidRPr="00FB5600" w:rsidRDefault="0071340D" w:rsidP="00372DA1">
            <w:pPr>
              <w:rPr>
                <w:color w:val="000000" w:themeColor="text1"/>
                <w:sz w:val="22"/>
              </w:rPr>
            </w:pPr>
            <w:r>
              <w:rPr>
                <w:color w:val="000000" w:themeColor="text1"/>
                <w:sz w:val="22"/>
              </w:rPr>
              <w:t>Table 6-7</w:t>
            </w:r>
          </w:p>
        </w:tc>
        <w:tc>
          <w:tcPr>
            <w:tcW w:w="684" w:type="dxa"/>
            <w:tcBorders>
              <w:top w:val="single" w:sz="4" w:space="0" w:color="auto"/>
              <w:left w:val="single" w:sz="4" w:space="0" w:color="auto"/>
              <w:bottom w:val="single" w:sz="4" w:space="0" w:color="auto"/>
              <w:right w:val="single" w:sz="4" w:space="0" w:color="auto"/>
            </w:tcBorders>
            <w:vAlign w:val="center"/>
          </w:tcPr>
          <w:p w14:paraId="7478304A" w14:textId="77777777" w:rsidR="0071340D" w:rsidRPr="00FB5600"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41E18AC2" w14:textId="77777777" w:rsidR="0071340D" w:rsidRPr="00FB5600"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04950255" w14:textId="77777777" w:rsidR="0071340D" w:rsidRPr="00FB5600" w:rsidRDefault="0071340D" w:rsidP="00372DA1">
            <w:pPr>
              <w:rPr>
                <w:color w:val="000000" w:themeColor="text1"/>
                <w:sz w:val="22"/>
                <w:szCs w:val="22"/>
              </w:rPr>
            </w:pPr>
            <w:r>
              <w:rPr>
                <w:color w:val="000000" w:themeColor="text1"/>
                <w:sz w:val="22"/>
                <w:szCs w:val="22"/>
              </w:rPr>
              <w:t>In DC_REF_DIR and DC_BODY_TRIGGER should there be brackets before and after the numbers?  [1.0 0.0 0.0]</w:t>
            </w:r>
          </w:p>
        </w:tc>
        <w:tc>
          <w:tcPr>
            <w:tcW w:w="2446" w:type="dxa"/>
            <w:tcBorders>
              <w:top w:val="single" w:sz="4" w:space="0" w:color="auto"/>
              <w:left w:val="single" w:sz="4" w:space="0" w:color="auto"/>
              <w:bottom w:val="single" w:sz="4" w:space="0" w:color="auto"/>
              <w:right w:val="single" w:sz="4" w:space="0" w:color="auto"/>
            </w:tcBorders>
            <w:vAlign w:val="center"/>
          </w:tcPr>
          <w:p w14:paraId="63871FCA" w14:textId="77777777" w:rsidR="0071340D" w:rsidRPr="00FB5600" w:rsidRDefault="0071340D" w:rsidP="00372DA1">
            <w:pPr>
              <w:rPr>
                <w:color w:val="000000" w:themeColor="text1"/>
                <w:sz w:val="22"/>
              </w:rPr>
            </w:pP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51DB68F7" w14:textId="77777777" w:rsidR="0071340D" w:rsidRPr="00FB5600" w:rsidRDefault="0071340D" w:rsidP="00372DA1">
            <w:pPr>
              <w:rPr>
                <w:color w:val="000000" w:themeColor="text1"/>
                <w:sz w:val="22"/>
                <w:szCs w:val="22"/>
              </w:rPr>
            </w:pPr>
            <w:r>
              <w:rPr>
                <w:color w:val="000000" w:themeColor="text1"/>
                <w:sz w:val="22"/>
                <w:szCs w:val="22"/>
              </w:rPr>
              <w:t>Consider</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6956AABD" w14:textId="77777777" w:rsidR="0071340D" w:rsidRPr="00FB5600" w:rsidRDefault="0071340D" w:rsidP="00372DA1">
            <w:pPr>
              <w:rPr>
                <w:color w:val="000000" w:themeColor="text1"/>
                <w:sz w:val="22"/>
              </w:rPr>
            </w:pPr>
            <w:r>
              <w:rPr>
                <w:color w:val="000000" w:themeColor="text1"/>
                <w:sz w:val="22"/>
              </w:rPr>
              <w:t xml:space="preserve">Decision was to not use brackets (further reinforced by specific request from </w:t>
            </w:r>
            <w:proofErr w:type="spellStart"/>
            <w:r>
              <w:rPr>
                <w:color w:val="000000" w:themeColor="text1"/>
                <w:sz w:val="22"/>
              </w:rPr>
              <w:t>OreKit</w:t>
            </w:r>
            <w:proofErr w:type="spellEnd"/>
            <w:r>
              <w:rPr>
                <w:color w:val="000000" w:themeColor="text1"/>
                <w:sz w:val="22"/>
              </w:rPr>
              <w:t xml:space="preserve"> testers)</w:t>
            </w:r>
          </w:p>
        </w:tc>
      </w:tr>
      <w:tr w:rsidR="0071340D" w:rsidRPr="00FB5600" w14:paraId="147E9E84"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1E01E0F7" w14:textId="77777777" w:rsidR="0071340D" w:rsidRPr="00FB5600" w:rsidRDefault="0071340D" w:rsidP="00372DA1">
            <w:pPr>
              <w:rPr>
                <w:color w:val="000000" w:themeColor="text1"/>
                <w:sz w:val="22"/>
              </w:rPr>
            </w:pPr>
            <w:r>
              <w:rPr>
                <w:color w:val="000000" w:themeColor="text1"/>
                <w:sz w:val="22"/>
              </w:rPr>
              <w:t>6-37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9202571" w14:textId="77777777" w:rsidR="0071340D" w:rsidRPr="00FB5600" w:rsidRDefault="0071340D" w:rsidP="00372DA1">
            <w:pPr>
              <w:rPr>
                <w:color w:val="000000" w:themeColor="text1"/>
                <w:sz w:val="22"/>
              </w:rPr>
            </w:pPr>
            <w:r>
              <w:rPr>
                <w:color w:val="000000" w:themeColor="text1"/>
                <w:sz w:val="22"/>
              </w:rPr>
              <w:t>Table 6-7</w:t>
            </w:r>
          </w:p>
        </w:tc>
        <w:tc>
          <w:tcPr>
            <w:tcW w:w="684" w:type="dxa"/>
            <w:tcBorders>
              <w:top w:val="single" w:sz="4" w:space="0" w:color="auto"/>
              <w:left w:val="single" w:sz="4" w:space="0" w:color="auto"/>
              <w:bottom w:val="single" w:sz="4" w:space="0" w:color="auto"/>
              <w:right w:val="single" w:sz="4" w:space="0" w:color="auto"/>
            </w:tcBorders>
            <w:vAlign w:val="center"/>
          </w:tcPr>
          <w:p w14:paraId="7149455A" w14:textId="77777777" w:rsidR="0071340D" w:rsidRPr="00FB5600"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22F67DB7" w14:textId="77777777" w:rsidR="0071340D" w:rsidRPr="00FB5600"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65419E3C" w14:textId="77777777" w:rsidR="0071340D" w:rsidRPr="00FB5600" w:rsidRDefault="0071340D" w:rsidP="00372DA1">
            <w:pPr>
              <w:rPr>
                <w:color w:val="000000" w:themeColor="text1"/>
                <w:sz w:val="22"/>
                <w:szCs w:val="22"/>
              </w:rPr>
            </w:pPr>
            <w:r>
              <w:rPr>
                <w:color w:val="000000" w:themeColor="text1"/>
                <w:sz w:val="22"/>
                <w:szCs w:val="22"/>
              </w:rPr>
              <w:t>Indicate what body frame is associated with DC_BODY_TRIGGER.  Other keywords that could be in a body frame specify the frame, e.g. SC_BODY_1</w:t>
            </w:r>
          </w:p>
        </w:tc>
        <w:tc>
          <w:tcPr>
            <w:tcW w:w="2446" w:type="dxa"/>
            <w:tcBorders>
              <w:top w:val="single" w:sz="4" w:space="0" w:color="auto"/>
              <w:left w:val="single" w:sz="4" w:space="0" w:color="auto"/>
              <w:bottom w:val="single" w:sz="4" w:space="0" w:color="auto"/>
              <w:right w:val="single" w:sz="4" w:space="0" w:color="auto"/>
            </w:tcBorders>
            <w:vAlign w:val="center"/>
          </w:tcPr>
          <w:p w14:paraId="21604BF3" w14:textId="77777777" w:rsidR="0071340D" w:rsidRPr="00FB5600" w:rsidRDefault="0071340D" w:rsidP="00372DA1">
            <w:pPr>
              <w:rPr>
                <w:color w:val="000000" w:themeColor="text1"/>
                <w:sz w:val="22"/>
              </w:rPr>
            </w:pP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064E6F30" w14:textId="77777777" w:rsidR="0071340D" w:rsidRPr="00FB5600" w:rsidRDefault="0071340D" w:rsidP="00372DA1">
            <w:pPr>
              <w:rPr>
                <w:color w:val="000000" w:themeColor="text1"/>
                <w:sz w:val="22"/>
                <w:szCs w:val="22"/>
              </w:rPr>
            </w:pPr>
            <w:r>
              <w:rPr>
                <w:color w:val="000000" w:themeColor="text1"/>
                <w:sz w:val="22"/>
                <w:szCs w:val="22"/>
              </w:rPr>
              <w:t>Consider</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0A0C49F9" w14:textId="77777777" w:rsidR="0071340D" w:rsidRPr="00FB5600" w:rsidRDefault="0071340D" w:rsidP="00372DA1">
            <w:pPr>
              <w:rPr>
                <w:color w:val="000000" w:themeColor="text1"/>
                <w:sz w:val="22"/>
              </w:rPr>
            </w:pPr>
            <w:r>
              <w:rPr>
                <w:color w:val="000000" w:themeColor="text1"/>
                <w:sz w:val="22"/>
              </w:rPr>
              <w:t>Fixed.</w:t>
            </w:r>
          </w:p>
        </w:tc>
      </w:tr>
      <w:tr w:rsidR="0071340D" w:rsidRPr="00FB5600" w14:paraId="63468C2F"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5893E540" w14:textId="77777777" w:rsidR="0071340D" w:rsidRPr="00FB5600" w:rsidRDefault="0071340D" w:rsidP="00372DA1">
            <w:pPr>
              <w:rPr>
                <w:color w:val="000000" w:themeColor="text1"/>
                <w:sz w:val="22"/>
              </w:rPr>
            </w:pPr>
            <w:r>
              <w:rPr>
                <w:color w:val="000000" w:themeColor="text1"/>
                <w:sz w:val="22"/>
              </w:rPr>
              <w:t>6-38</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CCEA40A" w14:textId="77777777" w:rsidR="0071340D" w:rsidRPr="00FB5600" w:rsidRDefault="0071340D" w:rsidP="00372DA1">
            <w:pPr>
              <w:rPr>
                <w:color w:val="000000" w:themeColor="text1"/>
                <w:sz w:val="22"/>
              </w:rPr>
            </w:pPr>
            <w:r>
              <w:rPr>
                <w:color w:val="000000" w:themeColor="text1"/>
                <w:sz w:val="22"/>
              </w:rPr>
              <w:t>Table 6-7</w:t>
            </w:r>
          </w:p>
        </w:tc>
        <w:tc>
          <w:tcPr>
            <w:tcW w:w="684" w:type="dxa"/>
            <w:tcBorders>
              <w:top w:val="single" w:sz="4" w:space="0" w:color="auto"/>
              <w:left w:val="single" w:sz="4" w:space="0" w:color="auto"/>
              <w:bottom w:val="single" w:sz="4" w:space="0" w:color="auto"/>
              <w:right w:val="single" w:sz="4" w:space="0" w:color="auto"/>
            </w:tcBorders>
            <w:vAlign w:val="center"/>
          </w:tcPr>
          <w:p w14:paraId="5E77DAAA" w14:textId="77777777" w:rsidR="0071340D" w:rsidRPr="00FB5600"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370C8D17" w14:textId="77777777" w:rsidR="0071340D" w:rsidRPr="00FB5600"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778D8351" w14:textId="77777777" w:rsidR="0071340D" w:rsidRPr="00FB5600" w:rsidRDefault="0071340D" w:rsidP="00372DA1">
            <w:pPr>
              <w:rPr>
                <w:color w:val="000000" w:themeColor="text1"/>
                <w:sz w:val="22"/>
                <w:szCs w:val="22"/>
              </w:rPr>
            </w:pPr>
            <w:r>
              <w:rPr>
                <w:color w:val="000000" w:themeColor="text1"/>
                <w:sz w:val="22"/>
                <w:szCs w:val="22"/>
              </w:rPr>
              <w:t>Same comments as above on MAN_UNITS</w:t>
            </w:r>
          </w:p>
        </w:tc>
        <w:tc>
          <w:tcPr>
            <w:tcW w:w="2446" w:type="dxa"/>
            <w:tcBorders>
              <w:top w:val="single" w:sz="4" w:space="0" w:color="auto"/>
              <w:left w:val="single" w:sz="4" w:space="0" w:color="auto"/>
              <w:bottom w:val="single" w:sz="4" w:space="0" w:color="auto"/>
              <w:right w:val="single" w:sz="4" w:space="0" w:color="auto"/>
            </w:tcBorders>
            <w:vAlign w:val="center"/>
          </w:tcPr>
          <w:p w14:paraId="0AF3C413" w14:textId="77777777" w:rsidR="0071340D" w:rsidRPr="00FB5600" w:rsidRDefault="0071340D" w:rsidP="00372DA1">
            <w:pPr>
              <w:rPr>
                <w:color w:val="000000" w:themeColor="text1"/>
                <w:sz w:val="22"/>
              </w:rPr>
            </w:pP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44B5B3F1" w14:textId="77777777" w:rsidR="0071340D" w:rsidRPr="00FB5600"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09C4F062" w14:textId="77777777" w:rsidR="0071340D" w:rsidRPr="00FB5600" w:rsidRDefault="0071340D" w:rsidP="00372DA1">
            <w:pPr>
              <w:rPr>
                <w:color w:val="000000" w:themeColor="text1"/>
                <w:sz w:val="22"/>
              </w:rPr>
            </w:pPr>
            <w:r>
              <w:rPr>
                <w:color w:val="000000" w:themeColor="text1"/>
                <w:sz w:val="22"/>
              </w:rPr>
              <w:t>Fixed – all valid points, which is ultimately why we changed _UNITS entries to be informative (and optional)</w:t>
            </w:r>
          </w:p>
        </w:tc>
      </w:tr>
      <w:tr w:rsidR="0071340D" w:rsidRPr="00FB5600" w14:paraId="475F2A1C"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247CC3D6" w14:textId="77777777" w:rsidR="0071340D" w:rsidRPr="00FB5600" w:rsidRDefault="0071340D" w:rsidP="00372DA1">
            <w:pPr>
              <w:rPr>
                <w:color w:val="000000" w:themeColor="text1"/>
                <w:sz w:val="22"/>
              </w:rPr>
            </w:pPr>
            <w:r>
              <w:rPr>
                <w:color w:val="000000" w:themeColor="text1"/>
                <w:sz w:val="22"/>
              </w:rPr>
              <w:t>6-40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171BDA2" w14:textId="77777777" w:rsidR="0071340D" w:rsidRPr="00FB5600" w:rsidRDefault="0071340D" w:rsidP="00372DA1">
            <w:pPr>
              <w:rPr>
                <w:color w:val="000000" w:themeColor="text1"/>
                <w:sz w:val="22"/>
              </w:rPr>
            </w:pPr>
            <w:r>
              <w:rPr>
                <w:color w:val="000000" w:themeColor="text1"/>
                <w:sz w:val="22"/>
              </w:rPr>
              <w:t>6.2.8</w:t>
            </w:r>
          </w:p>
        </w:tc>
        <w:tc>
          <w:tcPr>
            <w:tcW w:w="684" w:type="dxa"/>
            <w:tcBorders>
              <w:top w:val="single" w:sz="4" w:space="0" w:color="auto"/>
              <w:left w:val="single" w:sz="4" w:space="0" w:color="auto"/>
              <w:bottom w:val="single" w:sz="4" w:space="0" w:color="auto"/>
              <w:right w:val="single" w:sz="4" w:space="0" w:color="auto"/>
            </w:tcBorders>
            <w:vAlign w:val="center"/>
          </w:tcPr>
          <w:p w14:paraId="6384E856" w14:textId="77777777" w:rsidR="0071340D" w:rsidRPr="00FB5600"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7CD20813" w14:textId="77777777" w:rsidR="0071340D" w:rsidRPr="00FB5600"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208CC321" w14:textId="77777777" w:rsidR="0071340D" w:rsidRPr="00FB5600" w:rsidRDefault="0071340D" w:rsidP="00372DA1">
            <w:pPr>
              <w:rPr>
                <w:color w:val="000000" w:themeColor="text1"/>
                <w:sz w:val="22"/>
                <w:szCs w:val="22"/>
              </w:rPr>
            </w:pPr>
            <w:r>
              <w:rPr>
                <w:color w:val="000000" w:themeColor="text1"/>
                <w:sz w:val="22"/>
                <w:szCs w:val="22"/>
              </w:rPr>
              <w:t>First subsection needs to be fixed.</w:t>
            </w:r>
          </w:p>
        </w:tc>
        <w:tc>
          <w:tcPr>
            <w:tcW w:w="2446" w:type="dxa"/>
            <w:tcBorders>
              <w:top w:val="single" w:sz="4" w:space="0" w:color="auto"/>
              <w:left w:val="single" w:sz="4" w:space="0" w:color="auto"/>
              <w:bottom w:val="single" w:sz="4" w:space="0" w:color="auto"/>
              <w:right w:val="single" w:sz="4" w:space="0" w:color="auto"/>
            </w:tcBorders>
            <w:vAlign w:val="center"/>
          </w:tcPr>
          <w:p w14:paraId="53269723" w14:textId="77777777" w:rsidR="0071340D" w:rsidRPr="00FB5600" w:rsidRDefault="0071340D" w:rsidP="00372DA1">
            <w:pPr>
              <w:rPr>
                <w:color w:val="000000" w:themeColor="text1"/>
                <w:sz w:val="22"/>
              </w:rPr>
            </w:pP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0A8104DE" w14:textId="77777777" w:rsidR="0071340D" w:rsidRPr="00FB5600" w:rsidRDefault="0071340D" w:rsidP="00372DA1">
            <w:pPr>
              <w:rPr>
                <w:color w:val="000000" w:themeColor="text1"/>
                <w:sz w:val="22"/>
                <w:szCs w:val="22"/>
              </w:rPr>
            </w:pPr>
            <w:r>
              <w:rPr>
                <w:color w:val="000000" w:themeColor="text1"/>
                <w:sz w:val="22"/>
                <w:szCs w:val="22"/>
              </w:rPr>
              <w:t>Fix</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2A46263" w14:textId="77777777" w:rsidR="0071340D" w:rsidRPr="00FB5600" w:rsidRDefault="0071340D" w:rsidP="00372DA1">
            <w:pPr>
              <w:rPr>
                <w:color w:val="000000" w:themeColor="text1"/>
                <w:sz w:val="22"/>
              </w:rPr>
            </w:pPr>
            <w:r>
              <w:rPr>
                <w:color w:val="000000" w:themeColor="text1"/>
                <w:sz w:val="22"/>
              </w:rPr>
              <w:t>Fixed.</w:t>
            </w:r>
          </w:p>
        </w:tc>
      </w:tr>
      <w:tr w:rsidR="0071340D" w:rsidRPr="00FB5600" w14:paraId="3FA2D12A"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28DF4C37" w14:textId="77777777" w:rsidR="0071340D" w:rsidRPr="00FB5600" w:rsidRDefault="0071340D" w:rsidP="00372DA1">
            <w:pPr>
              <w:rPr>
                <w:color w:val="000000" w:themeColor="text1"/>
                <w:sz w:val="22"/>
              </w:rPr>
            </w:pPr>
            <w:r>
              <w:rPr>
                <w:color w:val="000000" w:themeColor="text1"/>
                <w:sz w:val="22"/>
              </w:rPr>
              <w:t>6-42</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97B9DDE" w14:textId="77777777" w:rsidR="0071340D" w:rsidRPr="00FB5600" w:rsidRDefault="0071340D" w:rsidP="00372DA1">
            <w:pPr>
              <w:rPr>
                <w:color w:val="000000" w:themeColor="text1"/>
                <w:sz w:val="22"/>
              </w:rPr>
            </w:pPr>
            <w:r>
              <w:rPr>
                <w:color w:val="000000" w:themeColor="text1"/>
                <w:sz w:val="22"/>
              </w:rPr>
              <w:t>Table 6-10</w:t>
            </w:r>
          </w:p>
        </w:tc>
        <w:tc>
          <w:tcPr>
            <w:tcW w:w="684" w:type="dxa"/>
            <w:tcBorders>
              <w:top w:val="single" w:sz="4" w:space="0" w:color="auto"/>
              <w:left w:val="single" w:sz="4" w:space="0" w:color="auto"/>
              <w:bottom w:val="single" w:sz="4" w:space="0" w:color="auto"/>
              <w:right w:val="single" w:sz="4" w:space="0" w:color="auto"/>
            </w:tcBorders>
            <w:vAlign w:val="center"/>
          </w:tcPr>
          <w:p w14:paraId="366416DB" w14:textId="77777777" w:rsidR="0071340D" w:rsidRPr="00FB5600"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38CD94CB" w14:textId="77777777" w:rsidR="0071340D" w:rsidRPr="00FB5600"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41D2034B" w14:textId="77777777" w:rsidR="0071340D" w:rsidRPr="00FB5600" w:rsidRDefault="0071340D" w:rsidP="00372DA1">
            <w:pPr>
              <w:rPr>
                <w:color w:val="000000" w:themeColor="text1"/>
                <w:sz w:val="22"/>
                <w:szCs w:val="22"/>
              </w:rPr>
            </w:pPr>
            <w:r>
              <w:rPr>
                <w:color w:val="000000" w:themeColor="text1"/>
                <w:sz w:val="22"/>
                <w:szCs w:val="22"/>
              </w:rPr>
              <w:t xml:space="preserve">Extra </w:t>
            </w:r>
            <w:proofErr w:type="gramStart"/>
            <w:r>
              <w:rPr>
                <w:color w:val="000000" w:themeColor="text1"/>
                <w:sz w:val="22"/>
                <w:szCs w:val="22"/>
              </w:rPr>
              <w:t>“ at</w:t>
            </w:r>
            <w:proofErr w:type="gramEnd"/>
            <w:r>
              <w:rPr>
                <w:color w:val="000000" w:themeColor="text1"/>
                <w:sz w:val="22"/>
                <w:szCs w:val="22"/>
              </w:rPr>
              <w:t xml:space="preserve"> the end of the example for SW_DATA_EPOCH</w:t>
            </w:r>
          </w:p>
        </w:tc>
        <w:tc>
          <w:tcPr>
            <w:tcW w:w="2446" w:type="dxa"/>
            <w:tcBorders>
              <w:top w:val="single" w:sz="4" w:space="0" w:color="auto"/>
              <w:left w:val="single" w:sz="4" w:space="0" w:color="auto"/>
              <w:bottom w:val="single" w:sz="4" w:space="0" w:color="auto"/>
              <w:right w:val="single" w:sz="4" w:space="0" w:color="auto"/>
            </w:tcBorders>
            <w:vAlign w:val="center"/>
          </w:tcPr>
          <w:p w14:paraId="30D51C07" w14:textId="77777777" w:rsidR="0071340D" w:rsidRPr="00FB5600" w:rsidRDefault="0071340D" w:rsidP="00372DA1">
            <w:pPr>
              <w:rPr>
                <w:color w:val="000000" w:themeColor="text1"/>
                <w:sz w:val="22"/>
              </w:rPr>
            </w:pP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7AA112D4" w14:textId="77777777" w:rsidR="0071340D" w:rsidRPr="00FB5600" w:rsidRDefault="0071340D" w:rsidP="00372DA1">
            <w:pPr>
              <w:rPr>
                <w:color w:val="000000" w:themeColor="text1"/>
                <w:sz w:val="22"/>
                <w:szCs w:val="22"/>
              </w:rPr>
            </w:pPr>
            <w:r>
              <w:rPr>
                <w:color w:val="000000" w:themeColor="text1"/>
                <w:sz w:val="22"/>
                <w:szCs w:val="22"/>
              </w:rPr>
              <w:t>Fix</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05C4A80" w14:textId="77777777" w:rsidR="0071340D" w:rsidRPr="00FB5600" w:rsidRDefault="0071340D" w:rsidP="00372DA1">
            <w:pPr>
              <w:rPr>
                <w:color w:val="000000" w:themeColor="text1"/>
                <w:sz w:val="22"/>
              </w:rPr>
            </w:pPr>
            <w:r>
              <w:rPr>
                <w:color w:val="000000" w:themeColor="text1"/>
                <w:sz w:val="22"/>
              </w:rPr>
              <w:t>Fixed.</w:t>
            </w:r>
          </w:p>
        </w:tc>
      </w:tr>
      <w:tr w:rsidR="0071340D" w:rsidRPr="00FB5600" w14:paraId="1D4F097F"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643F08BB" w14:textId="77777777" w:rsidR="0071340D" w:rsidRPr="00FB5600" w:rsidRDefault="0071340D" w:rsidP="00372DA1">
            <w:pPr>
              <w:rPr>
                <w:color w:val="000000" w:themeColor="text1"/>
                <w:sz w:val="22"/>
              </w:rPr>
            </w:pPr>
            <w:r>
              <w:rPr>
                <w:color w:val="000000" w:themeColor="text1"/>
                <w:sz w:val="22"/>
              </w:rPr>
              <w:lastRenderedPageBreak/>
              <w:t>6-42</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13ECAEB" w14:textId="77777777" w:rsidR="0071340D" w:rsidRPr="00FB5600" w:rsidRDefault="0071340D" w:rsidP="00372DA1">
            <w:pPr>
              <w:rPr>
                <w:color w:val="000000" w:themeColor="text1"/>
                <w:sz w:val="22"/>
              </w:rPr>
            </w:pPr>
            <w:r>
              <w:rPr>
                <w:color w:val="000000" w:themeColor="text1"/>
                <w:sz w:val="22"/>
              </w:rPr>
              <w:t>Table 6-10</w:t>
            </w:r>
          </w:p>
        </w:tc>
        <w:tc>
          <w:tcPr>
            <w:tcW w:w="684" w:type="dxa"/>
            <w:tcBorders>
              <w:top w:val="single" w:sz="4" w:space="0" w:color="auto"/>
              <w:left w:val="single" w:sz="4" w:space="0" w:color="auto"/>
              <w:bottom w:val="single" w:sz="4" w:space="0" w:color="auto"/>
              <w:right w:val="single" w:sz="4" w:space="0" w:color="auto"/>
            </w:tcBorders>
            <w:vAlign w:val="center"/>
          </w:tcPr>
          <w:p w14:paraId="40FB832C" w14:textId="77777777" w:rsidR="0071340D" w:rsidRPr="00FB5600"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0BE3F4BF" w14:textId="77777777" w:rsidR="0071340D" w:rsidRPr="00FB5600"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4330FAFC" w14:textId="77777777" w:rsidR="0071340D" w:rsidRPr="00FB5600" w:rsidRDefault="0071340D" w:rsidP="00372DA1">
            <w:pPr>
              <w:rPr>
                <w:color w:val="000000" w:themeColor="text1"/>
                <w:sz w:val="22"/>
                <w:szCs w:val="22"/>
              </w:rPr>
            </w:pPr>
            <w:r>
              <w:rPr>
                <w:color w:val="000000" w:themeColor="text1"/>
                <w:sz w:val="22"/>
                <w:szCs w:val="22"/>
              </w:rPr>
              <w:t xml:space="preserve">Do you have a reference for the terms included parenthesis in SW_INTERP_METHOD?  </w:t>
            </w:r>
          </w:p>
        </w:tc>
        <w:tc>
          <w:tcPr>
            <w:tcW w:w="2446" w:type="dxa"/>
            <w:tcBorders>
              <w:top w:val="single" w:sz="4" w:space="0" w:color="auto"/>
              <w:left w:val="single" w:sz="4" w:space="0" w:color="auto"/>
              <w:bottom w:val="single" w:sz="4" w:space="0" w:color="auto"/>
              <w:right w:val="single" w:sz="4" w:space="0" w:color="auto"/>
            </w:tcBorders>
            <w:vAlign w:val="center"/>
          </w:tcPr>
          <w:p w14:paraId="491966D8" w14:textId="77777777" w:rsidR="0071340D" w:rsidRPr="00FB5600" w:rsidRDefault="0071340D" w:rsidP="00372DA1">
            <w:pPr>
              <w:rPr>
                <w:color w:val="000000" w:themeColor="text1"/>
                <w:sz w:val="22"/>
              </w:rPr>
            </w:pP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6E8B4961" w14:textId="77777777" w:rsidR="0071340D" w:rsidRPr="00FB5600" w:rsidRDefault="0071340D" w:rsidP="00372DA1">
            <w:pPr>
              <w:rPr>
                <w:color w:val="000000" w:themeColor="text1"/>
                <w:sz w:val="22"/>
                <w:szCs w:val="22"/>
              </w:rPr>
            </w:pPr>
            <w:r>
              <w:rPr>
                <w:color w:val="000000" w:themeColor="text1"/>
                <w:sz w:val="22"/>
                <w:szCs w:val="22"/>
              </w:rPr>
              <w:t>Consider</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708AF111" w14:textId="77777777" w:rsidR="0071340D" w:rsidRPr="00FB5600" w:rsidRDefault="0071340D" w:rsidP="00372DA1">
            <w:pPr>
              <w:rPr>
                <w:color w:val="000000" w:themeColor="text1"/>
                <w:sz w:val="22"/>
              </w:rPr>
            </w:pPr>
            <w:r>
              <w:rPr>
                <w:color w:val="000000" w:themeColor="text1"/>
                <w:sz w:val="22"/>
              </w:rPr>
              <w:t>Fixed.</w:t>
            </w:r>
          </w:p>
        </w:tc>
      </w:tr>
      <w:tr w:rsidR="0071340D" w:rsidRPr="00FB5600" w14:paraId="0A3B625D"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7C2C0B66" w14:textId="77777777" w:rsidR="0071340D" w:rsidRPr="00FB5600" w:rsidRDefault="0071340D" w:rsidP="00372DA1">
            <w:pPr>
              <w:rPr>
                <w:color w:val="000000" w:themeColor="text1"/>
                <w:sz w:val="22"/>
              </w:rPr>
            </w:pPr>
            <w:r>
              <w:rPr>
                <w:color w:val="000000" w:themeColor="text1"/>
                <w:sz w:val="22"/>
              </w:rPr>
              <w:t>6-47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0BE4616" w14:textId="77777777" w:rsidR="0071340D" w:rsidRPr="00FB5600"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5E93818C" w14:textId="77777777" w:rsidR="0071340D" w:rsidRPr="00FB5600"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5BDDC39B" w14:textId="77777777" w:rsidR="0071340D" w:rsidRPr="00FB5600"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65A5F2CA" w14:textId="77777777" w:rsidR="0071340D" w:rsidRPr="00FB5600" w:rsidRDefault="0071340D" w:rsidP="00372DA1">
            <w:pPr>
              <w:rPr>
                <w:color w:val="000000" w:themeColor="text1"/>
                <w:sz w:val="22"/>
                <w:szCs w:val="22"/>
              </w:rPr>
            </w:pPr>
            <w:r>
              <w:rPr>
                <w:color w:val="000000" w:themeColor="text1"/>
                <w:sz w:val="22"/>
                <w:szCs w:val="22"/>
              </w:rPr>
              <w:t xml:space="preserve">Make all instances ‘User-Defined’ for consistency </w:t>
            </w:r>
          </w:p>
        </w:tc>
        <w:tc>
          <w:tcPr>
            <w:tcW w:w="2446" w:type="dxa"/>
            <w:tcBorders>
              <w:top w:val="single" w:sz="4" w:space="0" w:color="auto"/>
              <w:left w:val="single" w:sz="4" w:space="0" w:color="auto"/>
              <w:bottom w:val="single" w:sz="4" w:space="0" w:color="auto"/>
              <w:right w:val="single" w:sz="4" w:space="0" w:color="auto"/>
            </w:tcBorders>
            <w:vAlign w:val="center"/>
          </w:tcPr>
          <w:p w14:paraId="2A601549" w14:textId="77777777" w:rsidR="0071340D" w:rsidRPr="00FB5600" w:rsidRDefault="0071340D" w:rsidP="00372DA1">
            <w:pPr>
              <w:rPr>
                <w:color w:val="000000" w:themeColor="text1"/>
                <w:sz w:val="22"/>
              </w:rPr>
            </w:pP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431D6C8F" w14:textId="77777777" w:rsidR="0071340D" w:rsidRPr="00FB5600" w:rsidRDefault="0071340D" w:rsidP="00372DA1">
            <w:pPr>
              <w:rPr>
                <w:color w:val="000000" w:themeColor="text1"/>
                <w:sz w:val="22"/>
                <w:szCs w:val="22"/>
              </w:rPr>
            </w:pPr>
            <w:r>
              <w:rPr>
                <w:color w:val="000000" w:themeColor="text1"/>
                <w:sz w:val="22"/>
                <w:szCs w:val="22"/>
              </w:rPr>
              <w:t>Fix</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5ADA7806" w14:textId="77777777" w:rsidR="0071340D" w:rsidRPr="00FB5600" w:rsidRDefault="0071340D" w:rsidP="00372DA1">
            <w:pPr>
              <w:rPr>
                <w:color w:val="000000" w:themeColor="text1"/>
                <w:sz w:val="22"/>
              </w:rPr>
            </w:pPr>
            <w:r>
              <w:rPr>
                <w:color w:val="000000" w:themeColor="text1"/>
                <w:sz w:val="22"/>
              </w:rPr>
              <w:t>Fixed.</w:t>
            </w:r>
          </w:p>
        </w:tc>
      </w:tr>
      <w:tr w:rsidR="0071340D" w:rsidRPr="00C635BB" w14:paraId="2D7237F7"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233937A5" w14:textId="77777777" w:rsidR="0071340D" w:rsidRPr="0074462F" w:rsidRDefault="0071340D" w:rsidP="00372DA1">
            <w:pPr>
              <w:rPr>
                <w:color w:val="000000" w:themeColor="text1"/>
                <w:sz w:val="22"/>
              </w:rPr>
            </w:pPr>
            <w:r w:rsidRPr="0074462F">
              <w:rPr>
                <w:color w:val="000000" w:themeColor="text1"/>
                <w:sz w:val="22"/>
              </w:rPr>
              <w:t>7-6</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5186EB6" w14:textId="77777777" w:rsidR="0071340D" w:rsidRPr="0074462F" w:rsidRDefault="0071340D" w:rsidP="00372DA1">
            <w:pPr>
              <w:rPr>
                <w:color w:val="000000" w:themeColor="text1"/>
                <w:sz w:val="22"/>
              </w:rPr>
            </w:pPr>
            <w:r w:rsidRPr="0074462F">
              <w:rPr>
                <w:color w:val="000000" w:themeColor="text1"/>
                <w:sz w:val="22"/>
              </w:rPr>
              <w:t>7.6.8.2</w:t>
            </w:r>
          </w:p>
        </w:tc>
        <w:tc>
          <w:tcPr>
            <w:tcW w:w="684" w:type="dxa"/>
            <w:tcBorders>
              <w:top w:val="single" w:sz="4" w:space="0" w:color="auto"/>
              <w:left w:val="single" w:sz="4" w:space="0" w:color="auto"/>
              <w:bottom w:val="single" w:sz="4" w:space="0" w:color="auto"/>
              <w:right w:val="single" w:sz="4" w:space="0" w:color="auto"/>
            </w:tcBorders>
            <w:vAlign w:val="center"/>
          </w:tcPr>
          <w:p w14:paraId="755C17AD"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690546B3" w14:textId="77777777" w:rsidR="0071340D" w:rsidRPr="0074462F" w:rsidRDefault="0071340D" w:rsidP="00372DA1">
            <w:pPr>
              <w:rPr>
                <w:color w:val="000000" w:themeColor="text1"/>
                <w:sz w:val="22"/>
              </w:rPr>
            </w:pPr>
            <w:r w:rsidRPr="0074462F">
              <w:rPr>
                <w:color w:val="000000" w:themeColor="text1"/>
                <w:sz w:val="22"/>
              </w:rPr>
              <w:t>Editorial</w:t>
            </w:r>
          </w:p>
        </w:tc>
        <w:tc>
          <w:tcPr>
            <w:tcW w:w="3770" w:type="dxa"/>
            <w:tcBorders>
              <w:top w:val="single" w:sz="4" w:space="0" w:color="auto"/>
              <w:left w:val="single" w:sz="4" w:space="0" w:color="auto"/>
              <w:bottom w:val="single" w:sz="4" w:space="0" w:color="auto"/>
              <w:right w:val="single" w:sz="4" w:space="0" w:color="auto"/>
            </w:tcBorders>
            <w:vAlign w:val="center"/>
            <w:hideMark/>
          </w:tcPr>
          <w:p w14:paraId="0A762ECD" w14:textId="77777777" w:rsidR="0071340D" w:rsidRPr="0074462F" w:rsidRDefault="0071340D" w:rsidP="00372DA1">
            <w:pPr>
              <w:rPr>
                <w:color w:val="000000" w:themeColor="text1"/>
                <w:sz w:val="22"/>
                <w:szCs w:val="22"/>
              </w:rPr>
            </w:pPr>
            <w:r w:rsidRPr="0074462F">
              <w:rPr>
                <w:color w:val="000000" w:themeColor="text1"/>
                <w:sz w:val="22"/>
                <w:szCs w:val="22"/>
              </w:rPr>
              <w:t>The example says: meter per second is km/s</w:t>
            </w:r>
          </w:p>
        </w:tc>
        <w:tc>
          <w:tcPr>
            <w:tcW w:w="2446" w:type="dxa"/>
            <w:tcBorders>
              <w:top w:val="single" w:sz="4" w:space="0" w:color="auto"/>
              <w:left w:val="single" w:sz="4" w:space="0" w:color="auto"/>
              <w:bottom w:val="single" w:sz="4" w:space="0" w:color="auto"/>
              <w:right w:val="single" w:sz="4" w:space="0" w:color="auto"/>
            </w:tcBorders>
            <w:vAlign w:val="center"/>
          </w:tcPr>
          <w:p w14:paraId="72EE25EB" w14:textId="77777777" w:rsidR="0071340D" w:rsidRPr="0074462F" w:rsidRDefault="0071340D" w:rsidP="00372DA1">
            <w:pPr>
              <w:rPr>
                <w:color w:val="000000" w:themeColor="text1"/>
                <w:sz w:val="22"/>
              </w:rPr>
            </w:pPr>
            <w:r w:rsidRPr="0074462F">
              <w:rPr>
                <w:color w:val="000000" w:themeColor="text1"/>
                <w:sz w:val="22"/>
              </w:rPr>
              <w:t>Frank Dreger, ESA/ESOC</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35319219" w14:textId="77777777" w:rsidR="0071340D" w:rsidRPr="0074462F" w:rsidRDefault="0071340D" w:rsidP="00372DA1">
            <w:pPr>
              <w:rPr>
                <w:color w:val="000000" w:themeColor="text1"/>
                <w:sz w:val="22"/>
                <w:szCs w:val="22"/>
              </w:rPr>
            </w:pPr>
            <w:r w:rsidRPr="0074462F">
              <w:rPr>
                <w:color w:val="000000" w:themeColor="text1"/>
                <w:sz w:val="22"/>
                <w:szCs w:val="22"/>
              </w:rPr>
              <w:t>Change to “</w:t>
            </w:r>
            <w:proofErr w:type="spellStart"/>
            <w:proofErr w:type="gramStart"/>
            <w:r w:rsidRPr="0074462F">
              <w:rPr>
                <w:color w:val="000000" w:themeColor="text1"/>
                <w:sz w:val="22"/>
                <w:szCs w:val="22"/>
              </w:rPr>
              <w:t>kilo”meters</w:t>
            </w:r>
            <w:proofErr w:type="spellEnd"/>
            <w:proofErr w:type="gramEnd"/>
            <w:r w:rsidRPr="0074462F">
              <w:rPr>
                <w:color w:val="000000" w:themeColor="text1"/>
                <w:sz w:val="22"/>
                <w:szCs w:val="22"/>
              </w:rPr>
              <w:t xml:space="preserve"> per second or to “m/s”</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49BE87F2" w14:textId="77777777" w:rsidR="0071340D" w:rsidRPr="0074462F" w:rsidRDefault="0071340D" w:rsidP="00372DA1">
            <w:pPr>
              <w:rPr>
                <w:color w:val="000000" w:themeColor="text1"/>
                <w:sz w:val="22"/>
              </w:rPr>
            </w:pPr>
            <w:r>
              <w:rPr>
                <w:color w:val="000000" w:themeColor="text1"/>
                <w:sz w:val="22"/>
              </w:rPr>
              <w:t>Fixed.</w:t>
            </w:r>
          </w:p>
        </w:tc>
      </w:tr>
      <w:tr w:rsidR="0071340D" w:rsidRPr="00501639" w14:paraId="23356864"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11D9CB89" w14:textId="77777777" w:rsidR="0071340D" w:rsidRPr="0074462F" w:rsidRDefault="0071340D" w:rsidP="00372DA1">
            <w:pPr>
              <w:rPr>
                <w:color w:val="000000" w:themeColor="text1"/>
                <w:sz w:val="22"/>
              </w:rPr>
            </w:pPr>
            <w:r w:rsidRPr="0074462F">
              <w:rPr>
                <w:color w:val="000000" w:themeColor="text1"/>
                <w:sz w:val="22"/>
              </w:rPr>
              <w:t>2-6</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B620136" w14:textId="77777777" w:rsidR="0071340D" w:rsidRPr="0074462F" w:rsidRDefault="0071340D" w:rsidP="00372DA1">
            <w:pPr>
              <w:rPr>
                <w:color w:val="000000" w:themeColor="text1"/>
                <w:sz w:val="22"/>
              </w:rPr>
            </w:pPr>
            <w:r w:rsidRPr="0074462F">
              <w:rPr>
                <w:color w:val="000000" w:themeColor="text1"/>
                <w:sz w:val="22"/>
              </w:rPr>
              <w:t>2.2</w:t>
            </w:r>
          </w:p>
        </w:tc>
        <w:tc>
          <w:tcPr>
            <w:tcW w:w="684" w:type="dxa"/>
            <w:tcBorders>
              <w:top w:val="single" w:sz="4" w:space="0" w:color="auto"/>
              <w:left w:val="single" w:sz="4" w:space="0" w:color="auto"/>
              <w:bottom w:val="single" w:sz="4" w:space="0" w:color="auto"/>
              <w:right w:val="single" w:sz="4" w:space="0" w:color="auto"/>
            </w:tcBorders>
            <w:vAlign w:val="center"/>
          </w:tcPr>
          <w:p w14:paraId="29D56888" w14:textId="77777777" w:rsidR="0071340D" w:rsidRPr="0074462F" w:rsidRDefault="0071340D" w:rsidP="00372DA1">
            <w:pPr>
              <w:rPr>
                <w:color w:val="000000" w:themeColor="text1"/>
                <w:sz w:val="22"/>
              </w:rPr>
            </w:pPr>
            <w:r w:rsidRPr="0074462F">
              <w:rPr>
                <w:color w:val="000000" w:themeColor="text1"/>
                <w:sz w:val="22"/>
              </w:rPr>
              <w:t>4</w:t>
            </w:r>
          </w:p>
        </w:tc>
        <w:tc>
          <w:tcPr>
            <w:tcW w:w="684" w:type="dxa"/>
            <w:tcBorders>
              <w:top w:val="single" w:sz="4" w:space="0" w:color="auto"/>
              <w:left w:val="single" w:sz="4" w:space="0" w:color="auto"/>
              <w:bottom w:val="single" w:sz="4" w:space="0" w:color="auto"/>
              <w:right w:val="single" w:sz="4" w:space="0" w:color="auto"/>
            </w:tcBorders>
            <w:vAlign w:val="center"/>
          </w:tcPr>
          <w:p w14:paraId="7B18033E"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6341598F" w14:textId="77777777" w:rsidR="0071340D" w:rsidRPr="0074462F" w:rsidRDefault="0071340D" w:rsidP="00372DA1">
            <w:pPr>
              <w:rPr>
                <w:color w:val="000000" w:themeColor="text1"/>
                <w:sz w:val="22"/>
                <w:szCs w:val="22"/>
              </w:rPr>
            </w:pPr>
            <w:r w:rsidRPr="0074462F">
              <w:rPr>
                <w:color w:val="000000" w:themeColor="text1"/>
                <w:sz w:val="22"/>
                <w:szCs w:val="22"/>
              </w:rPr>
              <w:t>I would not suggest to a user of the standard that they figure out how to do something only from an example.</w:t>
            </w:r>
          </w:p>
        </w:tc>
        <w:tc>
          <w:tcPr>
            <w:tcW w:w="2446" w:type="dxa"/>
            <w:tcBorders>
              <w:top w:val="single" w:sz="4" w:space="0" w:color="auto"/>
              <w:left w:val="single" w:sz="4" w:space="0" w:color="auto"/>
              <w:bottom w:val="single" w:sz="4" w:space="0" w:color="auto"/>
              <w:right w:val="single" w:sz="4" w:space="0" w:color="auto"/>
            </w:tcBorders>
            <w:vAlign w:val="center"/>
          </w:tcPr>
          <w:p w14:paraId="5D159C7D"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21214393" w14:textId="77777777" w:rsidR="0071340D" w:rsidRPr="0074462F" w:rsidRDefault="0071340D" w:rsidP="00372DA1">
            <w:pPr>
              <w:rPr>
                <w:color w:val="000000" w:themeColor="text1"/>
                <w:sz w:val="22"/>
                <w:szCs w:val="22"/>
              </w:rPr>
            </w:pPr>
            <w:r w:rsidRPr="0074462F">
              <w:rPr>
                <w:color w:val="000000" w:themeColor="text1"/>
                <w:sz w:val="22"/>
                <w:szCs w:val="22"/>
              </w:rPr>
              <w:t>From: "... as shown in ANNEX H."</w:t>
            </w:r>
          </w:p>
          <w:p w14:paraId="142A21EA" w14:textId="77777777" w:rsidR="0071340D" w:rsidRPr="0074462F" w:rsidRDefault="0071340D" w:rsidP="00372DA1">
            <w:pPr>
              <w:rPr>
                <w:color w:val="000000" w:themeColor="text1"/>
                <w:sz w:val="22"/>
                <w:szCs w:val="22"/>
              </w:rPr>
            </w:pPr>
            <w:r w:rsidRPr="0074462F">
              <w:rPr>
                <w:color w:val="000000" w:themeColor="text1"/>
                <w:sz w:val="22"/>
                <w:szCs w:val="22"/>
              </w:rPr>
              <w:t>To: "... as described in 8.12 and shown in Annex H."</w:t>
            </w:r>
          </w:p>
          <w:p w14:paraId="2F63DABC" w14:textId="77777777" w:rsidR="0071340D" w:rsidRPr="0074462F" w:rsidRDefault="0071340D" w:rsidP="00372DA1">
            <w:pPr>
              <w:rPr>
                <w:color w:val="000000" w:themeColor="text1"/>
                <w:sz w:val="22"/>
                <w:szCs w:val="22"/>
              </w:rPr>
            </w:pPr>
            <w:r w:rsidRPr="0074462F">
              <w:rPr>
                <w:color w:val="000000" w:themeColor="text1"/>
                <w:sz w:val="22"/>
                <w:szCs w:val="22"/>
              </w:rPr>
              <w:t>Also, change "may" to "can".</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24CB3823" w14:textId="77777777" w:rsidR="0071340D" w:rsidRPr="0074462F" w:rsidRDefault="0071340D" w:rsidP="00372DA1">
            <w:pPr>
              <w:rPr>
                <w:color w:val="000000" w:themeColor="text1"/>
                <w:sz w:val="22"/>
              </w:rPr>
            </w:pPr>
            <w:r>
              <w:rPr>
                <w:color w:val="000000" w:themeColor="text1"/>
                <w:sz w:val="22"/>
              </w:rPr>
              <w:t>Fixed.</w:t>
            </w:r>
          </w:p>
        </w:tc>
      </w:tr>
      <w:tr w:rsidR="0071340D" w:rsidRPr="00501639" w14:paraId="02EAE24C"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52F2775A" w14:textId="77777777" w:rsidR="0071340D" w:rsidRPr="0074462F" w:rsidRDefault="0071340D" w:rsidP="00372DA1">
            <w:pPr>
              <w:rPr>
                <w:color w:val="000000" w:themeColor="text1"/>
                <w:sz w:val="22"/>
              </w:rPr>
            </w:pPr>
            <w:r w:rsidRPr="0074462F">
              <w:rPr>
                <w:color w:val="000000" w:themeColor="text1"/>
                <w:sz w:val="22"/>
              </w:rPr>
              <w:t>2-6</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AD9AC49" w14:textId="77777777" w:rsidR="0071340D" w:rsidRPr="0074462F" w:rsidRDefault="0071340D" w:rsidP="00372DA1">
            <w:pPr>
              <w:rPr>
                <w:color w:val="000000" w:themeColor="text1"/>
                <w:sz w:val="22"/>
              </w:rPr>
            </w:pPr>
            <w:r w:rsidRPr="0074462F">
              <w:rPr>
                <w:color w:val="000000" w:themeColor="text1"/>
                <w:sz w:val="22"/>
              </w:rPr>
              <w:t>2.3</w:t>
            </w:r>
          </w:p>
        </w:tc>
        <w:tc>
          <w:tcPr>
            <w:tcW w:w="684" w:type="dxa"/>
            <w:tcBorders>
              <w:top w:val="single" w:sz="4" w:space="0" w:color="auto"/>
              <w:left w:val="single" w:sz="4" w:space="0" w:color="auto"/>
              <w:bottom w:val="single" w:sz="4" w:space="0" w:color="auto"/>
              <w:right w:val="single" w:sz="4" w:space="0" w:color="auto"/>
            </w:tcBorders>
            <w:vAlign w:val="center"/>
          </w:tcPr>
          <w:p w14:paraId="4BB33846" w14:textId="77777777" w:rsidR="0071340D" w:rsidRPr="0074462F" w:rsidRDefault="0071340D" w:rsidP="00372DA1">
            <w:pPr>
              <w:rPr>
                <w:color w:val="000000" w:themeColor="text1"/>
                <w:sz w:val="22"/>
              </w:rPr>
            </w:pPr>
            <w:r w:rsidRPr="0074462F">
              <w:rPr>
                <w:color w:val="000000" w:themeColor="text1"/>
                <w:sz w:val="22"/>
              </w:rPr>
              <w:t>4</w:t>
            </w:r>
          </w:p>
        </w:tc>
        <w:tc>
          <w:tcPr>
            <w:tcW w:w="684" w:type="dxa"/>
            <w:tcBorders>
              <w:top w:val="single" w:sz="4" w:space="0" w:color="auto"/>
              <w:left w:val="single" w:sz="4" w:space="0" w:color="auto"/>
              <w:bottom w:val="single" w:sz="4" w:space="0" w:color="auto"/>
              <w:right w:val="single" w:sz="4" w:space="0" w:color="auto"/>
            </w:tcBorders>
            <w:vAlign w:val="center"/>
          </w:tcPr>
          <w:p w14:paraId="3582A168"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6F76F3A9" w14:textId="77777777" w:rsidR="0071340D" w:rsidRPr="0074462F" w:rsidRDefault="0071340D" w:rsidP="00372DA1">
            <w:pPr>
              <w:rPr>
                <w:color w:val="000000" w:themeColor="text1"/>
                <w:sz w:val="22"/>
                <w:szCs w:val="22"/>
              </w:rPr>
            </w:pPr>
            <w:r w:rsidRPr="0074462F">
              <w:rPr>
                <w:color w:val="000000" w:themeColor="text1"/>
                <w:sz w:val="22"/>
                <w:szCs w:val="22"/>
              </w:rPr>
              <w:t>I would not suggest to a user of the standard that they figure out how to do something only from an example.</w:t>
            </w:r>
          </w:p>
        </w:tc>
        <w:tc>
          <w:tcPr>
            <w:tcW w:w="2446" w:type="dxa"/>
            <w:tcBorders>
              <w:top w:val="single" w:sz="4" w:space="0" w:color="auto"/>
              <w:left w:val="single" w:sz="4" w:space="0" w:color="auto"/>
              <w:bottom w:val="single" w:sz="4" w:space="0" w:color="auto"/>
              <w:right w:val="single" w:sz="4" w:space="0" w:color="auto"/>
            </w:tcBorders>
            <w:vAlign w:val="center"/>
          </w:tcPr>
          <w:p w14:paraId="416E9547"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4A619A70" w14:textId="77777777" w:rsidR="0071340D" w:rsidRPr="0074462F" w:rsidRDefault="0071340D" w:rsidP="00372DA1">
            <w:pPr>
              <w:rPr>
                <w:color w:val="000000" w:themeColor="text1"/>
                <w:sz w:val="22"/>
                <w:szCs w:val="22"/>
              </w:rPr>
            </w:pPr>
            <w:r w:rsidRPr="0074462F">
              <w:rPr>
                <w:color w:val="000000" w:themeColor="text1"/>
                <w:sz w:val="22"/>
                <w:szCs w:val="22"/>
              </w:rPr>
              <w:t>From: "... as shown in ANNEX H."</w:t>
            </w:r>
          </w:p>
          <w:p w14:paraId="1D6E85C5" w14:textId="77777777" w:rsidR="0071340D" w:rsidRPr="0074462F" w:rsidRDefault="0071340D" w:rsidP="00372DA1">
            <w:pPr>
              <w:rPr>
                <w:color w:val="000000" w:themeColor="text1"/>
                <w:sz w:val="22"/>
                <w:szCs w:val="22"/>
              </w:rPr>
            </w:pPr>
            <w:r w:rsidRPr="0074462F">
              <w:rPr>
                <w:color w:val="000000" w:themeColor="text1"/>
                <w:sz w:val="22"/>
                <w:szCs w:val="22"/>
              </w:rPr>
              <w:t>To: "... as described in 8.12 and shown in Annex H."</w:t>
            </w:r>
          </w:p>
          <w:p w14:paraId="340E8A31" w14:textId="77777777" w:rsidR="0071340D" w:rsidRPr="0074462F" w:rsidRDefault="0071340D" w:rsidP="00372DA1">
            <w:pPr>
              <w:rPr>
                <w:color w:val="000000" w:themeColor="text1"/>
                <w:sz w:val="22"/>
                <w:szCs w:val="22"/>
              </w:rPr>
            </w:pPr>
            <w:r w:rsidRPr="0074462F">
              <w:rPr>
                <w:color w:val="000000" w:themeColor="text1"/>
                <w:sz w:val="22"/>
                <w:szCs w:val="22"/>
              </w:rPr>
              <w:t>Also, change "may" to "can".</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2CD85969" w14:textId="77777777" w:rsidR="0071340D" w:rsidRPr="0074462F" w:rsidRDefault="0071340D" w:rsidP="00372DA1">
            <w:pPr>
              <w:rPr>
                <w:color w:val="000000" w:themeColor="text1"/>
                <w:sz w:val="22"/>
              </w:rPr>
            </w:pPr>
            <w:r>
              <w:rPr>
                <w:color w:val="000000" w:themeColor="text1"/>
                <w:sz w:val="22"/>
              </w:rPr>
              <w:t>Fixed.</w:t>
            </w:r>
          </w:p>
        </w:tc>
      </w:tr>
      <w:tr w:rsidR="0071340D" w:rsidRPr="00501639" w14:paraId="04ADCBD9"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07F82639" w14:textId="77777777" w:rsidR="0071340D" w:rsidRPr="0074462F" w:rsidRDefault="0071340D" w:rsidP="00372DA1">
            <w:pPr>
              <w:rPr>
                <w:color w:val="000000" w:themeColor="text1"/>
                <w:sz w:val="22"/>
              </w:rPr>
            </w:pPr>
            <w:r w:rsidRPr="0074462F">
              <w:rPr>
                <w:color w:val="000000" w:themeColor="text1"/>
                <w:sz w:val="22"/>
              </w:rPr>
              <w:t>2-7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5DF1D6B" w14:textId="77777777" w:rsidR="0071340D" w:rsidRPr="0074462F" w:rsidRDefault="0071340D" w:rsidP="00372DA1">
            <w:pPr>
              <w:rPr>
                <w:color w:val="000000" w:themeColor="text1"/>
                <w:sz w:val="22"/>
              </w:rPr>
            </w:pPr>
            <w:r w:rsidRPr="0074462F">
              <w:rPr>
                <w:color w:val="000000" w:themeColor="text1"/>
                <w:sz w:val="22"/>
              </w:rPr>
              <w:t>2.4</w:t>
            </w:r>
          </w:p>
        </w:tc>
        <w:tc>
          <w:tcPr>
            <w:tcW w:w="684" w:type="dxa"/>
            <w:tcBorders>
              <w:top w:val="single" w:sz="4" w:space="0" w:color="auto"/>
              <w:left w:val="single" w:sz="4" w:space="0" w:color="auto"/>
              <w:bottom w:val="single" w:sz="4" w:space="0" w:color="auto"/>
              <w:right w:val="single" w:sz="4" w:space="0" w:color="auto"/>
            </w:tcBorders>
            <w:vAlign w:val="center"/>
          </w:tcPr>
          <w:p w14:paraId="6B7871FE" w14:textId="77777777" w:rsidR="0071340D" w:rsidRPr="0074462F" w:rsidRDefault="0071340D" w:rsidP="00372DA1">
            <w:pPr>
              <w:rPr>
                <w:color w:val="000000" w:themeColor="text1"/>
                <w:sz w:val="22"/>
              </w:rPr>
            </w:pPr>
            <w:r w:rsidRPr="0074462F">
              <w:rPr>
                <w:color w:val="000000" w:themeColor="text1"/>
                <w:sz w:val="22"/>
              </w:rPr>
              <w:t>4</w:t>
            </w:r>
          </w:p>
        </w:tc>
        <w:tc>
          <w:tcPr>
            <w:tcW w:w="684" w:type="dxa"/>
            <w:tcBorders>
              <w:top w:val="single" w:sz="4" w:space="0" w:color="auto"/>
              <w:left w:val="single" w:sz="4" w:space="0" w:color="auto"/>
              <w:bottom w:val="single" w:sz="4" w:space="0" w:color="auto"/>
              <w:right w:val="single" w:sz="4" w:space="0" w:color="auto"/>
            </w:tcBorders>
            <w:vAlign w:val="center"/>
          </w:tcPr>
          <w:p w14:paraId="06BA0FEB"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2B015A8D" w14:textId="77777777" w:rsidR="0071340D" w:rsidRPr="0074462F" w:rsidRDefault="0071340D" w:rsidP="00372DA1">
            <w:pPr>
              <w:rPr>
                <w:color w:val="000000" w:themeColor="text1"/>
                <w:sz w:val="22"/>
                <w:szCs w:val="22"/>
              </w:rPr>
            </w:pPr>
            <w:r w:rsidRPr="0074462F">
              <w:rPr>
                <w:color w:val="000000" w:themeColor="text1"/>
                <w:sz w:val="22"/>
                <w:szCs w:val="22"/>
              </w:rPr>
              <w:t>I would not suggest to a user of the standard that they figure out how to do something only from an example.</w:t>
            </w:r>
          </w:p>
        </w:tc>
        <w:tc>
          <w:tcPr>
            <w:tcW w:w="2446" w:type="dxa"/>
            <w:tcBorders>
              <w:top w:val="single" w:sz="4" w:space="0" w:color="auto"/>
              <w:left w:val="single" w:sz="4" w:space="0" w:color="auto"/>
              <w:bottom w:val="single" w:sz="4" w:space="0" w:color="auto"/>
              <w:right w:val="single" w:sz="4" w:space="0" w:color="auto"/>
            </w:tcBorders>
            <w:vAlign w:val="center"/>
          </w:tcPr>
          <w:p w14:paraId="6DFBA531"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69FD3E10" w14:textId="77777777" w:rsidR="0071340D" w:rsidRPr="0074462F" w:rsidRDefault="0071340D" w:rsidP="00372DA1">
            <w:pPr>
              <w:rPr>
                <w:color w:val="000000" w:themeColor="text1"/>
                <w:sz w:val="22"/>
                <w:szCs w:val="22"/>
              </w:rPr>
            </w:pPr>
            <w:r w:rsidRPr="0074462F">
              <w:rPr>
                <w:color w:val="000000" w:themeColor="text1"/>
                <w:sz w:val="22"/>
                <w:szCs w:val="22"/>
              </w:rPr>
              <w:t>From: "... as shown in ANNEX H."</w:t>
            </w:r>
          </w:p>
          <w:p w14:paraId="3342CFFE" w14:textId="77777777" w:rsidR="0071340D" w:rsidRPr="0074462F" w:rsidRDefault="0071340D" w:rsidP="00372DA1">
            <w:pPr>
              <w:rPr>
                <w:color w:val="000000" w:themeColor="text1"/>
                <w:sz w:val="22"/>
                <w:szCs w:val="22"/>
              </w:rPr>
            </w:pPr>
            <w:r w:rsidRPr="0074462F">
              <w:rPr>
                <w:color w:val="000000" w:themeColor="text1"/>
                <w:sz w:val="22"/>
                <w:szCs w:val="22"/>
              </w:rPr>
              <w:t>To: "... as described in 8.12 and shown in Annex H."</w:t>
            </w:r>
          </w:p>
          <w:p w14:paraId="2532177F" w14:textId="77777777" w:rsidR="0071340D" w:rsidRPr="0074462F" w:rsidRDefault="0071340D" w:rsidP="00372DA1">
            <w:pPr>
              <w:rPr>
                <w:color w:val="000000" w:themeColor="text1"/>
                <w:sz w:val="22"/>
                <w:szCs w:val="22"/>
              </w:rPr>
            </w:pPr>
            <w:r w:rsidRPr="0074462F">
              <w:rPr>
                <w:color w:val="000000" w:themeColor="text1"/>
                <w:sz w:val="22"/>
                <w:szCs w:val="22"/>
              </w:rPr>
              <w:t>Also, change "may" to "can".</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0DBC1CE9" w14:textId="77777777" w:rsidR="0071340D" w:rsidRPr="0074462F" w:rsidRDefault="0071340D" w:rsidP="00372DA1">
            <w:pPr>
              <w:rPr>
                <w:color w:val="000000" w:themeColor="text1"/>
                <w:sz w:val="22"/>
              </w:rPr>
            </w:pPr>
            <w:r>
              <w:rPr>
                <w:color w:val="000000" w:themeColor="text1"/>
                <w:sz w:val="22"/>
              </w:rPr>
              <w:t>Fixed.</w:t>
            </w:r>
          </w:p>
        </w:tc>
      </w:tr>
      <w:tr w:rsidR="0071340D" w:rsidRPr="00501639" w14:paraId="716D7520"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1A71F5F6" w14:textId="77777777" w:rsidR="0071340D" w:rsidRPr="0074462F" w:rsidRDefault="0071340D" w:rsidP="00372DA1">
            <w:pPr>
              <w:rPr>
                <w:color w:val="000000" w:themeColor="text1"/>
                <w:sz w:val="22"/>
              </w:rPr>
            </w:pPr>
            <w:r w:rsidRPr="0074462F">
              <w:rPr>
                <w:color w:val="000000" w:themeColor="text1"/>
                <w:sz w:val="22"/>
              </w:rPr>
              <w:t>2-7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0F5A5B3" w14:textId="77777777" w:rsidR="0071340D" w:rsidRPr="0074462F" w:rsidRDefault="0071340D" w:rsidP="00372DA1">
            <w:pPr>
              <w:rPr>
                <w:color w:val="000000" w:themeColor="text1"/>
                <w:sz w:val="22"/>
              </w:rPr>
            </w:pPr>
            <w:r w:rsidRPr="0074462F">
              <w:rPr>
                <w:color w:val="000000" w:themeColor="text1"/>
                <w:sz w:val="22"/>
              </w:rPr>
              <w:t>2.5</w:t>
            </w:r>
          </w:p>
        </w:tc>
        <w:tc>
          <w:tcPr>
            <w:tcW w:w="684" w:type="dxa"/>
            <w:tcBorders>
              <w:top w:val="single" w:sz="4" w:space="0" w:color="auto"/>
              <w:left w:val="single" w:sz="4" w:space="0" w:color="auto"/>
              <w:bottom w:val="single" w:sz="4" w:space="0" w:color="auto"/>
              <w:right w:val="single" w:sz="4" w:space="0" w:color="auto"/>
            </w:tcBorders>
            <w:vAlign w:val="center"/>
          </w:tcPr>
          <w:p w14:paraId="0AE29ADF" w14:textId="77777777" w:rsidR="0071340D" w:rsidRPr="0074462F" w:rsidRDefault="0071340D" w:rsidP="00372DA1">
            <w:pPr>
              <w:rPr>
                <w:color w:val="000000" w:themeColor="text1"/>
                <w:sz w:val="22"/>
              </w:rPr>
            </w:pPr>
            <w:r w:rsidRPr="0074462F">
              <w:rPr>
                <w:color w:val="000000" w:themeColor="text1"/>
                <w:sz w:val="22"/>
              </w:rPr>
              <w:t>4</w:t>
            </w:r>
          </w:p>
        </w:tc>
        <w:tc>
          <w:tcPr>
            <w:tcW w:w="684" w:type="dxa"/>
            <w:tcBorders>
              <w:top w:val="single" w:sz="4" w:space="0" w:color="auto"/>
              <w:left w:val="single" w:sz="4" w:space="0" w:color="auto"/>
              <w:bottom w:val="single" w:sz="4" w:space="0" w:color="auto"/>
              <w:right w:val="single" w:sz="4" w:space="0" w:color="auto"/>
            </w:tcBorders>
            <w:vAlign w:val="center"/>
          </w:tcPr>
          <w:p w14:paraId="325C247F"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13F0DA8E" w14:textId="77777777" w:rsidR="0071340D" w:rsidRPr="0074462F" w:rsidRDefault="0071340D" w:rsidP="00372DA1">
            <w:pPr>
              <w:rPr>
                <w:color w:val="000000" w:themeColor="text1"/>
                <w:sz w:val="22"/>
                <w:szCs w:val="22"/>
              </w:rPr>
            </w:pPr>
            <w:r w:rsidRPr="0074462F">
              <w:rPr>
                <w:color w:val="000000" w:themeColor="text1"/>
                <w:sz w:val="22"/>
                <w:szCs w:val="22"/>
              </w:rPr>
              <w:t>I would not suggest to a user of the standard that they figure out how to do something only from an example.</w:t>
            </w:r>
          </w:p>
        </w:tc>
        <w:tc>
          <w:tcPr>
            <w:tcW w:w="2446" w:type="dxa"/>
            <w:tcBorders>
              <w:top w:val="single" w:sz="4" w:space="0" w:color="auto"/>
              <w:left w:val="single" w:sz="4" w:space="0" w:color="auto"/>
              <w:bottom w:val="single" w:sz="4" w:space="0" w:color="auto"/>
              <w:right w:val="single" w:sz="4" w:space="0" w:color="auto"/>
            </w:tcBorders>
            <w:vAlign w:val="center"/>
          </w:tcPr>
          <w:p w14:paraId="19FD38D4"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2279DC2F" w14:textId="77777777" w:rsidR="0071340D" w:rsidRPr="0074462F" w:rsidRDefault="0071340D" w:rsidP="00372DA1">
            <w:pPr>
              <w:rPr>
                <w:color w:val="000000" w:themeColor="text1"/>
                <w:sz w:val="22"/>
                <w:szCs w:val="22"/>
              </w:rPr>
            </w:pPr>
            <w:r w:rsidRPr="0074462F">
              <w:rPr>
                <w:color w:val="000000" w:themeColor="text1"/>
                <w:sz w:val="22"/>
                <w:szCs w:val="22"/>
              </w:rPr>
              <w:t>From: "... as shown in ANNEX H."</w:t>
            </w:r>
          </w:p>
          <w:p w14:paraId="3800AF45" w14:textId="77777777" w:rsidR="0071340D" w:rsidRPr="0074462F" w:rsidRDefault="0071340D" w:rsidP="00372DA1">
            <w:pPr>
              <w:rPr>
                <w:color w:val="000000" w:themeColor="text1"/>
                <w:sz w:val="22"/>
                <w:szCs w:val="22"/>
              </w:rPr>
            </w:pPr>
            <w:r w:rsidRPr="0074462F">
              <w:rPr>
                <w:color w:val="000000" w:themeColor="text1"/>
                <w:sz w:val="22"/>
                <w:szCs w:val="22"/>
              </w:rPr>
              <w:lastRenderedPageBreak/>
              <w:t>To: "... as described in 8.12 and shown in Annex H."</w:t>
            </w:r>
          </w:p>
          <w:p w14:paraId="0D50CCC0" w14:textId="77777777" w:rsidR="0071340D" w:rsidRPr="0074462F" w:rsidRDefault="0071340D" w:rsidP="00372DA1">
            <w:pPr>
              <w:rPr>
                <w:color w:val="000000" w:themeColor="text1"/>
                <w:sz w:val="22"/>
                <w:szCs w:val="22"/>
              </w:rPr>
            </w:pPr>
            <w:r w:rsidRPr="0074462F">
              <w:rPr>
                <w:color w:val="000000" w:themeColor="text1"/>
                <w:sz w:val="22"/>
                <w:szCs w:val="22"/>
              </w:rPr>
              <w:t>Also, change "may" to "can".</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6FCB9DB1" w14:textId="77777777" w:rsidR="0071340D" w:rsidRPr="0074462F" w:rsidRDefault="0071340D" w:rsidP="00372DA1">
            <w:pPr>
              <w:rPr>
                <w:color w:val="000000" w:themeColor="text1"/>
                <w:sz w:val="22"/>
              </w:rPr>
            </w:pPr>
            <w:r>
              <w:rPr>
                <w:color w:val="000000" w:themeColor="text1"/>
                <w:sz w:val="22"/>
              </w:rPr>
              <w:lastRenderedPageBreak/>
              <w:t>Fixed.</w:t>
            </w:r>
          </w:p>
        </w:tc>
      </w:tr>
      <w:tr w:rsidR="0071340D" w:rsidRPr="00501639" w14:paraId="2303C9CE"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0F334723" w14:textId="77777777" w:rsidR="0071340D" w:rsidRPr="0074462F" w:rsidRDefault="0071340D" w:rsidP="00372DA1">
            <w:pPr>
              <w:rPr>
                <w:color w:val="000000" w:themeColor="text1"/>
                <w:sz w:val="22"/>
              </w:rPr>
            </w:pPr>
            <w:r w:rsidRPr="0074462F">
              <w:rPr>
                <w:color w:val="000000" w:themeColor="text1"/>
                <w:sz w:val="22"/>
              </w:rPr>
              <w:t>3-1</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D3CBC97" w14:textId="77777777" w:rsidR="0071340D" w:rsidRPr="0074462F" w:rsidRDefault="0071340D" w:rsidP="00372DA1">
            <w:pPr>
              <w:rPr>
                <w:color w:val="000000" w:themeColor="text1"/>
                <w:sz w:val="22"/>
              </w:rPr>
            </w:pPr>
            <w:r w:rsidRPr="0074462F">
              <w:rPr>
                <w:color w:val="000000" w:themeColor="text1"/>
                <w:sz w:val="22"/>
              </w:rPr>
              <w:t>3.1.5</w:t>
            </w:r>
          </w:p>
        </w:tc>
        <w:tc>
          <w:tcPr>
            <w:tcW w:w="684" w:type="dxa"/>
            <w:tcBorders>
              <w:top w:val="single" w:sz="4" w:space="0" w:color="auto"/>
              <w:left w:val="single" w:sz="4" w:space="0" w:color="auto"/>
              <w:bottom w:val="single" w:sz="4" w:space="0" w:color="auto"/>
              <w:right w:val="single" w:sz="4" w:space="0" w:color="auto"/>
            </w:tcBorders>
            <w:vAlign w:val="center"/>
          </w:tcPr>
          <w:p w14:paraId="5E1BD381" w14:textId="77777777" w:rsidR="0071340D" w:rsidRPr="0074462F" w:rsidRDefault="0071340D" w:rsidP="00372DA1">
            <w:pPr>
              <w:rPr>
                <w:color w:val="000000" w:themeColor="text1"/>
                <w:sz w:val="22"/>
              </w:rPr>
            </w:pPr>
            <w:r w:rsidRPr="0074462F">
              <w:rPr>
                <w:color w:val="000000" w:themeColor="text1"/>
                <w:sz w:val="22"/>
              </w:rPr>
              <w:t>NOTE</w:t>
            </w:r>
          </w:p>
        </w:tc>
        <w:tc>
          <w:tcPr>
            <w:tcW w:w="684" w:type="dxa"/>
            <w:tcBorders>
              <w:top w:val="single" w:sz="4" w:space="0" w:color="auto"/>
              <w:left w:val="single" w:sz="4" w:space="0" w:color="auto"/>
              <w:bottom w:val="single" w:sz="4" w:space="0" w:color="auto"/>
              <w:right w:val="single" w:sz="4" w:space="0" w:color="auto"/>
            </w:tcBorders>
            <w:vAlign w:val="center"/>
          </w:tcPr>
          <w:p w14:paraId="6C8DF638"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1D2BB3F0" w14:textId="77777777" w:rsidR="0071340D" w:rsidRPr="0074462F" w:rsidRDefault="0071340D" w:rsidP="00372DA1">
            <w:pPr>
              <w:rPr>
                <w:color w:val="000000" w:themeColor="text1"/>
                <w:sz w:val="22"/>
                <w:szCs w:val="22"/>
              </w:rPr>
            </w:pPr>
            <w:r w:rsidRPr="0074462F">
              <w:rPr>
                <w:color w:val="000000" w:themeColor="text1"/>
                <w:sz w:val="22"/>
                <w:szCs w:val="22"/>
              </w:rPr>
              <w:t xml:space="preserve">I would not suggest to a user of the standard that they figure out how to do something only from an example. Also, this note duplicates a note from Section </w:t>
            </w:r>
            <w:proofErr w:type="gramStart"/>
            <w:r w:rsidRPr="0074462F">
              <w:rPr>
                <w:color w:val="000000" w:themeColor="text1"/>
                <w:sz w:val="22"/>
                <w:szCs w:val="22"/>
              </w:rPr>
              <w:t>2.2  (</w:t>
            </w:r>
            <w:proofErr w:type="gramEnd"/>
            <w:r w:rsidRPr="0074462F">
              <w:rPr>
                <w:color w:val="000000" w:themeColor="text1"/>
                <w:sz w:val="22"/>
                <w:szCs w:val="22"/>
              </w:rPr>
              <w:t>intentional?).</w:t>
            </w:r>
          </w:p>
        </w:tc>
        <w:tc>
          <w:tcPr>
            <w:tcW w:w="2446" w:type="dxa"/>
            <w:tcBorders>
              <w:top w:val="single" w:sz="4" w:space="0" w:color="auto"/>
              <w:left w:val="single" w:sz="4" w:space="0" w:color="auto"/>
              <w:bottom w:val="single" w:sz="4" w:space="0" w:color="auto"/>
              <w:right w:val="single" w:sz="4" w:space="0" w:color="auto"/>
            </w:tcBorders>
            <w:vAlign w:val="center"/>
          </w:tcPr>
          <w:p w14:paraId="30A2BFC0"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6EA3001D" w14:textId="77777777" w:rsidR="0071340D" w:rsidRPr="0074462F" w:rsidRDefault="0071340D" w:rsidP="00372DA1">
            <w:pPr>
              <w:rPr>
                <w:color w:val="000000" w:themeColor="text1"/>
                <w:sz w:val="22"/>
                <w:szCs w:val="22"/>
              </w:rPr>
            </w:pPr>
            <w:r w:rsidRPr="0074462F">
              <w:rPr>
                <w:color w:val="000000" w:themeColor="text1"/>
                <w:sz w:val="22"/>
                <w:szCs w:val="22"/>
              </w:rPr>
              <w:t>From: "... as shown in ANNEX H."</w:t>
            </w:r>
          </w:p>
          <w:p w14:paraId="7E4850CB" w14:textId="77777777" w:rsidR="0071340D" w:rsidRPr="0074462F" w:rsidRDefault="0071340D" w:rsidP="00372DA1">
            <w:pPr>
              <w:rPr>
                <w:color w:val="000000" w:themeColor="text1"/>
                <w:sz w:val="22"/>
                <w:szCs w:val="22"/>
              </w:rPr>
            </w:pPr>
            <w:r w:rsidRPr="0074462F">
              <w:rPr>
                <w:color w:val="000000" w:themeColor="text1"/>
                <w:sz w:val="22"/>
                <w:szCs w:val="22"/>
              </w:rPr>
              <w:t>To: "... as described in 8.12 and shown in Annex H."</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37506A1E"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41BCD5F8"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6361B38F" w14:textId="77777777" w:rsidR="0071340D" w:rsidRPr="0074462F" w:rsidRDefault="0071340D" w:rsidP="00372DA1">
            <w:pPr>
              <w:rPr>
                <w:color w:val="000000" w:themeColor="text1"/>
                <w:sz w:val="22"/>
              </w:rPr>
            </w:pPr>
            <w:r w:rsidRPr="0074462F">
              <w:rPr>
                <w:color w:val="000000" w:themeColor="text1"/>
                <w:sz w:val="22"/>
              </w:rPr>
              <w:t>3-1</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63258FB" w14:textId="77777777" w:rsidR="0071340D" w:rsidRPr="0074462F" w:rsidRDefault="0071340D" w:rsidP="00372DA1">
            <w:pPr>
              <w:rPr>
                <w:color w:val="000000" w:themeColor="text1"/>
                <w:sz w:val="22"/>
              </w:rPr>
            </w:pPr>
            <w:r w:rsidRPr="0074462F">
              <w:rPr>
                <w:color w:val="000000" w:themeColor="text1"/>
                <w:sz w:val="22"/>
              </w:rPr>
              <w:t>3.1.5</w:t>
            </w:r>
          </w:p>
        </w:tc>
        <w:tc>
          <w:tcPr>
            <w:tcW w:w="684" w:type="dxa"/>
            <w:tcBorders>
              <w:top w:val="single" w:sz="4" w:space="0" w:color="auto"/>
              <w:left w:val="single" w:sz="4" w:space="0" w:color="auto"/>
              <w:bottom w:val="single" w:sz="4" w:space="0" w:color="auto"/>
              <w:right w:val="single" w:sz="4" w:space="0" w:color="auto"/>
            </w:tcBorders>
            <w:vAlign w:val="center"/>
          </w:tcPr>
          <w:p w14:paraId="448C5B77" w14:textId="77777777" w:rsidR="0071340D" w:rsidRPr="0074462F" w:rsidRDefault="0071340D" w:rsidP="00372DA1">
            <w:pPr>
              <w:rPr>
                <w:color w:val="000000" w:themeColor="text1"/>
                <w:sz w:val="22"/>
              </w:rPr>
            </w:pPr>
            <w:r w:rsidRPr="0074462F">
              <w:rPr>
                <w:color w:val="000000" w:themeColor="text1"/>
                <w:sz w:val="22"/>
              </w:rPr>
              <w:t>2</w:t>
            </w:r>
          </w:p>
        </w:tc>
        <w:tc>
          <w:tcPr>
            <w:tcW w:w="684" w:type="dxa"/>
            <w:tcBorders>
              <w:top w:val="single" w:sz="4" w:space="0" w:color="auto"/>
              <w:left w:val="single" w:sz="4" w:space="0" w:color="auto"/>
              <w:bottom w:val="single" w:sz="4" w:space="0" w:color="auto"/>
              <w:right w:val="single" w:sz="4" w:space="0" w:color="auto"/>
            </w:tcBorders>
            <w:vAlign w:val="center"/>
          </w:tcPr>
          <w:p w14:paraId="579DCC9B"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5BBF311F" w14:textId="77777777" w:rsidR="0071340D" w:rsidRPr="0074462F" w:rsidRDefault="0071340D" w:rsidP="00372DA1">
            <w:pPr>
              <w:rPr>
                <w:color w:val="000000" w:themeColor="text1"/>
                <w:sz w:val="22"/>
                <w:szCs w:val="22"/>
              </w:rPr>
            </w:pPr>
            <w:r w:rsidRPr="0074462F">
              <w:rPr>
                <w:color w:val="000000" w:themeColor="text1"/>
                <w:sz w:val="22"/>
                <w:szCs w:val="22"/>
              </w:rPr>
              <w:t>In a "NOTE" we are not supposed to use normative language.</w:t>
            </w:r>
          </w:p>
        </w:tc>
        <w:tc>
          <w:tcPr>
            <w:tcW w:w="2446" w:type="dxa"/>
            <w:tcBorders>
              <w:top w:val="single" w:sz="4" w:space="0" w:color="auto"/>
              <w:left w:val="single" w:sz="4" w:space="0" w:color="auto"/>
              <w:bottom w:val="single" w:sz="4" w:space="0" w:color="auto"/>
              <w:right w:val="single" w:sz="4" w:space="0" w:color="auto"/>
            </w:tcBorders>
            <w:vAlign w:val="center"/>
          </w:tcPr>
          <w:p w14:paraId="50CC51CB"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496AC94A" w14:textId="77777777" w:rsidR="0071340D" w:rsidRPr="0074462F" w:rsidRDefault="0071340D" w:rsidP="00372DA1">
            <w:pPr>
              <w:rPr>
                <w:color w:val="000000" w:themeColor="text1"/>
                <w:sz w:val="22"/>
                <w:szCs w:val="22"/>
              </w:rPr>
            </w:pPr>
            <w:r w:rsidRPr="0074462F">
              <w:rPr>
                <w:color w:val="000000" w:themeColor="text1"/>
                <w:sz w:val="22"/>
                <w:szCs w:val="22"/>
              </w:rPr>
              <w:t>From: "may"</w:t>
            </w:r>
          </w:p>
          <w:p w14:paraId="20B8EEFB" w14:textId="77777777" w:rsidR="0071340D" w:rsidRPr="0074462F" w:rsidRDefault="0071340D" w:rsidP="00372DA1">
            <w:pPr>
              <w:rPr>
                <w:color w:val="000000" w:themeColor="text1"/>
                <w:sz w:val="22"/>
                <w:szCs w:val="22"/>
              </w:rPr>
            </w:pPr>
            <w:r w:rsidRPr="0074462F">
              <w:rPr>
                <w:color w:val="000000" w:themeColor="text1"/>
                <w:sz w:val="22"/>
                <w:szCs w:val="22"/>
              </w:rPr>
              <w:t>To: "can"</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71B4D784"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4DAAE101"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04695E0B" w14:textId="77777777" w:rsidR="0071340D" w:rsidRPr="0074462F" w:rsidRDefault="0071340D" w:rsidP="00372DA1">
            <w:pPr>
              <w:rPr>
                <w:color w:val="000000" w:themeColor="text1"/>
                <w:sz w:val="22"/>
              </w:rPr>
            </w:pPr>
            <w:r w:rsidRPr="0074462F">
              <w:rPr>
                <w:color w:val="000000" w:themeColor="text1"/>
                <w:sz w:val="22"/>
              </w:rPr>
              <w:t>3-2</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9498265" w14:textId="77777777" w:rsidR="0071340D" w:rsidRPr="0074462F" w:rsidRDefault="0071340D" w:rsidP="00372DA1">
            <w:pPr>
              <w:rPr>
                <w:color w:val="000000" w:themeColor="text1"/>
                <w:sz w:val="22"/>
              </w:rPr>
            </w:pPr>
            <w:r w:rsidRPr="0074462F">
              <w:rPr>
                <w:color w:val="000000" w:themeColor="text1"/>
                <w:sz w:val="22"/>
              </w:rPr>
              <w:t>3.2.1</w:t>
            </w:r>
          </w:p>
        </w:tc>
        <w:tc>
          <w:tcPr>
            <w:tcW w:w="684" w:type="dxa"/>
            <w:tcBorders>
              <w:top w:val="single" w:sz="4" w:space="0" w:color="auto"/>
              <w:left w:val="single" w:sz="4" w:space="0" w:color="auto"/>
              <w:bottom w:val="single" w:sz="4" w:space="0" w:color="auto"/>
              <w:right w:val="single" w:sz="4" w:space="0" w:color="auto"/>
            </w:tcBorders>
            <w:vAlign w:val="center"/>
          </w:tcPr>
          <w:p w14:paraId="741C3195"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78A7199C"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3D8E78DF" w14:textId="77777777" w:rsidR="0071340D" w:rsidRPr="0074462F" w:rsidRDefault="0071340D" w:rsidP="00372DA1">
            <w:pPr>
              <w:rPr>
                <w:color w:val="000000" w:themeColor="text1"/>
                <w:sz w:val="22"/>
                <w:szCs w:val="22"/>
              </w:rPr>
            </w:pPr>
            <w:r w:rsidRPr="0074462F">
              <w:rPr>
                <w:color w:val="000000" w:themeColor="text1"/>
                <w:sz w:val="22"/>
                <w:szCs w:val="22"/>
              </w:rPr>
              <w:t>I don't think it's necessary to call out "User-Defined Parameters" in this basic structural list... they are "data" too, just like the "Standard Defined Parameters".</w:t>
            </w:r>
          </w:p>
        </w:tc>
        <w:tc>
          <w:tcPr>
            <w:tcW w:w="2446" w:type="dxa"/>
            <w:tcBorders>
              <w:top w:val="single" w:sz="4" w:space="0" w:color="auto"/>
              <w:left w:val="single" w:sz="4" w:space="0" w:color="auto"/>
              <w:bottom w:val="single" w:sz="4" w:space="0" w:color="auto"/>
              <w:right w:val="single" w:sz="4" w:space="0" w:color="auto"/>
            </w:tcBorders>
            <w:vAlign w:val="center"/>
          </w:tcPr>
          <w:p w14:paraId="1DBFDEF3"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64D8E53E" w14:textId="77777777" w:rsidR="0071340D" w:rsidRPr="0074462F" w:rsidRDefault="0071340D" w:rsidP="00372DA1">
            <w:pPr>
              <w:rPr>
                <w:color w:val="000000" w:themeColor="text1"/>
                <w:sz w:val="22"/>
                <w:szCs w:val="22"/>
              </w:rPr>
            </w:pPr>
            <w:r w:rsidRPr="0074462F">
              <w:rPr>
                <w:color w:val="000000" w:themeColor="text1"/>
                <w:sz w:val="22"/>
                <w:szCs w:val="22"/>
              </w:rPr>
              <w:t xml:space="preserve">Remove the "with optional User-Defined Parameters" text. </w:t>
            </w:r>
          </w:p>
          <w:p w14:paraId="6FDF7AF9" w14:textId="77777777" w:rsidR="0071340D" w:rsidRPr="0074462F"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6B7DA188"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23ED997F"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2F86D448" w14:textId="77777777" w:rsidR="0071340D" w:rsidRPr="0074462F" w:rsidRDefault="0071340D" w:rsidP="00372DA1">
            <w:pPr>
              <w:rPr>
                <w:color w:val="000000" w:themeColor="text1"/>
                <w:sz w:val="22"/>
              </w:rPr>
            </w:pPr>
            <w:r w:rsidRPr="0074462F">
              <w:rPr>
                <w:color w:val="000000" w:themeColor="text1"/>
                <w:sz w:val="22"/>
              </w:rPr>
              <w:t>3-3</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28A9DBA" w14:textId="77777777" w:rsidR="0071340D" w:rsidRPr="0074462F" w:rsidRDefault="0071340D" w:rsidP="00372DA1">
            <w:pPr>
              <w:rPr>
                <w:color w:val="000000" w:themeColor="text1"/>
                <w:sz w:val="22"/>
              </w:rPr>
            </w:pPr>
            <w:r w:rsidRPr="0074462F">
              <w:rPr>
                <w:color w:val="000000" w:themeColor="text1"/>
                <w:sz w:val="22"/>
              </w:rPr>
              <w:t>3.2.3.1</w:t>
            </w:r>
          </w:p>
        </w:tc>
        <w:tc>
          <w:tcPr>
            <w:tcW w:w="684" w:type="dxa"/>
            <w:tcBorders>
              <w:top w:val="single" w:sz="4" w:space="0" w:color="auto"/>
              <w:left w:val="single" w:sz="4" w:space="0" w:color="auto"/>
              <w:bottom w:val="single" w:sz="4" w:space="0" w:color="auto"/>
              <w:right w:val="single" w:sz="4" w:space="0" w:color="auto"/>
            </w:tcBorders>
            <w:vAlign w:val="center"/>
          </w:tcPr>
          <w:p w14:paraId="7AD1E506" w14:textId="77777777" w:rsidR="0071340D" w:rsidRPr="0074462F" w:rsidRDefault="0071340D" w:rsidP="00372DA1">
            <w:pPr>
              <w:rPr>
                <w:color w:val="000000" w:themeColor="text1"/>
                <w:sz w:val="22"/>
              </w:rPr>
            </w:pPr>
            <w:r w:rsidRPr="0074462F">
              <w:rPr>
                <w:color w:val="000000" w:themeColor="text1"/>
                <w:sz w:val="22"/>
              </w:rPr>
              <w:t>Note line 2</w:t>
            </w:r>
          </w:p>
        </w:tc>
        <w:tc>
          <w:tcPr>
            <w:tcW w:w="684" w:type="dxa"/>
            <w:tcBorders>
              <w:top w:val="single" w:sz="4" w:space="0" w:color="auto"/>
              <w:left w:val="single" w:sz="4" w:space="0" w:color="auto"/>
              <w:bottom w:val="single" w:sz="4" w:space="0" w:color="auto"/>
              <w:right w:val="single" w:sz="4" w:space="0" w:color="auto"/>
            </w:tcBorders>
            <w:vAlign w:val="center"/>
          </w:tcPr>
          <w:p w14:paraId="614C0C11" w14:textId="77777777" w:rsidR="0071340D" w:rsidRPr="0074462F" w:rsidRDefault="0071340D" w:rsidP="00372DA1">
            <w:pPr>
              <w:rPr>
                <w:color w:val="000000" w:themeColor="text1"/>
                <w:sz w:val="22"/>
              </w:rPr>
            </w:pPr>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3D77CFCD" w14:textId="77777777" w:rsidR="0071340D" w:rsidRPr="0074462F" w:rsidRDefault="0071340D" w:rsidP="00372DA1">
            <w:pPr>
              <w:rPr>
                <w:color w:val="000000" w:themeColor="text1"/>
                <w:sz w:val="22"/>
                <w:szCs w:val="22"/>
              </w:rPr>
            </w:pPr>
            <w:r w:rsidRPr="0074462F">
              <w:rPr>
                <w:color w:val="000000" w:themeColor="text1"/>
                <w:sz w:val="22"/>
                <w:szCs w:val="22"/>
              </w:rPr>
              <w:t>The numbering of the "References" section has changed</w:t>
            </w:r>
          </w:p>
        </w:tc>
        <w:tc>
          <w:tcPr>
            <w:tcW w:w="2446" w:type="dxa"/>
            <w:tcBorders>
              <w:top w:val="single" w:sz="4" w:space="0" w:color="auto"/>
              <w:left w:val="single" w:sz="4" w:space="0" w:color="auto"/>
              <w:bottom w:val="single" w:sz="4" w:space="0" w:color="auto"/>
              <w:right w:val="single" w:sz="4" w:space="0" w:color="auto"/>
            </w:tcBorders>
            <w:vAlign w:val="center"/>
          </w:tcPr>
          <w:p w14:paraId="386BCD54"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AB0F1E6" w14:textId="77777777" w:rsidR="0071340D" w:rsidRPr="0074462F" w:rsidRDefault="0071340D" w:rsidP="00372DA1">
            <w:pPr>
              <w:rPr>
                <w:color w:val="000000" w:themeColor="text1"/>
                <w:sz w:val="22"/>
                <w:szCs w:val="22"/>
              </w:rPr>
            </w:pPr>
            <w:r w:rsidRPr="0074462F">
              <w:rPr>
                <w:color w:val="000000" w:themeColor="text1"/>
                <w:sz w:val="22"/>
                <w:szCs w:val="22"/>
              </w:rPr>
              <w:t>From: 1.7</w:t>
            </w:r>
          </w:p>
          <w:p w14:paraId="113CCAFE" w14:textId="77777777" w:rsidR="0071340D" w:rsidRPr="0074462F" w:rsidRDefault="0071340D" w:rsidP="00372DA1">
            <w:pPr>
              <w:rPr>
                <w:color w:val="000000" w:themeColor="text1"/>
                <w:sz w:val="22"/>
                <w:szCs w:val="22"/>
              </w:rPr>
            </w:pPr>
            <w:r w:rsidRPr="0074462F">
              <w:rPr>
                <w:color w:val="000000" w:themeColor="text1"/>
                <w:sz w:val="22"/>
                <w:szCs w:val="22"/>
              </w:rPr>
              <w:t>To: 1.6</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64441BDB"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56A1AE71"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6D26570E" w14:textId="77777777" w:rsidR="0071340D" w:rsidRPr="0074462F" w:rsidRDefault="0071340D" w:rsidP="00372DA1">
            <w:pPr>
              <w:rPr>
                <w:color w:val="000000" w:themeColor="text1"/>
                <w:sz w:val="22"/>
              </w:rPr>
            </w:pPr>
            <w:r w:rsidRPr="0074462F">
              <w:rPr>
                <w:color w:val="000000" w:themeColor="text1"/>
                <w:sz w:val="22"/>
              </w:rPr>
              <w:t>3-4</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2E69D95" w14:textId="77777777" w:rsidR="0071340D" w:rsidRPr="0074462F" w:rsidRDefault="0071340D" w:rsidP="00372DA1">
            <w:pPr>
              <w:rPr>
                <w:color w:val="000000" w:themeColor="text1"/>
                <w:sz w:val="22"/>
              </w:rPr>
            </w:pPr>
            <w:r w:rsidRPr="0074462F">
              <w:rPr>
                <w:color w:val="000000" w:themeColor="text1"/>
                <w:sz w:val="22"/>
              </w:rPr>
              <w:t>Table 3-2</w:t>
            </w:r>
          </w:p>
        </w:tc>
        <w:tc>
          <w:tcPr>
            <w:tcW w:w="684" w:type="dxa"/>
            <w:tcBorders>
              <w:top w:val="single" w:sz="4" w:space="0" w:color="auto"/>
              <w:left w:val="single" w:sz="4" w:space="0" w:color="auto"/>
              <w:bottom w:val="single" w:sz="4" w:space="0" w:color="auto"/>
              <w:right w:val="single" w:sz="4" w:space="0" w:color="auto"/>
            </w:tcBorders>
            <w:vAlign w:val="center"/>
          </w:tcPr>
          <w:p w14:paraId="143853BE"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4FF1682E" w14:textId="77777777" w:rsidR="0071340D" w:rsidRPr="0074462F" w:rsidRDefault="0071340D" w:rsidP="00372DA1">
            <w:pPr>
              <w:rPr>
                <w:color w:val="000000" w:themeColor="text1"/>
                <w:sz w:val="22"/>
              </w:rPr>
            </w:pPr>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7B36837A" w14:textId="77777777" w:rsidR="0071340D" w:rsidRPr="0074462F" w:rsidRDefault="0071340D" w:rsidP="00372DA1">
            <w:pPr>
              <w:rPr>
                <w:color w:val="000000" w:themeColor="text1"/>
                <w:sz w:val="22"/>
                <w:szCs w:val="22"/>
              </w:rPr>
            </w:pPr>
            <w:r w:rsidRPr="0074462F">
              <w:rPr>
                <w:color w:val="000000" w:themeColor="text1"/>
                <w:sz w:val="22"/>
                <w:szCs w:val="22"/>
              </w:rPr>
              <w:t>OBJECT_ID: A new value was added, not in the existing format, so it should be shown as an example value for the keyword.</w:t>
            </w:r>
          </w:p>
        </w:tc>
        <w:tc>
          <w:tcPr>
            <w:tcW w:w="2446" w:type="dxa"/>
            <w:tcBorders>
              <w:top w:val="single" w:sz="4" w:space="0" w:color="auto"/>
              <w:left w:val="single" w:sz="4" w:space="0" w:color="auto"/>
              <w:bottom w:val="single" w:sz="4" w:space="0" w:color="auto"/>
              <w:right w:val="single" w:sz="4" w:space="0" w:color="auto"/>
            </w:tcBorders>
            <w:vAlign w:val="center"/>
          </w:tcPr>
          <w:p w14:paraId="755EC632"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4FE65523" w14:textId="77777777" w:rsidR="0071340D" w:rsidRPr="0074462F" w:rsidRDefault="0071340D" w:rsidP="00372DA1">
            <w:pPr>
              <w:rPr>
                <w:color w:val="000000" w:themeColor="text1"/>
                <w:sz w:val="22"/>
                <w:szCs w:val="22"/>
              </w:rPr>
            </w:pPr>
            <w:r w:rsidRPr="0074462F">
              <w:rPr>
                <w:color w:val="000000" w:themeColor="text1"/>
                <w:sz w:val="22"/>
                <w:szCs w:val="22"/>
              </w:rPr>
              <w:t>Add "UNKNOWN" in "Examples of Values" column.</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525D0BFC"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3F51D776"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13AE1479" w14:textId="77777777" w:rsidR="0071340D" w:rsidRPr="0074462F" w:rsidRDefault="0071340D" w:rsidP="00372DA1">
            <w:pPr>
              <w:rPr>
                <w:color w:val="000000" w:themeColor="text1"/>
                <w:sz w:val="22"/>
              </w:rPr>
            </w:pPr>
            <w:r w:rsidRPr="0074462F">
              <w:rPr>
                <w:color w:val="000000" w:themeColor="text1"/>
                <w:sz w:val="22"/>
              </w:rPr>
              <w:t>3-4</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8541D42" w14:textId="77777777" w:rsidR="0071340D" w:rsidRPr="0074462F" w:rsidRDefault="0071340D" w:rsidP="00372DA1">
            <w:pPr>
              <w:rPr>
                <w:color w:val="000000" w:themeColor="text1"/>
                <w:sz w:val="22"/>
              </w:rPr>
            </w:pPr>
            <w:r w:rsidRPr="0074462F">
              <w:rPr>
                <w:color w:val="000000" w:themeColor="text1"/>
                <w:sz w:val="22"/>
              </w:rPr>
              <w:t>Table 3-2</w:t>
            </w:r>
          </w:p>
        </w:tc>
        <w:tc>
          <w:tcPr>
            <w:tcW w:w="684" w:type="dxa"/>
            <w:tcBorders>
              <w:top w:val="single" w:sz="4" w:space="0" w:color="auto"/>
              <w:left w:val="single" w:sz="4" w:space="0" w:color="auto"/>
              <w:bottom w:val="single" w:sz="4" w:space="0" w:color="auto"/>
              <w:right w:val="single" w:sz="4" w:space="0" w:color="auto"/>
            </w:tcBorders>
            <w:vAlign w:val="center"/>
          </w:tcPr>
          <w:p w14:paraId="6DF32266"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237B9074"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56616D1C" w14:textId="77777777" w:rsidR="0071340D" w:rsidRPr="0074462F" w:rsidRDefault="0071340D" w:rsidP="00372DA1">
            <w:pPr>
              <w:rPr>
                <w:color w:val="000000" w:themeColor="text1"/>
                <w:sz w:val="22"/>
                <w:szCs w:val="22"/>
              </w:rPr>
            </w:pPr>
            <w:r w:rsidRPr="0074462F">
              <w:rPr>
                <w:color w:val="000000" w:themeColor="text1"/>
                <w:sz w:val="22"/>
                <w:szCs w:val="22"/>
              </w:rPr>
              <w:t>It's not clear why all the "BARYCENTER" examples were removed, since these values are also in SANA registry.</w:t>
            </w:r>
          </w:p>
        </w:tc>
        <w:tc>
          <w:tcPr>
            <w:tcW w:w="2446" w:type="dxa"/>
            <w:tcBorders>
              <w:top w:val="single" w:sz="4" w:space="0" w:color="auto"/>
              <w:left w:val="single" w:sz="4" w:space="0" w:color="auto"/>
              <w:bottom w:val="single" w:sz="4" w:space="0" w:color="auto"/>
              <w:right w:val="single" w:sz="4" w:space="0" w:color="auto"/>
            </w:tcBorders>
            <w:vAlign w:val="center"/>
          </w:tcPr>
          <w:p w14:paraId="72A3A323"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0AB65900" w14:textId="77777777" w:rsidR="0071340D" w:rsidRPr="0074462F" w:rsidRDefault="0071340D" w:rsidP="00372DA1">
            <w:pPr>
              <w:rPr>
                <w:color w:val="000000" w:themeColor="text1"/>
                <w:sz w:val="22"/>
                <w:szCs w:val="22"/>
              </w:rPr>
            </w:pPr>
            <w:r w:rsidRPr="0074462F">
              <w:rPr>
                <w:color w:val="000000" w:themeColor="text1"/>
                <w:sz w:val="22"/>
                <w:szCs w:val="22"/>
              </w:rPr>
              <w:t>Consider adding back at least one "BARYCENTER" example.</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080FC0A"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4C4CAFA3"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41C39CD0" w14:textId="77777777" w:rsidR="0071340D" w:rsidRPr="0074462F" w:rsidRDefault="0071340D" w:rsidP="00372DA1">
            <w:pPr>
              <w:rPr>
                <w:color w:val="000000" w:themeColor="text1"/>
                <w:sz w:val="22"/>
              </w:rPr>
            </w:pPr>
            <w:r w:rsidRPr="0074462F">
              <w:rPr>
                <w:color w:val="000000" w:themeColor="text1"/>
                <w:sz w:val="22"/>
              </w:rPr>
              <w:t>3-8</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863B454" w14:textId="77777777" w:rsidR="0071340D" w:rsidRPr="0074462F" w:rsidRDefault="0071340D" w:rsidP="00372DA1">
            <w:pPr>
              <w:rPr>
                <w:color w:val="000000" w:themeColor="text1"/>
                <w:sz w:val="22"/>
              </w:rPr>
            </w:pPr>
            <w:r w:rsidRPr="0074462F">
              <w:rPr>
                <w:color w:val="000000" w:themeColor="text1"/>
                <w:sz w:val="22"/>
              </w:rPr>
              <w:t>3.2.4.11</w:t>
            </w:r>
          </w:p>
        </w:tc>
        <w:tc>
          <w:tcPr>
            <w:tcW w:w="684" w:type="dxa"/>
            <w:tcBorders>
              <w:top w:val="single" w:sz="4" w:space="0" w:color="auto"/>
              <w:left w:val="single" w:sz="4" w:space="0" w:color="auto"/>
              <w:bottom w:val="single" w:sz="4" w:space="0" w:color="auto"/>
              <w:right w:val="single" w:sz="4" w:space="0" w:color="auto"/>
            </w:tcBorders>
            <w:vAlign w:val="center"/>
          </w:tcPr>
          <w:p w14:paraId="7409A90B" w14:textId="77777777" w:rsidR="0071340D" w:rsidRPr="0074462F" w:rsidRDefault="0071340D" w:rsidP="00372DA1">
            <w:pPr>
              <w:rPr>
                <w:color w:val="000000" w:themeColor="text1"/>
                <w:sz w:val="22"/>
              </w:rPr>
            </w:pPr>
            <w:r w:rsidRPr="0074462F">
              <w:rPr>
                <w:color w:val="000000" w:themeColor="text1"/>
                <w:sz w:val="22"/>
              </w:rPr>
              <w:t>1</w:t>
            </w:r>
          </w:p>
        </w:tc>
        <w:tc>
          <w:tcPr>
            <w:tcW w:w="684" w:type="dxa"/>
            <w:tcBorders>
              <w:top w:val="single" w:sz="4" w:space="0" w:color="auto"/>
              <w:left w:val="single" w:sz="4" w:space="0" w:color="auto"/>
              <w:bottom w:val="single" w:sz="4" w:space="0" w:color="auto"/>
              <w:right w:val="single" w:sz="4" w:space="0" w:color="auto"/>
            </w:tcBorders>
            <w:vAlign w:val="center"/>
          </w:tcPr>
          <w:p w14:paraId="31A7037B"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6F3D6284" w14:textId="77777777" w:rsidR="0071340D" w:rsidRPr="0074462F" w:rsidRDefault="0071340D" w:rsidP="00372DA1">
            <w:pPr>
              <w:rPr>
                <w:color w:val="000000" w:themeColor="text1"/>
                <w:sz w:val="22"/>
                <w:szCs w:val="22"/>
              </w:rPr>
            </w:pPr>
            <w:r w:rsidRPr="0074462F">
              <w:rPr>
                <w:color w:val="000000" w:themeColor="text1"/>
                <w:sz w:val="22"/>
                <w:szCs w:val="22"/>
              </w:rPr>
              <w:t>"is allowed" is not normative language.</w:t>
            </w:r>
          </w:p>
        </w:tc>
        <w:tc>
          <w:tcPr>
            <w:tcW w:w="2446" w:type="dxa"/>
            <w:tcBorders>
              <w:top w:val="single" w:sz="4" w:space="0" w:color="auto"/>
              <w:left w:val="single" w:sz="4" w:space="0" w:color="auto"/>
              <w:bottom w:val="single" w:sz="4" w:space="0" w:color="auto"/>
              <w:right w:val="single" w:sz="4" w:space="0" w:color="auto"/>
            </w:tcBorders>
            <w:vAlign w:val="center"/>
          </w:tcPr>
          <w:p w14:paraId="20F9642E"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A8506DD" w14:textId="77777777" w:rsidR="0071340D" w:rsidRPr="0074462F" w:rsidRDefault="0071340D" w:rsidP="00372DA1">
            <w:pPr>
              <w:rPr>
                <w:color w:val="000000" w:themeColor="text1"/>
                <w:sz w:val="22"/>
                <w:szCs w:val="22"/>
              </w:rPr>
            </w:pPr>
            <w:r w:rsidRPr="0074462F">
              <w:rPr>
                <w:color w:val="000000" w:themeColor="text1"/>
                <w:sz w:val="22"/>
                <w:szCs w:val="22"/>
              </w:rPr>
              <w:t>Restore the language "</w:t>
            </w:r>
            <w:bookmarkStart w:id="3" w:name="_Hlk62902952"/>
            <w:r w:rsidRPr="0074462F">
              <w:rPr>
                <w:color w:val="000000" w:themeColor="text1"/>
                <w:sz w:val="22"/>
                <w:szCs w:val="22"/>
              </w:rPr>
              <w:t>may be provided if necessary</w:t>
            </w:r>
            <w:bookmarkEnd w:id="3"/>
            <w:r w:rsidRPr="0074462F">
              <w:rPr>
                <w:color w:val="000000" w:themeColor="text1"/>
                <w:sz w:val="22"/>
                <w:szCs w:val="22"/>
              </w:rPr>
              <w:t xml:space="preserve">" that was </w:t>
            </w:r>
            <w:r w:rsidRPr="0074462F">
              <w:rPr>
                <w:color w:val="000000" w:themeColor="text1"/>
                <w:sz w:val="22"/>
                <w:szCs w:val="22"/>
              </w:rPr>
              <w:lastRenderedPageBreak/>
              <w:t>previously used in this section.</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7C651111" w14:textId="77777777" w:rsidR="0071340D" w:rsidRPr="0074462F" w:rsidRDefault="0071340D" w:rsidP="00372DA1">
            <w:pPr>
              <w:rPr>
                <w:color w:val="000000" w:themeColor="text1"/>
                <w:sz w:val="22"/>
              </w:rPr>
            </w:pPr>
            <w:r>
              <w:rPr>
                <w:color w:val="000000" w:themeColor="text1"/>
                <w:sz w:val="22"/>
              </w:rPr>
              <w:lastRenderedPageBreak/>
              <w:t>Fixed.</w:t>
            </w:r>
          </w:p>
        </w:tc>
      </w:tr>
      <w:tr w:rsidR="0071340D" w:rsidRPr="00501639" w14:paraId="2073004D"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34FAE0CC" w14:textId="77777777" w:rsidR="0071340D" w:rsidRPr="0074462F" w:rsidRDefault="0071340D" w:rsidP="00372DA1">
            <w:pPr>
              <w:rPr>
                <w:color w:val="000000" w:themeColor="text1"/>
                <w:sz w:val="22"/>
              </w:rPr>
            </w:pPr>
            <w:r w:rsidRPr="0074462F">
              <w:rPr>
                <w:color w:val="000000" w:themeColor="text1"/>
                <w:sz w:val="22"/>
              </w:rPr>
              <w:t>4-1</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78ED11F" w14:textId="77777777" w:rsidR="0071340D" w:rsidRPr="0074462F" w:rsidRDefault="0071340D" w:rsidP="00372DA1">
            <w:pPr>
              <w:rPr>
                <w:color w:val="000000" w:themeColor="text1"/>
                <w:sz w:val="22"/>
              </w:rPr>
            </w:pPr>
            <w:r w:rsidRPr="0074462F">
              <w:rPr>
                <w:color w:val="000000" w:themeColor="text1"/>
                <w:sz w:val="22"/>
              </w:rPr>
              <w:t>4.1.5</w:t>
            </w:r>
          </w:p>
        </w:tc>
        <w:tc>
          <w:tcPr>
            <w:tcW w:w="684" w:type="dxa"/>
            <w:tcBorders>
              <w:top w:val="single" w:sz="4" w:space="0" w:color="auto"/>
              <w:left w:val="single" w:sz="4" w:space="0" w:color="auto"/>
              <w:bottom w:val="single" w:sz="4" w:space="0" w:color="auto"/>
              <w:right w:val="single" w:sz="4" w:space="0" w:color="auto"/>
            </w:tcBorders>
            <w:vAlign w:val="center"/>
          </w:tcPr>
          <w:p w14:paraId="5CF95206" w14:textId="77777777" w:rsidR="0071340D" w:rsidRPr="0074462F" w:rsidRDefault="0071340D" w:rsidP="00372DA1">
            <w:pPr>
              <w:rPr>
                <w:color w:val="000000" w:themeColor="text1"/>
                <w:sz w:val="22"/>
              </w:rPr>
            </w:pPr>
            <w:r w:rsidRPr="0074462F">
              <w:rPr>
                <w:color w:val="000000" w:themeColor="text1"/>
                <w:sz w:val="22"/>
              </w:rPr>
              <w:t>NOTE</w:t>
            </w:r>
          </w:p>
        </w:tc>
        <w:tc>
          <w:tcPr>
            <w:tcW w:w="684" w:type="dxa"/>
            <w:tcBorders>
              <w:top w:val="single" w:sz="4" w:space="0" w:color="auto"/>
              <w:left w:val="single" w:sz="4" w:space="0" w:color="auto"/>
              <w:bottom w:val="single" w:sz="4" w:space="0" w:color="auto"/>
              <w:right w:val="single" w:sz="4" w:space="0" w:color="auto"/>
            </w:tcBorders>
            <w:vAlign w:val="center"/>
          </w:tcPr>
          <w:p w14:paraId="63CCA01F"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3C27AD56" w14:textId="77777777" w:rsidR="0071340D" w:rsidRPr="0074462F" w:rsidRDefault="0071340D" w:rsidP="00372DA1">
            <w:pPr>
              <w:rPr>
                <w:color w:val="000000" w:themeColor="text1"/>
                <w:sz w:val="22"/>
                <w:szCs w:val="22"/>
              </w:rPr>
            </w:pPr>
            <w:r w:rsidRPr="0074462F">
              <w:rPr>
                <w:color w:val="000000" w:themeColor="text1"/>
                <w:sz w:val="22"/>
                <w:szCs w:val="22"/>
              </w:rPr>
              <w:t xml:space="preserve">I would not suggest to a user of the standard that they figure out how to do something only from an example. Also, this note duplicates a note from Section </w:t>
            </w:r>
            <w:proofErr w:type="gramStart"/>
            <w:r w:rsidRPr="0074462F">
              <w:rPr>
                <w:color w:val="000000" w:themeColor="text1"/>
                <w:sz w:val="22"/>
                <w:szCs w:val="22"/>
              </w:rPr>
              <w:t>2.3  (</w:t>
            </w:r>
            <w:proofErr w:type="gramEnd"/>
            <w:r w:rsidRPr="0074462F">
              <w:rPr>
                <w:color w:val="000000" w:themeColor="text1"/>
                <w:sz w:val="22"/>
                <w:szCs w:val="22"/>
              </w:rPr>
              <w:t>intentional?).</w:t>
            </w:r>
          </w:p>
        </w:tc>
        <w:tc>
          <w:tcPr>
            <w:tcW w:w="2446" w:type="dxa"/>
            <w:tcBorders>
              <w:top w:val="single" w:sz="4" w:space="0" w:color="auto"/>
              <w:left w:val="single" w:sz="4" w:space="0" w:color="auto"/>
              <w:bottom w:val="single" w:sz="4" w:space="0" w:color="auto"/>
              <w:right w:val="single" w:sz="4" w:space="0" w:color="auto"/>
            </w:tcBorders>
            <w:vAlign w:val="center"/>
          </w:tcPr>
          <w:p w14:paraId="5931A18B"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600F4183" w14:textId="77777777" w:rsidR="0071340D" w:rsidRPr="0074462F" w:rsidRDefault="0071340D" w:rsidP="00372DA1">
            <w:pPr>
              <w:rPr>
                <w:color w:val="000000" w:themeColor="text1"/>
                <w:sz w:val="22"/>
                <w:szCs w:val="22"/>
              </w:rPr>
            </w:pPr>
            <w:r w:rsidRPr="0074462F">
              <w:rPr>
                <w:color w:val="000000" w:themeColor="text1"/>
                <w:sz w:val="22"/>
                <w:szCs w:val="22"/>
              </w:rPr>
              <w:t>From: "... as shown in ANNEX H."</w:t>
            </w:r>
          </w:p>
          <w:p w14:paraId="44512DA2" w14:textId="77777777" w:rsidR="0071340D" w:rsidRPr="0074462F" w:rsidRDefault="0071340D" w:rsidP="00372DA1">
            <w:pPr>
              <w:rPr>
                <w:color w:val="000000" w:themeColor="text1"/>
                <w:sz w:val="22"/>
                <w:szCs w:val="22"/>
              </w:rPr>
            </w:pPr>
            <w:r w:rsidRPr="0074462F">
              <w:rPr>
                <w:color w:val="000000" w:themeColor="text1"/>
                <w:sz w:val="22"/>
                <w:szCs w:val="22"/>
              </w:rPr>
              <w:t>To: "... as described in 8.12 and shown in Annex H."</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79508108"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3AA1382D"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76DF4F21" w14:textId="77777777" w:rsidR="0071340D" w:rsidRPr="0074462F" w:rsidRDefault="0071340D" w:rsidP="00372DA1">
            <w:pPr>
              <w:rPr>
                <w:color w:val="000000" w:themeColor="text1"/>
                <w:sz w:val="22"/>
              </w:rPr>
            </w:pPr>
            <w:r w:rsidRPr="0074462F">
              <w:rPr>
                <w:color w:val="000000" w:themeColor="text1"/>
                <w:sz w:val="22"/>
              </w:rPr>
              <w:t>4-1</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FEB97ED" w14:textId="77777777" w:rsidR="0071340D" w:rsidRPr="0074462F" w:rsidRDefault="0071340D" w:rsidP="00372DA1">
            <w:pPr>
              <w:rPr>
                <w:color w:val="000000" w:themeColor="text1"/>
                <w:sz w:val="22"/>
              </w:rPr>
            </w:pPr>
            <w:r w:rsidRPr="0074462F">
              <w:rPr>
                <w:color w:val="000000" w:themeColor="text1"/>
                <w:sz w:val="22"/>
              </w:rPr>
              <w:t>4.1.5</w:t>
            </w:r>
          </w:p>
        </w:tc>
        <w:tc>
          <w:tcPr>
            <w:tcW w:w="684" w:type="dxa"/>
            <w:tcBorders>
              <w:top w:val="single" w:sz="4" w:space="0" w:color="auto"/>
              <w:left w:val="single" w:sz="4" w:space="0" w:color="auto"/>
              <w:bottom w:val="single" w:sz="4" w:space="0" w:color="auto"/>
              <w:right w:val="single" w:sz="4" w:space="0" w:color="auto"/>
            </w:tcBorders>
            <w:vAlign w:val="center"/>
          </w:tcPr>
          <w:p w14:paraId="3C305184" w14:textId="77777777" w:rsidR="0071340D" w:rsidRPr="0074462F" w:rsidRDefault="0071340D" w:rsidP="00372DA1">
            <w:pPr>
              <w:rPr>
                <w:color w:val="000000" w:themeColor="text1"/>
                <w:sz w:val="22"/>
              </w:rPr>
            </w:pPr>
            <w:r w:rsidRPr="0074462F">
              <w:rPr>
                <w:color w:val="000000" w:themeColor="text1"/>
                <w:sz w:val="22"/>
              </w:rPr>
              <w:t>2</w:t>
            </w:r>
          </w:p>
        </w:tc>
        <w:tc>
          <w:tcPr>
            <w:tcW w:w="684" w:type="dxa"/>
            <w:tcBorders>
              <w:top w:val="single" w:sz="4" w:space="0" w:color="auto"/>
              <w:left w:val="single" w:sz="4" w:space="0" w:color="auto"/>
              <w:bottom w:val="single" w:sz="4" w:space="0" w:color="auto"/>
              <w:right w:val="single" w:sz="4" w:space="0" w:color="auto"/>
            </w:tcBorders>
            <w:vAlign w:val="center"/>
          </w:tcPr>
          <w:p w14:paraId="24B3F684"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2704FD52" w14:textId="77777777" w:rsidR="0071340D" w:rsidRPr="0074462F" w:rsidRDefault="0071340D" w:rsidP="00372DA1">
            <w:pPr>
              <w:rPr>
                <w:color w:val="000000" w:themeColor="text1"/>
                <w:sz w:val="22"/>
                <w:szCs w:val="22"/>
              </w:rPr>
            </w:pPr>
            <w:r w:rsidRPr="0074462F">
              <w:rPr>
                <w:color w:val="000000" w:themeColor="text1"/>
                <w:sz w:val="22"/>
                <w:szCs w:val="22"/>
              </w:rPr>
              <w:t>In a "NOTE" we are not supposed to use normative language.</w:t>
            </w:r>
          </w:p>
        </w:tc>
        <w:tc>
          <w:tcPr>
            <w:tcW w:w="2446" w:type="dxa"/>
            <w:tcBorders>
              <w:top w:val="single" w:sz="4" w:space="0" w:color="auto"/>
              <w:left w:val="single" w:sz="4" w:space="0" w:color="auto"/>
              <w:bottom w:val="single" w:sz="4" w:space="0" w:color="auto"/>
              <w:right w:val="single" w:sz="4" w:space="0" w:color="auto"/>
            </w:tcBorders>
            <w:vAlign w:val="center"/>
          </w:tcPr>
          <w:p w14:paraId="057704B1"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41FB9BDE" w14:textId="77777777" w:rsidR="0071340D" w:rsidRPr="0074462F" w:rsidRDefault="0071340D" w:rsidP="00372DA1">
            <w:pPr>
              <w:rPr>
                <w:color w:val="000000" w:themeColor="text1"/>
                <w:sz w:val="22"/>
                <w:szCs w:val="22"/>
              </w:rPr>
            </w:pPr>
            <w:r w:rsidRPr="0074462F">
              <w:rPr>
                <w:color w:val="000000" w:themeColor="text1"/>
                <w:sz w:val="22"/>
                <w:szCs w:val="22"/>
              </w:rPr>
              <w:t>From: "may"</w:t>
            </w:r>
          </w:p>
          <w:p w14:paraId="6C977BDF" w14:textId="77777777" w:rsidR="0071340D" w:rsidRPr="0074462F" w:rsidRDefault="0071340D" w:rsidP="00372DA1">
            <w:pPr>
              <w:rPr>
                <w:color w:val="000000" w:themeColor="text1"/>
                <w:sz w:val="22"/>
                <w:szCs w:val="22"/>
              </w:rPr>
            </w:pPr>
            <w:r w:rsidRPr="0074462F">
              <w:rPr>
                <w:color w:val="000000" w:themeColor="text1"/>
                <w:sz w:val="22"/>
                <w:szCs w:val="22"/>
              </w:rPr>
              <w:t>To: "can"</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0A780D41"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1C0EC06D"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55F4EDB7" w14:textId="77777777" w:rsidR="0071340D" w:rsidRPr="0074462F" w:rsidRDefault="0071340D" w:rsidP="00372DA1">
            <w:pPr>
              <w:rPr>
                <w:color w:val="000000" w:themeColor="text1"/>
                <w:sz w:val="22"/>
              </w:rPr>
            </w:pPr>
            <w:r w:rsidRPr="0074462F">
              <w:rPr>
                <w:color w:val="000000" w:themeColor="text1"/>
                <w:sz w:val="22"/>
              </w:rPr>
              <w:t>4-2</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0505761" w14:textId="77777777" w:rsidR="0071340D" w:rsidRPr="0074462F" w:rsidRDefault="0071340D" w:rsidP="00372DA1">
            <w:pPr>
              <w:rPr>
                <w:color w:val="000000" w:themeColor="text1"/>
                <w:sz w:val="22"/>
              </w:rPr>
            </w:pPr>
            <w:r w:rsidRPr="0074462F">
              <w:rPr>
                <w:color w:val="000000" w:themeColor="text1"/>
                <w:sz w:val="22"/>
              </w:rPr>
              <w:t>4.2.1</w:t>
            </w:r>
          </w:p>
        </w:tc>
        <w:tc>
          <w:tcPr>
            <w:tcW w:w="684" w:type="dxa"/>
            <w:tcBorders>
              <w:top w:val="single" w:sz="4" w:space="0" w:color="auto"/>
              <w:left w:val="single" w:sz="4" w:space="0" w:color="auto"/>
              <w:bottom w:val="single" w:sz="4" w:space="0" w:color="auto"/>
              <w:right w:val="single" w:sz="4" w:space="0" w:color="auto"/>
            </w:tcBorders>
            <w:vAlign w:val="center"/>
          </w:tcPr>
          <w:p w14:paraId="1534EC2C"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2A5515D9"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1D33F2B6" w14:textId="77777777" w:rsidR="0071340D" w:rsidRPr="0074462F" w:rsidRDefault="0071340D" w:rsidP="00372DA1">
            <w:pPr>
              <w:rPr>
                <w:color w:val="000000" w:themeColor="text1"/>
                <w:sz w:val="22"/>
                <w:szCs w:val="22"/>
              </w:rPr>
            </w:pPr>
            <w:r w:rsidRPr="0074462F">
              <w:rPr>
                <w:color w:val="000000" w:themeColor="text1"/>
                <w:sz w:val="22"/>
                <w:szCs w:val="22"/>
              </w:rPr>
              <w:t>I don't think it's necessary to call out "User-Defined Parameters" in this basic structural list... they are "data" too, just like the "Standard Defined Parameters".</w:t>
            </w:r>
          </w:p>
        </w:tc>
        <w:tc>
          <w:tcPr>
            <w:tcW w:w="2446" w:type="dxa"/>
            <w:tcBorders>
              <w:top w:val="single" w:sz="4" w:space="0" w:color="auto"/>
              <w:left w:val="single" w:sz="4" w:space="0" w:color="auto"/>
              <w:bottom w:val="single" w:sz="4" w:space="0" w:color="auto"/>
              <w:right w:val="single" w:sz="4" w:space="0" w:color="auto"/>
            </w:tcBorders>
            <w:vAlign w:val="center"/>
          </w:tcPr>
          <w:p w14:paraId="6CF2F187"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3F28B7D6" w14:textId="77777777" w:rsidR="0071340D" w:rsidRPr="0074462F" w:rsidRDefault="0071340D" w:rsidP="00372DA1">
            <w:pPr>
              <w:rPr>
                <w:color w:val="000000" w:themeColor="text1"/>
                <w:sz w:val="22"/>
                <w:szCs w:val="22"/>
              </w:rPr>
            </w:pPr>
            <w:r w:rsidRPr="0074462F">
              <w:rPr>
                <w:color w:val="000000" w:themeColor="text1"/>
                <w:sz w:val="22"/>
                <w:szCs w:val="22"/>
              </w:rPr>
              <w:t xml:space="preserve">Remove the "with optional User-Defined Parameters" text. </w:t>
            </w:r>
          </w:p>
          <w:p w14:paraId="182166E2" w14:textId="77777777" w:rsidR="0071340D" w:rsidRPr="0074462F"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5474B348"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4FAE8596"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7CF8E551" w14:textId="77777777" w:rsidR="0071340D" w:rsidRPr="0074462F" w:rsidRDefault="0071340D" w:rsidP="00372DA1">
            <w:pPr>
              <w:rPr>
                <w:color w:val="000000" w:themeColor="text1"/>
                <w:sz w:val="22"/>
              </w:rPr>
            </w:pPr>
            <w:r w:rsidRPr="0074462F">
              <w:rPr>
                <w:color w:val="000000" w:themeColor="text1"/>
                <w:sz w:val="22"/>
              </w:rPr>
              <w:t>4-4</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3825ED1" w14:textId="77777777" w:rsidR="0071340D" w:rsidRPr="0074462F" w:rsidRDefault="0071340D" w:rsidP="00372DA1">
            <w:pPr>
              <w:rPr>
                <w:color w:val="000000" w:themeColor="text1"/>
                <w:sz w:val="22"/>
              </w:rPr>
            </w:pPr>
            <w:r w:rsidRPr="0074462F">
              <w:rPr>
                <w:color w:val="000000" w:themeColor="text1"/>
                <w:sz w:val="22"/>
              </w:rPr>
              <w:t>Table 4-2</w:t>
            </w:r>
          </w:p>
        </w:tc>
        <w:tc>
          <w:tcPr>
            <w:tcW w:w="684" w:type="dxa"/>
            <w:tcBorders>
              <w:top w:val="single" w:sz="4" w:space="0" w:color="auto"/>
              <w:left w:val="single" w:sz="4" w:space="0" w:color="auto"/>
              <w:bottom w:val="single" w:sz="4" w:space="0" w:color="auto"/>
              <w:right w:val="single" w:sz="4" w:space="0" w:color="auto"/>
            </w:tcBorders>
            <w:vAlign w:val="center"/>
          </w:tcPr>
          <w:p w14:paraId="6B7C64A5"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1E2DFD5D" w14:textId="77777777" w:rsidR="0071340D" w:rsidRPr="0074462F" w:rsidRDefault="0071340D" w:rsidP="00372DA1">
            <w:pPr>
              <w:rPr>
                <w:color w:val="000000" w:themeColor="text1"/>
                <w:sz w:val="22"/>
              </w:rPr>
            </w:pPr>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655D9028" w14:textId="77777777" w:rsidR="0071340D" w:rsidRPr="0074462F" w:rsidRDefault="0071340D" w:rsidP="00372DA1">
            <w:pPr>
              <w:rPr>
                <w:color w:val="000000" w:themeColor="text1"/>
                <w:sz w:val="22"/>
                <w:szCs w:val="22"/>
              </w:rPr>
            </w:pPr>
            <w:r w:rsidRPr="0074462F">
              <w:rPr>
                <w:color w:val="000000" w:themeColor="text1"/>
                <w:sz w:val="22"/>
                <w:szCs w:val="22"/>
              </w:rPr>
              <w:t>OBJECT_ID: A new value was added, not in the existing format, so it should be shown as an example value for the keyword.</w:t>
            </w:r>
          </w:p>
        </w:tc>
        <w:tc>
          <w:tcPr>
            <w:tcW w:w="2446" w:type="dxa"/>
            <w:tcBorders>
              <w:top w:val="single" w:sz="4" w:space="0" w:color="auto"/>
              <w:left w:val="single" w:sz="4" w:space="0" w:color="auto"/>
              <w:bottom w:val="single" w:sz="4" w:space="0" w:color="auto"/>
              <w:right w:val="single" w:sz="4" w:space="0" w:color="auto"/>
            </w:tcBorders>
            <w:vAlign w:val="center"/>
          </w:tcPr>
          <w:p w14:paraId="51703149"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581FA6CB" w14:textId="77777777" w:rsidR="0071340D" w:rsidRPr="0074462F" w:rsidRDefault="0071340D" w:rsidP="00372DA1">
            <w:pPr>
              <w:rPr>
                <w:color w:val="000000" w:themeColor="text1"/>
                <w:sz w:val="22"/>
                <w:szCs w:val="22"/>
              </w:rPr>
            </w:pPr>
            <w:r w:rsidRPr="0074462F">
              <w:rPr>
                <w:color w:val="000000" w:themeColor="text1"/>
                <w:sz w:val="22"/>
                <w:szCs w:val="22"/>
              </w:rPr>
              <w:t>Add "UNKNOWN" in "Examples of Values" column.</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514E9B74"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3975C75D"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75479A2A" w14:textId="77777777" w:rsidR="0071340D" w:rsidRPr="0074462F" w:rsidRDefault="0071340D" w:rsidP="00372DA1">
            <w:pPr>
              <w:rPr>
                <w:color w:val="000000" w:themeColor="text1"/>
                <w:sz w:val="22"/>
              </w:rPr>
            </w:pPr>
            <w:r w:rsidRPr="0074462F">
              <w:rPr>
                <w:color w:val="000000" w:themeColor="text1"/>
                <w:sz w:val="22"/>
              </w:rPr>
              <w:t>4-6</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6F232D2" w14:textId="77777777" w:rsidR="0071340D" w:rsidRPr="0074462F" w:rsidRDefault="0071340D" w:rsidP="00372DA1">
            <w:pPr>
              <w:rPr>
                <w:color w:val="000000" w:themeColor="text1"/>
                <w:sz w:val="22"/>
              </w:rPr>
            </w:pPr>
            <w:r w:rsidRPr="0074462F">
              <w:rPr>
                <w:color w:val="000000" w:themeColor="text1"/>
                <w:sz w:val="22"/>
              </w:rPr>
              <w:t>Table 4-3</w:t>
            </w:r>
          </w:p>
        </w:tc>
        <w:tc>
          <w:tcPr>
            <w:tcW w:w="684" w:type="dxa"/>
            <w:tcBorders>
              <w:top w:val="single" w:sz="4" w:space="0" w:color="auto"/>
              <w:left w:val="single" w:sz="4" w:space="0" w:color="auto"/>
              <w:bottom w:val="single" w:sz="4" w:space="0" w:color="auto"/>
              <w:right w:val="single" w:sz="4" w:space="0" w:color="auto"/>
            </w:tcBorders>
            <w:vAlign w:val="center"/>
          </w:tcPr>
          <w:p w14:paraId="24947BFB"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6F650FEB"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13208C01" w14:textId="77777777" w:rsidR="0071340D" w:rsidRPr="0074462F" w:rsidRDefault="0071340D" w:rsidP="00372DA1">
            <w:pPr>
              <w:rPr>
                <w:color w:val="000000" w:themeColor="text1"/>
                <w:sz w:val="22"/>
                <w:szCs w:val="22"/>
              </w:rPr>
            </w:pPr>
            <w:r w:rsidRPr="0074462F">
              <w:rPr>
                <w:color w:val="000000" w:themeColor="text1"/>
                <w:sz w:val="22"/>
                <w:szCs w:val="22"/>
              </w:rPr>
              <w:t>COV_REF_FRAME consistency. It is listed as "optional" in the OPM covariance matrix, but "conditional" in the OMM covariance matrix.</w:t>
            </w:r>
          </w:p>
        </w:tc>
        <w:tc>
          <w:tcPr>
            <w:tcW w:w="2446" w:type="dxa"/>
            <w:tcBorders>
              <w:top w:val="single" w:sz="4" w:space="0" w:color="auto"/>
              <w:left w:val="single" w:sz="4" w:space="0" w:color="auto"/>
              <w:bottom w:val="single" w:sz="4" w:space="0" w:color="auto"/>
              <w:right w:val="single" w:sz="4" w:space="0" w:color="auto"/>
            </w:tcBorders>
            <w:vAlign w:val="center"/>
          </w:tcPr>
          <w:p w14:paraId="62A7CFEA"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5AE01DC5" w14:textId="77777777" w:rsidR="0071340D" w:rsidRPr="0074462F" w:rsidRDefault="0071340D" w:rsidP="00372DA1">
            <w:pPr>
              <w:rPr>
                <w:color w:val="000000" w:themeColor="text1"/>
                <w:sz w:val="22"/>
                <w:szCs w:val="22"/>
              </w:rPr>
            </w:pPr>
            <w:r w:rsidRPr="0074462F">
              <w:rPr>
                <w:color w:val="000000" w:themeColor="text1"/>
                <w:sz w:val="22"/>
                <w:szCs w:val="22"/>
              </w:rPr>
              <w:t>Make the M/O/C consistent for this keyword.</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62E2FFA2" w14:textId="77777777" w:rsidR="0071340D" w:rsidRPr="0074462F" w:rsidRDefault="0071340D" w:rsidP="00372DA1">
            <w:pPr>
              <w:rPr>
                <w:color w:val="000000" w:themeColor="text1"/>
                <w:sz w:val="22"/>
              </w:rPr>
            </w:pPr>
            <w:r>
              <w:rPr>
                <w:color w:val="000000" w:themeColor="text1"/>
                <w:sz w:val="22"/>
              </w:rPr>
              <w:t>Fixed.</w:t>
            </w:r>
          </w:p>
        </w:tc>
      </w:tr>
      <w:tr w:rsidR="0071340D" w:rsidRPr="00501639" w14:paraId="00D1B4BD"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766E08A2" w14:textId="77777777" w:rsidR="0071340D" w:rsidRPr="0074462F" w:rsidRDefault="0071340D" w:rsidP="00372DA1">
            <w:pPr>
              <w:rPr>
                <w:color w:val="000000" w:themeColor="text1"/>
                <w:sz w:val="22"/>
              </w:rPr>
            </w:pPr>
            <w:r w:rsidRPr="0074462F">
              <w:rPr>
                <w:color w:val="000000" w:themeColor="text1"/>
                <w:sz w:val="22"/>
              </w:rPr>
              <w:t>5-1</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64E247C" w14:textId="77777777" w:rsidR="0071340D" w:rsidRPr="0074462F" w:rsidRDefault="0071340D" w:rsidP="00372DA1">
            <w:pPr>
              <w:rPr>
                <w:color w:val="000000" w:themeColor="text1"/>
                <w:sz w:val="22"/>
              </w:rPr>
            </w:pPr>
            <w:r w:rsidRPr="0074462F">
              <w:rPr>
                <w:color w:val="000000" w:themeColor="text1"/>
                <w:sz w:val="22"/>
              </w:rPr>
              <w:t>5.1.3</w:t>
            </w:r>
          </w:p>
        </w:tc>
        <w:tc>
          <w:tcPr>
            <w:tcW w:w="684" w:type="dxa"/>
            <w:tcBorders>
              <w:top w:val="single" w:sz="4" w:space="0" w:color="auto"/>
              <w:left w:val="single" w:sz="4" w:space="0" w:color="auto"/>
              <w:bottom w:val="single" w:sz="4" w:space="0" w:color="auto"/>
              <w:right w:val="single" w:sz="4" w:space="0" w:color="auto"/>
            </w:tcBorders>
            <w:vAlign w:val="center"/>
          </w:tcPr>
          <w:p w14:paraId="2EDAB025" w14:textId="77777777" w:rsidR="0071340D" w:rsidRPr="0074462F" w:rsidRDefault="0071340D" w:rsidP="00372DA1">
            <w:pPr>
              <w:rPr>
                <w:color w:val="000000" w:themeColor="text1"/>
                <w:sz w:val="22"/>
              </w:rPr>
            </w:pPr>
            <w:r w:rsidRPr="0074462F">
              <w:rPr>
                <w:color w:val="000000" w:themeColor="text1"/>
                <w:sz w:val="22"/>
              </w:rPr>
              <w:t>NOTE</w:t>
            </w:r>
          </w:p>
        </w:tc>
        <w:tc>
          <w:tcPr>
            <w:tcW w:w="684" w:type="dxa"/>
            <w:tcBorders>
              <w:top w:val="single" w:sz="4" w:space="0" w:color="auto"/>
              <w:left w:val="single" w:sz="4" w:space="0" w:color="auto"/>
              <w:bottom w:val="single" w:sz="4" w:space="0" w:color="auto"/>
              <w:right w:val="single" w:sz="4" w:space="0" w:color="auto"/>
            </w:tcBorders>
            <w:vAlign w:val="center"/>
          </w:tcPr>
          <w:p w14:paraId="16A4421A"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36889DF0" w14:textId="77777777" w:rsidR="0071340D" w:rsidRPr="0074462F" w:rsidRDefault="0071340D" w:rsidP="00372DA1">
            <w:pPr>
              <w:rPr>
                <w:color w:val="000000" w:themeColor="text1"/>
                <w:sz w:val="22"/>
                <w:szCs w:val="22"/>
              </w:rPr>
            </w:pPr>
            <w:r w:rsidRPr="0074462F">
              <w:rPr>
                <w:color w:val="000000" w:themeColor="text1"/>
                <w:sz w:val="22"/>
                <w:szCs w:val="22"/>
              </w:rPr>
              <w:t xml:space="preserve">I would not suggest to a user of the standard that they figure out how to do something only from an example. Also, this note duplicates a note from Section </w:t>
            </w:r>
            <w:proofErr w:type="gramStart"/>
            <w:r w:rsidRPr="0074462F">
              <w:rPr>
                <w:color w:val="000000" w:themeColor="text1"/>
                <w:sz w:val="22"/>
                <w:szCs w:val="22"/>
              </w:rPr>
              <w:t>2.4  (</w:t>
            </w:r>
            <w:proofErr w:type="gramEnd"/>
            <w:r w:rsidRPr="0074462F">
              <w:rPr>
                <w:color w:val="000000" w:themeColor="text1"/>
                <w:sz w:val="22"/>
                <w:szCs w:val="22"/>
              </w:rPr>
              <w:t>intentional?).</w:t>
            </w:r>
          </w:p>
        </w:tc>
        <w:tc>
          <w:tcPr>
            <w:tcW w:w="2446" w:type="dxa"/>
            <w:tcBorders>
              <w:top w:val="single" w:sz="4" w:space="0" w:color="auto"/>
              <w:left w:val="single" w:sz="4" w:space="0" w:color="auto"/>
              <w:bottom w:val="single" w:sz="4" w:space="0" w:color="auto"/>
              <w:right w:val="single" w:sz="4" w:space="0" w:color="auto"/>
            </w:tcBorders>
            <w:vAlign w:val="center"/>
          </w:tcPr>
          <w:p w14:paraId="321FC666"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080AF21A" w14:textId="77777777" w:rsidR="0071340D" w:rsidRPr="0074462F" w:rsidRDefault="0071340D" w:rsidP="00372DA1">
            <w:pPr>
              <w:rPr>
                <w:color w:val="000000" w:themeColor="text1"/>
                <w:sz w:val="22"/>
                <w:szCs w:val="22"/>
              </w:rPr>
            </w:pPr>
            <w:r w:rsidRPr="0074462F">
              <w:rPr>
                <w:color w:val="000000" w:themeColor="text1"/>
                <w:sz w:val="22"/>
                <w:szCs w:val="22"/>
              </w:rPr>
              <w:t>From: "... as shown in ANNEX H."</w:t>
            </w:r>
          </w:p>
          <w:p w14:paraId="26F68805" w14:textId="77777777" w:rsidR="0071340D" w:rsidRPr="0074462F" w:rsidRDefault="0071340D" w:rsidP="00372DA1">
            <w:pPr>
              <w:rPr>
                <w:color w:val="000000" w:themeColor="text1"/>
                <w:sz w:val="22"/>
                <w:szCs w:val="22"/>
              </w:rPr>
            </w:pPr>
            <w:r w:rsidRPr="0074462F">
              <w:rPr>
                <w:color w:val="000000" w:themeColor="text1"/>
                <w:sz w:val="22"/>
                <w:szCs w:val="22"/>
              </w:rPr>
              <w:t>To: "... as described in 8.12 and shown in Annex H."</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5ACCE09C"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2FEF5FE4"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080F7800" w14:textId="77777777" w:rsidR="0071340D" w:rsidRPr="0074462F" w:rsidRDefault="0071340D" w:rsidP="00372DA1">
            <w:pPr>
              <w:rPr>
                <w:color w:val="000000" w:themeColor="text1"/>
                <w:sz w:val="22"/>
              </w:rPr>
            </w:pPr>
            <w:r w:rsidRPr="0074462F">
              <w:rPr>
                <w:color w:val="000000" w:themeColor="text1"/>
                <w:sz w:val="22"/>
              </w:rPr>
              <w:t>5-1</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47B5A76" w14:textId="77777777" w:rsidR="0071340D" w:rsidRPr="0074462F" w:rsidRDefault="0071340D" w:rsidP="00372DA1">
            <w:pPr>
              <w:rPr>
                <w:color w:val="000000" w:themeColor="text1"/>
                <w:sz w:val="22"/>
              </w:rPr>
            </w:pPr>
            <w:r w:rsidRPr="0074462F">
              <w:rPr>
                <w:color w:val="000000" w:themeColor="text1"/>
                <w:sz w:val="22"/>
              </w:rPr>
              <w:t>5.1.3</w:t>
            </w:r>
          </w:p>
        </w:tc>
        <w:tc>
          <w:tcPr>
            <w:tcW w:w="684" w:type="dxa"/>
            <w:tcBorders>
              <w:top w:val="single" w:sz="4" w:space="0" w:color="auto"/>
              <w:left w:val="single" w:sz="4" w:space="0" w:color="auto"/>
              <w:bottom w:val="single" w:sz="4" w:space="0" w:color="auto"/>
              <w:right w:val="single" w:sz="4" w:space="0" w:color="auto"/>
            </w:tcBorders>
            <w:vAlign w:val="center"/>
          </w:tcPr>
          <w:p w14:paraId="1B4A4AA2" w14:textId="77777777" w:rsidR="0071340D" w:rsidRPr="0074462F" w:rsidRDefault="0071340D" w:rsidP="00372DA1">
            <w:pPr>
              <w:rPr>
                <w:color w:val="000000" w:themeColor="text1"/>
                <w:sz w:val="22"/>
              </w:rPr>
            </w:pPr>
            <w:r w:rsidRPr="0074462F">
              <w:rPr>
                <w:color w:val="000000" w:themeColor="text1"/>
                <w:sz w:val="22"/>
              </w:rPr>
              <w:t>2</w:t>
            </w:r>
          </w:p>
        </w:tc>
        <w:tc>
          <w:tcPr>
            <w:tcW w:w="684" w:type="dxa"/>
            <w:tcBorders>
              <w:top w:val="single" w:sz="4" w:space="0" w:color="auto"/>
              <w:left w:val="single" w:sz="4" w:space="0" w:color="auto"/>
              <w:bottom w:val="single" w:sz="4" w:space="0" w:color="auto"/>
              <w:right w:val="single" w:sz="4" w:space="0" w:color="auto"/>
            </w:tcBorders>
            <w:vAlign w:val="center"/>
          </w:tcPr>
          <w:p w14:paraId="0C1DD7E9"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6FF0BBD1" w14:textId="77777777" w:rsidR="0071340D" w:rsidRPr="0074462F" w:rsidRDefault="0071340D" w:rsidP="00372DA1">
            <w:pPr>
              <w:rPr>
                <w:color w:val="000000" w:themeColor="text1"/>
                <w:sz w:val="22"/>
                <w:szCs w:val="22"/>
              </w:rPr>
            </w:pPr>
            <w:r w:rsidRPr="0074462F">
              <w:rPr>
                <w:color w:val="000000" w:themeColor="text1"/>
                <w:sz w:val="22"/>
                <w:szCs w:val="22"/>
              </w:rPr>
              <w:t>In a "NOTE" we are not supposed to use normative language.</w:t>
            </w:r>
          </w:p>
        </w:tc>
        <w:tc>
          <w:tcPr>
            <w:tcW w:w="2446" w:type="dxa"/>
            <w:tcBorders>
              <w:top w:val="single" w:sz="4" w:space="0" w:color="auto"/>
              <w:left w:val="single" w:sz="4" w:space="0" w:color="auto"/>
              <w:bottom w:val="single" w:sz="4" w:space="0" w:color="auto"/>
              <w:right w:val="single" w:sz="4" w:space="0" w:color="auto"/>
            </w:tcBorders>
            <w:vAlign w:val="center"/>
          </w:tcPr>
          <w:p w14:paraId="01622748"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2D89AD6E" w14:textId="77777777" w:rsidR="0071340D" w:rsidRPr="0074462F" w:rsidRDefault="0071340D" w:rsidP="00372DA1">
            <w:pPr>
              <w:rPr>
                <w:color w:val="000000" w:themeColor="text1"/>
                <w:sz w:val="22"/>
                <w:szCs w:val="22"/>
              </w:rPr>
            </w:pPr>
            <w:r w:rsidRPr="0074462F">
              <w:rPr>
                <w:color w:val="000000" w:themeColor="text1"/>
                <w:sz w:val="22"/>
                <w:szCs w:val="22"/>
              </w:rPr>
              <w:t>From: "may"</w:t>
            </w:r>
          </w:p>
          <w:p w14:paraId="15CF1840" w14:textId="77777777" w:rsidR="0071340D" w:rsidRPr="0074462F" w:rsidRDefault="0071340D" w:rsidP="00372DA1">
            <w:pPr>
              <w:rPr>
                <w:color w:val="000000" w:themeColor="text1"/>
                <w:sz w:val="22"/>
                <w:szCs w:val="22"/>
              </w:rPr>
            </w:pPr>
            <w:r w:rsidRPr="0074462F">
              <w:rPr>
                <w:color w:val="000000" w:themeColor="text1"/>
                <w:sz w:val="22"/>
                <w:szCs w:val="22"/>
              </w:rPr>
              <w:t>To: "can"</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44E21293"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42A10E99"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0D3E7EC1" w14:textId="77777777" w:rsidR="0071340D" w:rsidRPr="0074462F" w:rsidRDefault="0071340D" w:rsidP="00372DA1">
            <w:pPr>
              <w:rPr>
                <w:color w:val="000000" w:themeColor="text1"/>
                <w:sz w:val="22"/>
              </w:rPr>
            </w:pPr>
            <w:r w:rsidRPr="0074462F">
              <w:rPr>
                <w:color w:val="000000" w:themeColor="text1"/>
                <w:sz w:val="22"/>
              </w:rPr>
              <w:t>5-3</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1916C2F" w14:textId="77777777" w:rsidR="0071340D" w:rsidRPr="0074462F" w:rsidRDefault="0071340D" w:rsidP="00372DA1">
            <w:pPr>
              <w:rPr>
                <w:color w:val="000000" w:themeColor="text1"/>
                <w:sz w:val="22"/>
              </w:rPr>
            </w:pPr>
            <w:r w:rsidRPr="0074462F">
              <w:rPr>
                <w:color w:val="000000" w:themeColor="text1"/>
                <w:sz w:val="22"/>
              </w:rPr>
              <w:t>5.2.3.2</w:t>
            </w:r>
          </w:p>
        </w:tc>
        <w:tc>
          <w:tcPr>
            <w:tcW w:w="684" w:type="dxa"/>
            <w:tcBorders>
              <w:top w:val="single" w:sz="4" w:space="0" w:color="auto"/>
              <w:left w:val="single" w:sz="4" w:space="0" w:color="auto"/>
              <w:bottom w:val="single" w:sz="4" w:space="0" w:color="auto"/>
              <w:right w:val="single" w:sz="4" w:space="0" w:color="auto"/>
            </w:tcBorders>
            <w:vAlign w:val="center"/>
          </w:tcPr>
          <w:p w14:paraId="32F01826" w14:textId="77777777" w:rsidR="0071340D" w:rsidRPr="0074462F" w:rsidRDefault="0071340D" w:rsidP="00372DA1">
            <w:pPr>
              <w:rPr>
                <w:color w:val="000000" w:themeColor="text1"/>
                <w:sz w:val="22"/>
              </w:rPr>
            </w:pPr>
            <w:r w:rsidRPr="0074462F">
              <w:rPr>
                <w:color w:val="000000" w:themeColor="text1"/>
                <w:sz w:val="22"/>
              </w:rPr>
              <w:t>Note line 3</w:t>
            </w:r>
          </w:p>
        </w:tc>
        <w:tc>
          <w:tcPr>
            <w:tcW w:w="684" w:type="dxa"/>
            <w:tcBorders>
              <w:top w:val="single" w:sz="4" w:space="0" w:color="auto"/>
              <w:left w:val="single" w:sz="4" w:space="0" w:color="auto"/>
              <w:bottom w:val="single" w:sz="4" w:space="0" w:color="auto"/>
              <w:right w:val="single" w:sz="4" w:space="0" w:color="auto"/>
            </w:tcBorders>
            <w:vAlign w:val="center"/>
          </w:tcPr>
          <w:p w14:paraId="3FDB31D0" w14:textId="77777777" w:rsidR="0071340D" w:rsidRPr="0074462F" w:rsidRDefault="0071340D" w:rsidP="00372DA1">
            <w:pPr>
              <w:rPr>
                <w:color w:val="000000" w:themeColor="text1"/>
                <w:sz w:val="22"/>
              </w:rPr>
            </w:pPr>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5712C164" w14:textId="77777777" w:rsidR="0071340D" w:rsidRPr="0074462F" w:rsidRDefault="0071340D" w:rsidP="00372DA1">
            <w:pPr>
              <w:rPr>
                <w:color w:val="000000" w:themeColor="text1"/>
                <w:sz w:val="22"/>
                <w:szCs w:val="22"/>
              </w:rPr>
            </w:pPr>
            <w:r w:rsidRPr="0074462F">
              <w:rPr>
                <w:color w:val="000000" w:themeColor="text1"/>
                <w:sz w:val="22"/>
                <w:szCs w:val="22"/>
              </w:rPr>
              <w:t>The numbering of the "References" section has changed</w:t>
            </w:r>
          </w:p>
        </w:tc>
        <w:tc>
          <w:tcPr>
            <w:tcW w:w="2446" w:type="dxa"/>
            <w:tcBorders>
              <w:top w:val="single" w:sz="4" w:space="0" w:color="auto"/>
              <w:left w:val="single" w:sz="4" w:space="0" w:color="auto"/>
              <w:bottom w:val="single" w:sz="4" w:space="0" w:color="auto"/>
              <w:right w:val="single" w:sz="4" w:space="0" w:color="auto"/>
            </w:tcBorders>
            <w:vAlign w:val="center"/>
          </w:tcPr>
          <w:p w14:paraId="05920873"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4E5AE590" w14:textId="77777777" w:rsidR="0071340D" w:rsidRPr="0074462F" w:rsidRDefault="0071340D" w:rsidP="00372DA1">
            <w:pPr>
              <w:rPr>
                <w:color w:val="000000" w:themeColor="text1"/>
                <w:sz w:val="22"/>
                <w:szCs w:val="22"/>
              </w:rPr>
            </w:pPr>
            <w:r w:rsidRPr="0074462F">
              <w:rPr>
                <w:color w:val="000000" w:themeColor="text1"/>
                <w:sz w:val="22"/>
                <w:szCs w:val="22"/>
              </w:rPr>
              <w:t>From: 1.7</w:t>
            </w:r>
          </w:p>
          <w:p w14:paraId="1025B196" w14:textId="77777777" w:rsidR="0071340D" w:rsidRPr="0074462F" w:rsidRDefault="0071340D" w:rsidP="00372DA1">
            <w:pPr>
              <w:rPr>
                <w:color w:val="000000" w:themeColor="text1"/>
                <w:sz w:val="22"/>
                <w:szCs w:val="22"/>
              </w:rPr>
            </w:pPr>
            <w:r w:rsidRPr="0074462F">
              <w:rPr>
                <w:color w:val="000000" w:themeColor="text1"/>
                <w:sz w:val="22"/>
                <w:szCs w:val="22"/>
              </w:rPr>
              <w:t>To: 1.6</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11A8D07"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35CFED09"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37B9E13E" w14:textId="77777777" w:rsidR="0071340D" w:rsidRPr="0074462F" w:rsidRDefault="0071340D" w:rsidP="00372DA1">
            <w:pPr>
              <w:rPr>
                <w:color w:val="000000" w:themeColor="text1"/>
                <w:sz w:val="22"/>
              </w:rPr>
            </w:pPr>
            <w:r w:rsidRPr="0074462F">
              <w:rPr>
                <w:color w:val="000000" w:themeColor="text1"/>
                <w:sz w:val="22"/>
              </w:rPr>
              <w:lastRenderedPageBreak/>
              <w:t>5-4</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102E34F" w14:textId="77777777" w:rsidR="0071340D" w:rsidRPr="0074462F" w:rsidRDefault="0071340D" w:rsidP="00372DA1">
            <w:pPr>
              <w:rPr>
                <w:color w:val="000000" w:themeColor="text1"/>
                <w:sz w:val="22"/>
              </w:rPr>
            </w:pPr>
            <w:r w:rsidRPr="0074462F">
              <w:rPr>
                <w:color w:val="000000" w:themeColor="text1"/>
                <w:sz w:val="22"/>
              </w:rPr>
              <w:t>Table 5-3</w:t>
            </w:r>
          </w:p>
        </w:tc>
        <w:tc>
          <w:tcPr>
            <w:tcW w:w="684" w:type="dxa"/>
            <w:tcBorders>
              <w:top w:val="single" w:sz="4" w:space="0" w:color="auto"/>
              <w:left w:val="single" w:sz="4" w:space="0" w:color="auto"/>
              <w:bottom w:val="single" w:sz="4" w:space="0" w:color="auto"/>
              <w:right w:val="single" w:sz="4" w:space="0" w:color="auto"/>
            </w:tcBorders>
            <w:vAlign w:val="center"/>
          </w:tcPr>
          <w:p w14:paraId="16D73B19"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5A02E90D" w14:textId="77777777" w:rsidR="0071340D" w:rsidRPr="0074462F" w:rsidRDefault="0071340D" w:rsidP="00372DA1">
            <w:pPr>
              <w:rPr>
                <w:color w:val="000000" w:themeColor="text1"/>
                <w:sz w:val="22"/>
              </w:rPr>
            </w:pPr>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3CB36FB0" w14:textId="77777777" w:rsidR="0071340D" w:rsidRPr="0074462F" w:rsidRDefault="0071340D" w:rsidP="00372DA1">
            <w:pPr>
              <w:rPr>
                <w:color w:val="000000" w:themeColor="text1"/>
                <w:sz w:val="22"/>
                <w:szCs w:val="22"/>
              </w:rPr>
            </w:pPr>
            <w:r w:rsidRPr="0074462F">
              <w:rPr>
                <w:color w:val="000000" w:themeColor="text1"/>
                <w:sz w:val="22"/>
                <w:szCs w:val="22"/>
              </w:rPr>
              <w:t>OBJECT_ID: A new value was added, not in the existing format, so it should be shown as an example value for the keyword.</w:t>
            </w:r>
          </w:p>
        </w:tc>
        <w:tc>
          <w:tcPr>
            <w:tcW w:w="2446" w:type="dxa"/>
            <w:tcBorders>
              <w:top w:val="single" w:sz="4" w:space="0" w:color="auto"/>
              <w:left w:val="single" w:sz="4" w:space="0" w:color="auto"/>
              <w:bottom w:val="single" w:sz="4" w:space="0" w:color="auto"/>
              <w:right w:val="single" w:sz="4" w:space="0" w:color="auto"/>
            </w:tcBorders>
            <w:vAlign w:val="center"/>
          </w:tcPr>
          <w:p w14:paraId="4AD09638"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3F1FAFAC" w14:textId="77777777" w:rsidR="0071340D" w:rsidRPr="0074462F" w:rsidRDefault="0071340D" w:rsidP="00372DA1">
            <w:pPr>
              <w:rPr>
                <w:color w:val="000000" w:themeColor="text1"/>
                <w:sz w:val="22"/>
                <w:szCs w:val="22"/>
              </w:rPr>
            </w:pPr>
            <w:r w:rsidRPr="0074462F">
              <w:rPr>
                <w:color w:val="000000" w:themeColor="text1"/>
                <w:sz w:val="22"/>
                <w:szCs w:val="22"/>
              </w:rPr>
              <w:t>Add "UNKNOWN" in "Examples of Values" column.</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3DA31E58"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7C69C728"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04C54EA9" w14:textId="77777777" w:rsidR="0071340D" w:rsidRPr="0074462F" w:rsidRDefault="0071340D" w:rsidP="00372DA1">
            <w:pPr>
              <w:rPr>
                <w:color w:val="000000" w:themeColor="text1"/>
                <w:sz w:val="22"/>
              </w:rPr>
            </w:pPr>
            <w:r w:rsidRPr="0074462F">
              <w:rPr>
                <w:color w:val="000000" w:themeColor="text1"/>
                <w:sz w:val="22"/>
              </w:rPr>
              <w:t>5-7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0675B73" w14:textId="77777777" w:rsidR="0071340D" w:rsidRPr="0074462F" w:rsidRDefault="0071340D" w:rsidP="00372DA1">
            <w:pPr>
              <w:rPr>
                <w:color w:val="000000" w:themeColor="text1"/>
                <w:sz w:val="22"/>
              </w:rPr>
            </w:pPr>
            <w:r w:rsidRPr="0074462F">
              <w:rPr>
                <w:color w:val="000000" w:themeColor="text1"/>
                <w:sz w:val="22"/>
              </w:rPr>
              <w:t>5.2.5.3</w:t>
            </w:r>
          </w:p>
        </w:tc>
        <w:tc>
          <w:tcPr>
            <w:tcW w:w="684" w:type="dxa"/>
            <w:tcBorders>
              <w:top w:val="single" w:sz="4" w:space="0" w:color="auto"/>
              <w:left w:val="single" w:sz="4" w:space="0" w:color="auto"/>
              <w:bottom w:val="single" w:sz="4" w:space="0" w:color="auto"/>
              <w:right w:val="single" w:sz="4" w:space="0" w:color="auto"/>
            </w:tcBorders>
            <w:vAlign w:val="center"/>
          </w:tcPr>
          <w:p w14:paraId="382C0B24" w14:textId="77777777" w:rsidR="0071340D" w:rsidRPr="0074462F" w:rsidRDefault="0071340D" w:rsidP="00372DA1">
            <w:pPr>
              <w:rPr>
                <w:color w:val="000000" w:themeColor="text1"/>
                <w:sz w:val="22"/>
              </w:rPr>
            </w:pPr>
            <w:r w:rsidRPr="0074462F">
              <w:rPr>
                <w:color w:val="000000" w:themeColor="text1"/>
                <w:sz w:val="22"/>
              </w:rPr>
              <w:t>NOTE</w:t>
            </w:r>
          </w:p>
        </w:tc>
        <w:tc>
          <w:tcPr>
            <w:tcW w:w="684" w:type="dxa"/>
            <w:tcBorders>
              <w:top w:val="single" w:sz="4" w:space="0" w:color="auto"/>
              <w:left w:val="single" w:sz="4" w:space="0" w:color="auto"/>
              <w:bottom w:val="single" w:sz="4" w:space="0" w:color="auto"/>
              <w:right w:val="single" w:sz="4" w:space="0" w:color="auto"/>
            </w:tcBorders>
            <w:vAlign w:val="center"/>
          </w:tcPr>
          <w:p w14:paraId="0CB43F0B"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79E3501A" w14:textId="77777777" w:rsidR="0071340D" w:rsidRPr="0074462F" w:rsidRDefault="0071340D" w:rsidP="00372DA1">
            <w:pPr>
              <w:rPr>
                <w:color w:val="000000" w:themeColor="text1"/>
                <w:sz w:val="22"/>
                <w:szCs w:val="22"/>
              </w:rPr>
            </w:pPr>
            <w:r w:rsidRPr="0074462F">
              <w:rPr>
                <w:color w:val="000000" w:themeColor="text1"/>
                <w:sz w:val="22"/>
                <w:szCs w:val="22"/>
              </w:rPr>
              <w:t>In a "NOTE" we are not supposed to use normative language. Additionally, this NOTE merely restates the last statement of the normative content of 5.2.5.3</w:t>
            </w:r>
          </w:p>
        </w:tc>
        <w:tc>
          <w:tcPr>
            <w:tcW w:w="2446" w:type="dxa"/>
            <w:tcBorders>
              <w:top w:val="single" w:sz="4" w:space="0" w:color="auto"/>
              <w:left w:val="single" w:sz="4" w:space="0" w:color="auto"/>
              <w:bottom w:val="single" w:sz="4" w:space="0" w:color="auto"/>
              <w:right w:val="single" w:sz="4" w:space="0" w:color="auto"/>
            </w:tcBorders>
            <w:vAlign w:val="center"/>
          </w:tcPr>
          <w:p w14:paraId="2084DDBF"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243BBC3C" w14:textId="77777777" w:rsidR="0071340D" w:rsidRPr="0074462F" w:rsidRDefault="0071340D" w:rsidP="00372DA1">
            <w:pPr>
              <w:rPr>
                <w:color w:val="000000" w:themeColor="text1"/>
                <w:sz w:val="22"/>
                <w:szCs w:val="22"/>
              </w:rPr>
            </w:pPr>
            <w:r w:rsidRPr="0074462F">
              <w:rPr>
                <w:color w:val="000000" w:themeColor="text1"/>
                <w:sz w:val="22"/>
                <w:szCs w:val="22"/>
              </w:rPr>
              <w:t>Either (a) the NOTE should be deleted, or (b) the content of the NOTE should replace the current last sentence of 5.2.5.3.</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22B10717" w14:textId="77777777" w:rsidR="0071340D" w:rsidRPr="0074462F" w:rsidRDefault="0071340D" w:rsidP="00372DA1">
            <w:pPr>
              <w:rPr>
                <w:color w:val="000000" w:themeColor="text1"/>
                <w:sz w:val="22"/>
              </w:rPr>
            </w:pPr>
            <w:r>
              <w:rPr>
                <w:color w:val="000000" w:themeColor="text1"/>
                <w:sz w:val="22"/>
              </w:rPr>
              <w:t>Fixed.</w:t>
            </w:r>
          </w:p>
        </w:tc>
      </w:tr>
      <w:tr w:rsidR="0071340D" w:rsidRPr="00501639" w14:paraId="0F86BE19"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010A4684" w14:textId="77777777" w:rsidR="0071340D" w:rsidRPr="0074462F" w:rsidRDefault="0071340D" w:rsidP="00372DA1">
            <w:pPr>
              <w:rPr>
                <w:color w:val="000000" w:themeColor="text1"/>
                <w:sz w:val="22"/>
              </w:rPr>
            </w:pPr>
            <w:r w:rsidRPr="0074462F">
              <w:rPr>
                <w:color w:val="000000" w:themeColor="text1"/>
                <w:sz w:val="22"/>
              </w:rPr>
              <w:t>6-8 ff</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23FE889"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68C8742F"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6D1E1F0D" w14:textId="77777777" w:rsidR="0071340D" w:rsidRPr="0074462F" w:rsidRDefault="0071340D" w:rsidP="00372DA1">
            <w:pPr>
              <w:rPr>
                <w:color w:val="000000" w:themeColor="text1"/>
                <w:sz w:val="22"/>
              </w:rPr>
            </w:pPr>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379A1D80" w14:textId="77777777" w:rsidR="0071340D" w:rsidRPr="0074462F" w:rsidRDefault="0071340D" w:rsidP="00372DA1">
            <w:pPr>
              <w:rPr>
                <w:color w:val="000000" w:themeColor="text1"/>
                <w:sz w:val="22"/>
                <w:szCs w:val="22"/>
              </w:rPr>
            </w:pPr>
            <w:r w:rsidRPr="0074462F">
              <w:rPr>
                <w:color w:val="000000" w:themeColor="text1"/>
                <w:sz w:val="22"/>
                <w:szCs w:val="22"/>
              </w:rPr>
              <w:t xml:space="preserve">OCM General comment. In several of the tables, the "Description" starts with the word "Optional". </w:t>
            </w:r>
          </w:p>
        </w:tc>
        <w:tc>
          <w:tcPr>
            <w:tcW w:w="2446" w:type="dxa"/>
            <w:tcBorders>
              <w:top w:val="single" w:sz="4" w:space="0" w:color="auto"/>
              <w:left w:val="single" w:sz="4" w:space="0" w:color="auto"/>
              <w:bottom w:val="single" w:sz="4" w:space="0" w:color="auto"/>
              <w:right w:val="single" w:sz="4" w:space="0" w:color="auto"/>
            </w:tcBorders>
            <w:vAlign w:val="center"/>
          </w:tcPr>
          <w:p w14:paraId="2E6A8102"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46E3E478" w14:textId="77777777" w:rsidR="0071340D" w:rsidRPr="0074462F" w:rsidRDefault="0071340D" w:rsidP="00372DA1">
            <w:pPr>
              <w:rPr>
                <w:color w:val="000000" w:themeColor="text1"/>
                <w:sz w:val="22"/>
                <w:szCs w:val="22"/>
              </w:rPr>
            </w:pPr>
            <w:r w:rsidRPr="0074462F">
              <w:rPr>
                <w:color w:val="000000" w:themeColor="text1"/>
                <w:sz w:val="22"/>
                <w:szCs w:val="22"/>
              </w:rPr>
              <w:t>Remove the leading "Optional" where it occurs. The "M/O/C" column setting should be sufficient. Removing the leading "Optional" also avoids contradiction between the "Description" and the "M/O/C" column</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2FC0B905" w14:textId="77777777" w:rsidR="0071340D" w:rsidRPr="0074462F" w:rsidRDefault="0071340D" w:rsidP="00372DA1">
            <w:pPr>
              <w:rPr>
                <w:color w:val="000000" w:themeColor="text1"/>
                <w:sz w:val="22"/>
              </w:rPr>
            </w:pPr>
          </w:p>
        </w:tc>
      </w:tr>
      <w:tr w:rsidR="0071340D" w:rsidRPr="00501639" w14:paraId="2583AF63"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3F379149" w14:textId="77777777" w:rsidR="0071340D" w:rsidRPr="0074462F" w:rsidRDefault="0071340D" w:rsidP="00372DA1">
            <w:pPr>
              <w:rPr>
                <w:color w:val="000000" w:themeColor="text1"/>
                <w:sz w:val="22"/>
              </w:rPr>
            </w:pPr>
            <w:r w:rsidRPr="0074462F">
              <w:rPr>
                <w:color w:val="000000" w:themeColor="text1"/>
                <w:sz w:val="22"/>
              </w:rPr>
              <w:t>6-8</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1CD6CF1" w14:textId="77777777" w:rsidR="0071340D" w:rsidRPr="0074462F" w:rsidRDefault="0071340D" w:rsidP="00372DA1">
            <w:pPr>
              <w:rPr>
                <w:color w:val="000000" w:themeColor="text1"/>
                <w:sz w:val="22"/>
              </w:rPr>
            </w:pPr>
            <w:r w:rsidRPr="0074462F">
              <w:rPr>
                <w:color w:val="000000" w:themeColor="text1"/>
                <w:sz w:val="22"/>
              </w:rPr>
              <w:t>6.1.2</w:t>
            </w:r>
          </w:p>
        </w:tc>
        <w:tc>
          <w:tcPr>
            <w:tcW w:w="684" w:type="dxa"/>
            <w:tcBorders>
              <w:top w:val="single" w:sz="4" w:space="0" w:color="auto"/>
              <w:left w:val="single" w:sz="4" w:space="0" w:color="auto"/>
              <w:bottom w:val="single" w:sz="4" w:space="0" w:color="auto"/>
              <w:right w:val="single" w:sz="4" w:space="0" w:color="auto"/>
            </w:tcBorders>
            <w:vAlign w:val="center"/>
          </w:tcPr>
          <w:p w14:paraId="50D94812" w14:textId="77777777" w:rsidR="0071340D" w:rsidRPr="0074462F" w:rsidRDefault="0071340D" w:rsidP="00372DA1">
            <w:pPr>
              <w:rPr>
                <w:color w:val="000000" w:themeColor="text1"/>
                <w:sz w:val="22"/>
              </w:rPr>
            </w:pPr>
            <w:r w:rsidRPr="0074462F">
              <w:rPr>
                <w:color w:val="000000" w:themeColor="text1"/>
                <w:sz w:val="22"/>
              </w:rPr>
              <w:t>NOTE</w:t>
            </w:r>
          </w:p>
        </w:tc>
        <w:tc>
          <w:tcPr>
            <w:tcW w:w="684" w:type="dxa"/>
            <w:tcBorders>
              <w:top w:val="single" w:sz="4" w:space="0" w:color="auto"/>
              <w:left w:val="single" w:sz="4" w:space="0" w:color="auto"/>
              <w:bottom w:val="single" w:sz="4" w:space="0" w:color="auto"/>
              <w:right w:val="single" w:sz="4" w:space="0" w:color="auto"/>
            </w:tcBorders>
            <w:vAlign w:val="center"/>
          </w:tcPr>
          <w:p w14:paraId="3AAEB14F"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5AD4E436" w14:textId="77777777" w:rsidR="0071340D" w:rsidRPr="0074462F" w:rsidRDefault="0071340D" w:rsidP="00372DA1">
            <w:pPr>
              <w:rPr>
                <w:color w:val="000000" w:themeColor="text1"/>
                <w:sz w:val="22"/>
                <w:szCs w:val="22"/>
              </w:rPr>
            </w:pPr>
            <w:r w:rsidRPr="0074462F">
              <w:rPr>
                <w:color w:val="000000" w:themeColor="text1"/>
                <w:sz w:val="22"/>
                <w:szCs w:val="22"/>
              </w:rPr>
              <w:t>I would not suggest to a user of the standard that they figure out how to do something only from an example. Also, this note duplicates a note from Section 2.5 (intentional?).</w:t>
            </w:r>
          </w:p>
        </w:tc>
        <w:tc>
          <w:tcPr>
            <w:tcW w:w="2446" w:type="dxa"/>
            <w:tcBorders>
              <w:top w:val="single" w:sz="4" w:space="0" w:color="auto"/>
              <w:left w:val="single" w:sz="4" w:space="0" w:color="auto"/>
              <w:bottom w:val="single" w:sz="4" w:space="0" w:color="auto"/>
              <w:right w:val="single" w:sz="4" w:space="0" w:color="auto"/>
            </w:tcBorders>
            <w:vAlign w:val="center"/>
          </w:tcPr>
          <w:p w14:paraId="3443D485"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293CB12F" w14:textId="77777777" w:rsidR="0071340D" w:rsidRPr="0074462F" w:rsidRDefault="0071340D" w:rsidP="00372DA1">
            <w:pPr>
              <w:rPr>
                <w:color w:val="000000" w:themeColor="text1"/>
                <w:sz w:val="22"/>
                <w:szCs w:val="22"/>
              </w:rPr>
            </w:pPr>
            <w:r w:rsidRPr="0074462F">
              <w:rPr>
                <w:color w:val="000000" w:themeColor="text1"/>
                <w:sz w:val="22"/>
                <w:szCs w:val="22"/>
              </w:rPr>
              <w:t>From: "... as shown in ANNEX H."</w:t>
            </w:r>
          </w:p>
          <w:p w14:paraId="18661AC3" w14:textId="77777777" w:rsidR="0071340D" w:rsidRPr="0074462F" w:rsidRDefault="0071340D" w:rsidP="00372DA1">
            <w:pPr>
              <w:rPr>
                <w:color w:val="000000" w:themeColor="text1"/>
                <w:sz w:val="22"/>
                <w:szCs w:val="22"/>
              </w:rPr>
            </w:pPr>
            <w:r w:rsidRPr="0074462F">
              <w:rPr>
                <w:color w:val="000000" w:themeColor="text1"/>
                <w:sz w:val="22"/>
                <w:szCs w:val="22"/>
              </w:rPr>
              <w:t>To: "... as described in 8.12 and shown in Annex H."</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201D77A5"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79511CA9"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47EC3684" w14:textId="77777777" w:rsidR="0071340D" w:rsidRPr="0074462F" w:rsidRDefault="0071340D" w:rsidP="00372DA1">
            <w:pPr>
              <w:rPr>
                <w:color w:val="000000" w:themeColor="text1"/>
                <w:sz w:val="22"/>
              </w:rPr>
            </w:pPr>
            <w:r w:rsidRPr="0074462F">
              <w:rPr>
                <w:color w:val="000000" w:themeColor="text1"/>
                <w:sz w:val="22"/>
              </w:rPr>
              <w:t>6-8</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BF43FB8" w14:textId="77777777" w:rsidR="0071340D" w:rsidRPr="0074462F" w:rsidRDefault="0071340D" w:rsidP="00372DA1">
            <w:pPr>
              <w:rPr>
                <w:color w:val="000000" w:themeColor="text1"/>
                <w:sz w:val="22"/>
              </w:rPr>
            </w:pPr>
            <w:r w:rsidRPr="0074462F">
              <w:rPr>
                <w:color w:val="000000" w:themeColor="text1"/>
                <w:sz w:val="22"/>
              </w:rPr>
              <w:t>6.1.2</w:t>
            </w:r>
          </w:p>
        </w:tc>
        <w:tc>
          <w:tcPr>
            <w:tcW w:w="684" w:type="dxa"/>
            <w:tcBorders>
              <w:top w:val="single" w:sz="4" w:space="0" w:color="auto"/>
              <w:left w:val="single" w:sz="4" w:space="0" w:color="auto"/>
              <w:bottom w:val="single" w:sz="4" w:space="0" w:color="auto"/>
              <w:right w:val="single" w:sz="4" w:space="0" w:color="auto"/>
            </w:tcBorders>
            <w:vAlign w:val="center"/>
          </w:tcPr>
          <w:p w14:paraId="743D408B" w14:textId="77777777" w:rsidR="0071340D" w:rsidRPr="0074462F" w:rsidRDefault="0071340D" w:rsidP="00372DA1">
            <w:pPr>
              <w:rPr>
                <w:color w:val="000000" w:themeColor="text1"/>
                <w:sz w:val="22"/>
              </w:rPr>
            </w:pPr>
            <w:r w:rsidRPr="0074462F">
              <w:rPr>
                <w:color w:val="000000" w:themeColor="text1"/>
                <w:sz w:val="22"/>
              </w:rPr>
              <w:t>3</w:t>
            </w:r>
          </w:p>
        </w:tc>
        <w:tc>
          <w:tcPr>
            <w:tcW w:w="684" w:type="dxa"/>
            <w:tcBorders>
              <w:top w:val="single" w:sz="4" w:space="0" w:color="auto"/>
              <w:left w:val="single" w:sz="4" w:space="0" w:color="auto"/>
              <w:bottom w:val="single" w:sz="4" w:space="0" w:color="auto"/>
              <w:right w:val="single" w:sz="4" w:space="0" w:color="auto"/>
            </w:tcBorders>
            <w:vAlign w:val="center"/>
          </w:tcPr>
          <w:p w14:paraId="6CE2185E"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38CDC25D" w14:textId="77777777" w:rsidR="0071340D" w:rsidRPr="0074462F" w:rsidRDefault="0071340D" w:rsidP="00372DA1">
            <w:pPr>
              <w:rPr>
                <w:color w:val="000000" w:themeColor="text1"/>
                <w:sz w:val="22"/>
                <w:szCs w:val="22"/>
              </w:rPr>
            </w:pPr>
            <w:r w:rsidRPr="0074462F">
              <w:rPr>
                <w:color w:val="000000" w:themeColor="text1"/>
                <w:sz w:val="22"/>
                <w:szCs w:val="22"/>
              </w:rPr>
              <w:t>In a "NOTE" we are not supposed to use normative language.</w:t>
            </w:r>
          </w:p>
        </w:tc>
        <w:tc>
          <w:tcPr>
            <w:tcW w:w="2446" w:type="dxa"/>
            <w:tcBorders>
              <w:top w:val="single" w:sz="4" w:space="0" w:color="auto"/>
              <w:left w:val="single" w:sz="4" w:space="0" w:color="auto"/>
              <w:bottom w:val="single" w:sz="4" w:space="0" w:color="auto"/>
              <w:right w:val="single" w:sz="4" w:space="0" w:color="auto"/>
            </w:tcBorders>
            <w:vAlign w:val="center"/>
          </w:tcPr>
          <w:p w14:paraId="48A63922"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2BEAB4E7" w14:textId="77777777" w:rsidR="0071340D" w:rsidRPr="0074462F" w:rsidRDefault="0071340D" w:rsidP="00372DA1">
            <w:pPr>
              <w:rPr>
                <w:color w:val="000000" w:themeColor="text1"/>
                <w:sz w:val="22"/>
                <w:szCs w:val="22"/>
              </w:rPr>
            </w:pPr>
            <w:r w:rsidRPr="0074462F">
              <w:rPr>
                <w:color w:val="000000" w:themeColor="text1"/>
                <w:sz w:val="22"/>
                <w:szCs w:val="22"/>
              </w:rPr>
              <w:t>From: "may"</w:t>
            </w:r>
          </w:p>
          <w:p w14:paraId="662ADCCE" w14:textId="77777777" w:rsidR="0071340D" w:rsidRPr="0074462F" w:rsidRDefault="0071340D" w:rsidP="00372DA1">
            <w:pPr>
              <w:rPr>
                <w:color w:val="000000" w:themeColor="text1"/>
                <w:sz w:val="22"/>
                <w:szCs w:val="22"/>
              </w:rPr>
            </w:pPr>
            <w:r w:rsidRPr="0074462F">
              <w:rPr>
                <w:color w:val="000000" w:themeColor="text1"/>
                <w:sz w:val="22"/>
                <w:szCs w:val="22"/>
              </w:rPr>
              <w:t>To: "can"</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565B157"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1740A2D0"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2844BEDB" w14:textId="77777777" w:rsidR="0071340D" w:rsidRPr="0074462F" w:rsidRDefault="0071340D" w:rsidP="00372DA1">
            <w:pPr>
              <w:rPr>
                <w:color w:val="000000" w:themeColor="text1"/>
                <w:sz w:val="22"/>
              </w:rPr>
            </w:pPr>
            <w:r w:rsidRPr="0074462F">
              <w:rPr>
                <w:color w:val="000000" w:themeColor="text1"/>
                <w:sz w:val="22"/>
              </w:rPr>
              <w:t>6-10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05A9BAA" w14:textId="77777777" w:rsidR="0071340D" w:rsidRPr="0074462F" w:rsidRDefault="0071340D" w:rsidP="00372DA1">
            <w:pPr>
              <w:rPr>
                <w:color w:val="000000" w:themeColor="text1"/>
                <w:sz w:val="22"/>
              </w:rPr>
            </w:pPr>
            <w:r w:rsidRPr="0074462F">
              <w:rPr>
                <w:color w:val="000000" w:themeColor="text1"/>
                <w:sz w:val="22"/>
              </w:rPr>
              <w:t>6.2.1.2</w:t>
            </w:r>
          </w:p>
        </w:tc>
        <w:tc>
          <w:tcPr>
            <w:tcW w:w="684" w:type="dxa"/>
            <w:tcBorders>
              <w:top w:val="single" w:sz="4" w:space="0" w:color="auto"/>
              <w:left w:val="single" w:sz="4" w:space="0" w:color="auto"/>
              <w:bottom w:val="single" w:sz="4" w:space="0" w:color="auto"/>
              <w:right w:val="single" w:sz="4" w:space="0" w:color="auto"/>
            </w:tcBorders>
            <w:vAlign w:val="center"/>
          </w:tcPr>
          <w:p w14:paraId="5F12CD3B"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6F582FAA" w14:textId="77777777" w:rsidR="0071340D" w:rsidRPr="0074462F" w:rsidRDefault="0071340D" w:rsidP="00372DA1">
            <w:pPr>
              <w:rPr>
                <w:color w:val="000000" w:themeColor="text1"/>
                <w:sz w:val="22"/>
              </w:rPr>
            </w:pPr>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252987CB" w14:textId="77777777" w:rsidR="0071340D" w:rsidRPr="0074462F" w:rsidRDefault="0071340D" w:rsidP="00372DA1">
            <w:pPr>
              <w:rPr>
                <w:color w:val="000000" w:themeColor="text1"/>
                <w:sz w:val="22"/>
                <w:szCs w:val="22"/>
              </w:rPr>
            </w:pPr>
            <w:r w:rsidRPr="0074462F">
              <w:rPr>
                <w:color w:val="000000" w:themeColor="text1"/>
                <w:sz w:val="22"/>
                <w:szCs w:val="22"/>
              </w:rPr>
              <w:t>Subject/verb agreement.</w:t>
            </w:r>
          </w:p>
        </w:tc>
        <w:tc>
          <w:tcPr>
            <w:tcW w:w="2446" w:type="dxa"/>
            <w:tcBorders>
              <w:top w:val="single" w:sz="4" w:space="0" w:color="auto"/>
              <w:left w:val="single" w:sz="4" w:space="0" w:color="auto"/>
              <w:bottom w:val="single" w:sz="4" w:space="0" w:color="auto"/>
              <w:right w:val="single" w:sz="4" w:space="0" w:color="auto"/>
            </w:tcBorders>
            <w:vAlign w:val="center"/>
          </w:tcPr>
          <w:p w14:paraId="454B341D"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711B0D4E" w14:textId="77777777" w:rsidR="0071340D" w:rsidRPr="0074462F" w:rsidRDefault="0071340D" w:rsidP="00372DA1">
            <w:pPr>
              <w:rPr>
                <w:color w:val="000000" w:themeColor="text1"/>
                <w:sz w:val="22"/>
                <w:szCs w:val="22"/>
              </w:rPr>
            </w:pPr>
            <w:r w:rsidRPr="0074462F">
              <w:rPr>
                <w:color w:val="000000" w:themeColor="text1"/>
                <w:sz w:val="22"/>
                <w:szCs w:val="22"/>
              </w:rPr>
              <w:t>From: "A ‘C’ denote keywords"</w:t>
            </w:r>
          </w:p>
          <w:p w14:paraId="35DA6232" w14:textId="77777777" w:rsidR="0071340D" w:rsidRPr="0074462F" w:rsidRDefault="0071340D" w:rsidP="00372DA1">
            <w:pPr>
              <w:rPr>
                <w:color w:val="000000" w:themeColor="text1"/>
                <w:sz w:val="22"/>
                <w:szCs w:val="22"/>
              </w:rPr>
            </w:pPr>
            <w:r w:rsidRPr="0074462F">
              <w:rPr>
                <w:color w:val="000000" w:themeColor="text1"/>
                <w:sz w:val="22"/>
                <w:szCs w:val="22"/>
              </w:rPr>
              <w:t>To:  "A ‘C’ denotes keywords"</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5F5F18E"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79A6B25A"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25B2D151" w14:textId="77777777" w:rsidR="0071340D" w:rsidRPr="0074462F" w:rsidRDefault="0071340D" w:rsidP="00372DA1">
            <w:pPr>
              <w:rPr>
                <w:color w:val="000000" w:themeColor="text1"/>
                <w:sz w:val="22"/>
              </w:rPr>
            </w:pPr>
            <w:r w:rsidRPr="0074462F">
              <w:rPr>
                <w:color w:val="000000" w:themeColor="text1"/>
                <w:sz w:val="22"/>
              </w:rPr>
              <w:t>6-10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814DC67" w14:textId="77777777" w:rsidR="0071340D" w:rsidRPr="0074462F" w:rsidRDefault="0071340D" w:rsidP="00372DA1">
            <w:pPr>
              <w:rPr>
                <w:color w:val="000000" w:themeColor="text1"/>
                <w:sz w:val="22"/>
              </w:rPr>
            </w:pPr>
            <w:r w:rsidRPr="0074462F">
              <w:rPr>
                <w:color w:val="000000" w:themeColor="text1"/>
                <w:sz w:val="22"/>
              </w:rPr>
              <w:t>6.2.1.2</w:t>
            </w:r>
          </w:p>
        </w:tc>
        <w:tc>
          <w:tcPr>
            <w:tcW w:w="684" w:type="dxa"/>
            <w:tcBorders>
              <w:top w:val="single" w:sz="4" w:space="0" w:color="auto"/>
              <w:left w:val="single" w:sz="4" w:space="0" w:color="auto"/>
              <w:bottom w:val="single" w:sz="4" w:space="0" w:color="auto"/>
              <w:right w:val="single" w:sz="4" w:space="0" w:color="auto"/>
            </w:tcBorders>
            <w:vAlign w:val="center"/>
          </w:tcPr>
          <w:p w14:paraId="33583C4D" w14:textId="77777777" w:rsidR="0071340D" w:rsidRPr="0074462F" w:rsidRDefault="0071340D" w:rsidP="00372DA1">
            <w:pPr>
              <w:rPr>
                <w:color w:val="000000" w:themeColor="text1"/>
                <w:sz w:val="22"/>
              </w:rPr>
            </w:pPr>
            <w:r w:rsidRPr="0074462F">
              <w:rPr>
                <w:color w:val="000000" w:themeColor="text1"/>
                <w:sz w:val="22"/>
              </w:rPr>
              <w:t>5</w:t>
            </w:r>
          </w:p>
        </w:tc>
        <w:tc>
          <w:tcPr>
            <w:tcW w:w="684" w:type="dxa"/>
            <w:tcBorders>
              <w:top w:val="single" w:sz="4" w:space="0" w:color="auto"/>
              <w:left w:val="single" w:sz="4" w:space="0" w:color="auto"/>
              <w:bottom w:val="single" w:sz="4" w:space="0" w:color="auto"/>
              <w:right w:val="single" w:sz="4" w:space="0" w:color="auto"/>
            </w:tcBorders>
            <w:vAlign w:val="center"/>
          </w:tcPr>
          <w:p w14:paraId="5B0E2A7E"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4980F96B" w14:textId="77777777" w:rsidR="0071340D" w:rsidRPr="0074462F" w:rsidRDefault="0071340D" w:rsidP="00372DA1">
            <w:pPr>
              <w:rPr>
                <w:color w:val="000000" w:themeColor="text1"/>
                <w:sz w:val="22"/>
                <w:szCs w:val="22"/>
              </w:rPr>
            </w:pPr>
            <w:r w:rsidRPr="0074462F">
              <w:rPr>
                <w:color w:val="000000" w:themeColor="text1"/>
                <w:sz w:val="22"/>
                <w:szCs w:val="22"/>
              </w:rPr>
              <w:t xml:space="preserve">For keywords that have a default, the keyword will not appear in the </w:t>
            </w:r>
            <w:r w:rsidRPr="0074462F">
              <w:rPr>
                <w:color w:val="000000" w:themeColor="text1"/>
                <w:sz w:val="22"/>
                <w:szCs w:val="22"/>
              </w:rPr>
              <w:lastRenderedPageBreak/>
              <w:t>message. It might be useful to users to have an explicit statement that the default must be used in OCM processing if these keywords do not appear in an OCM.</w:t>
            </w:r>
          </w:p>
        </w:tc>
        <w:tc>
          <w:tcPr>
            <w:tcW w:w="2446" w:type="dxa"/>
            <w:tcBorders>
              <w:top w:val="single" w:sz="4" w:space="0" w:color="auto"/>
              <w:left w:val="single" w:sz="4" w:space="0" w:color="auto"/>
              <w:bottom w:val="single" w:sz="4" w:space="0" w:color="auto"/>
              <w:right w:val="single" w:sz="4" w:space="0" w:color="auto"/>
            </w:tcBorders>
            <w:vAlign w:val="center"/>
          </w:tcPr>
          <w:p w14:paraId="73ED48F2" w14:textId="77777777" w:rsidR="0071340D" w:rsidRPr="0074462F" w:rsidRDefault="0071340D" w:rsidP="00372DA1">
            <w:pPr>
              <w:rPr>
                <w:color w:val="000000" w:themeColor="text1"/>
                <w:sz w:val="22"/>
              </w:rPr>
            </w:pPr>
            <w:r w:rsidRPr="0074462F">
              <w:rPr>
                <w:color w:val="000000" w:themeColor="text1"/>
                <w:sz w:val="22"/>
              </w:rPr>
              <w:lastRenderedPageBreak/>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71146C43" w14:textId="77777777" w:rsidR="0071340D" w:rsidRPr="0074462F" w:rsidRDefault="0071340D" w:rsidP="00372DA1">
            <w:pPr>
              <w:rPr>
                <w:color w:val="000000" w:themeColor="text1"/>
                <w:sz w:val="22"/>
                <w:szCs w:val="22"/>
              </w:rPr>
            </w:pPr>
            <w:r w:rsidRPr="0074462F">
              <w:rPr>
                <w:color w:val="000000" w:themeColor="text1"/>
                <w:sz w:val="22"/>
                <w:szCs w:val="22"/>
              </w:rPr>
              <w:t>From: "that value shall be used"</w:t>
            </w:r>
          </w:p>
          <w:p w14:paraId="378A4C63" w14:textId="77777777" w:rsidR="0071340D" w:rsidRPr="0074462F" w:rsidRDefault="0071340D" w:rsidP="00372DA1">
            <w:pPr>
              <w:rPr>
                <w:color w:val="000000" w:themeColor="text1"/>
                <w:sz w:val="22"/>
                <w:szCs w:val="22"/>
              </w:rPr>
            </w:pPr>
            <w:r w:rsidRPr="0074462F">
              <w:rPr>
                <w:color w:val="000000" w:themeColor="text1"/>
                <w:sz w:val="22"/>
                <w:szCs w:val="22"/>
              </w:rPr>
              <w:lastRenderedPageBreak/>
              <w:t>To: "that value shall be used in OCM processing" or something to that effect</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4FA14A28" w14:textId="77777777" w:rsidR="0071340D" w:rsidRPr="0074462F" w:rsidRDefault="0071340D" w:rsidP="00372DA1">
            <w:pPr>
              <w:rPr>
                <w:color w:val="000000" w:themeColor="text1"/>
                <w:sz w:val="22"/>
              </w:rPr>
            </w:pPr>
            <w:r>
              <w:rPr>
                <w:color w:val="000000" w:themeColor="text1"/>
                <w:sz w:val="22"/>
              </w:rPr>
              <w:lastRenderedPageBreak/>
              <w:t>Fixed.</w:t>
            </w:r>
          </w:p>
        </w:tc>
      </w:tr>
      <w:tr w:rsidR="0071340D" w:rsidRPr="00C635BB" w14:paraId="4F88EB25"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0B150E06" w14:textId="77777777" w:rsidR="0071340D" w:rsidRPr="0074462F" w:rsidRDefault="0071340D" w:rsidP="00372DA1">
            <w:pPr>
              <w:rPr>
                <w:color w:val="000000" w:themeColor="text1"/>
                <w:sz w:val="22"/>
              </w:rPr>
            </w:pPr>
            <w:r w:rsidRPr="0074462F">
              <w:rPr>
                <w:color w:val="000000" w:themeColor="text1"/>
                <w:sz w:val="22"/>
              </w:rPr>
              <w:t>6-11</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1C7C23D" w14:textId="77777777" w:rsidR="0071340D" w:rsidRPr="0074462F" w:rsidRDefault="0071340D" w:rsidP="00372DA1">
            <w:pPr>
              <w:rPr>
                <w:color w:val="000000" w:themeColor="text1"/>
                <w:sz w:val="22"/>
              </w:rPr>
            </w:pPr>
            <w:r w:rsidRPr="0074462F">
              <w:rPr>
                <w:color w:val="000000" w:themeColor="text1"/>
                <w:sz w:val="22"/>
              </w:rPr>
              <w:t>6.2.3.4</w:t>
            </w:r>
          </w:p>
        </w:tc>
        <w:tc>
          <w:tcPr>
            <w:tcW w:w="684" w:type="dxa"/>
            <w:tcBorders>
              <w:top w:val="single" w:sz="4" w:space="0" w:color="auto"/>
              <w:left w:val="single" w:sz="4" w:space="0" w:color="auto"/>
              <w:bottom w:val="single" w:sz="4" w:space="0" w:color="auto"/>
              <w:right w:val="single" w:sz="4" w:space="0" w:color="auto"/>
            </w:tcBorders>
            <w:vAlign w:val="center"/>
          </w:tcPr>
          <w:p w14:paraId="277371A2" w14:textId="77777777" w:rsidR="0071340D" w:rsidRPr="0074462F" w:rsidRDefault="0071340D" w:rsidP="00372DA1">
            <w:pPr>
              <w:rPr>
                <w:color w:val="000000" w:themeColor="text1"/>
                <w:sz w:val="22"/>
              </w:rPr>
            </w:pPr>
            <w:r w:rsidRPr="0074462F">
              <w:rPr>
                <w:color w:val="000000" w:themeColor="text1"/>
                <w:sz w:val="22"/>
              </w:rPr>
              <w:t>Note line 3</w:t>
            </w:r>
          </w:p>
        </w:tc>
        <w:tc>
          <w:tcPr>
            <w:tcW w:w="684" w:type="dxa"/>
            <w:tcBorders>
              <w:top w:val="single" w:sz="4" w:space="0" w:color="auto"/>
              <w:left w:val="single" w:sz="4" w:space="0" w:color="auto"/>
              <w:bottom w:val="single" w:sz="4" w:space="0" w:color="auto"/>
              <w:right w:val="single" w:sz="4" w:space="0" w:color="auto"/>
            </w:tcBorders>
            <w:vAlign w:val="center"/>
          </w:tcPr>
          <w:p w14:paraId="12DB14AB" w14:textId="77777777" w:rsidR="0071340D" w:rsidRPr="0074462F" w:rsidRDefault="0071340D" w:rsidP="00372DA1">
            <w:pPr>
              <w:rPr>
                <w:color w:val="000000" w:themeColor="text1"/>
                <w:sz w:val="22"/>
              </w:rPr>
            </w:pPr>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79B49C2A" w14:textId="77777777" w:rsidR="0071340D" w:rsidRPr="0074462F" w:rsidRDefault="0071340D" w:rsidP="00372DA1">
            <w:pPr>
              <w:rPr>
                <w:color w:val="000000" w:themeColor="text1"/>
                <w:sz w:val="22"/>
                <w:szCs w:val="22"/>
              </w:rPr>
            </w:pPr>
            <w:r w:rsidRPr="0074462F">
              <w:rPr>
                <w:color w:val="000000" w:themeColor="text1"/>
                <w:sz w:val="22"/>
                <w:szCs w:val="22"/>
              </w:rPr>
              <w:t>The numbering of the "References" section has changed</w:t>
            </w:r>
          </w:p>
        </w:tc>
        <w:tc>
          <w:tcPr>
            <w:tcW w:w="2446" w:type="dxa"/>
            <w:tcBorders>
              <w:top w:val="single" w:sz="4" w:space="0" w:color="auto"/>
              <w:left w:val="single" w:sz="4" w:space="0" w:color="auto"/>
              <w:bottom w:val="single" w:sz="4" w:space="0" w:color="auto"/>
              <w:right w:val="single" w:sz="4" w:space="0" w:color="auto"/>
            </w:tcBorders>
            <w:vAlign w:val="center"/>
          </w:tcPr>
          <w:p w14:paraId="20D7F25E"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779C469" w14:textId="77777777" w:rsidR="0071340D" w:rsidRPr="0074462F" w:rsidRDefault="0071340D" w:rsidP="00372DA1">
            <w:pPr>
              <w:rPr>
                <w:color w:val="000000" w:themeColor="text1"/>
                <w:sz w:val="22"/>
                <w:szCs w:val="22"/>
              </w:rPr>
            </w:pPr>
            <w:r w:rsidRPr="0074462F">
              <w:rPr>
                <w:color w:val="000000" w:themeColor="text1"/>
                <w:sz w:val="22"/>
                <w:szCs w:val="22"/>
              </w:rPr>
              <w:t>From: 1.7</w:t>
            </w:r>
          </w:p>
          <w:p w14:paraId="3570B5D4" w14:textId="77777777" w:rsidR="0071340D" w:rsidRPr="0074462F" w:rsidRDefault="0071340D" w:rsidP="00372DA1">
            <w:pPr>
              <w:rPr>
                <w:color w:val="000000" w:themeColor="text1"/>
                <w:sz w:val="22"/>
                <w:szCs w:val="22"/>
              </w:rPr>
            </w:pPr>
            <w:r w:rsidRPr="0074462F">
              <w:rPr>
                <w:color w:val="000000" w:themeColor="text1"/>
                <w:sz w:val="22"/>
                <w:szCs w:val="22"/>
              </w:rPr>
              <w:t>To: 1.6</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3FFC5D02"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5A178451"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52B1C6FA" w14:textId="77777777" w:rsidR="0071340D" w:rsidRPr="0074462F" w:rsidRDefault="0071340D" w:rsidP="00372DA1">
            <w:pPr>
              <w:rPr>
                <w:color w:val="000000" w:themeColor="text1"/>
                <w:sz w:val="22"/>
              </w:rPr>
            </w:pPr>
            <w:r w:rsidRPr="0074462F">
              <w:rPr>
                <w:color w:val="000000" w:themeColor="text1"/>
                <w:sz w:val="22"/>
              </w:rPr>
              <w:t>6-12</w:t>
            </w:r>
          </w:p>
          <w:p w14:paraId="092B4B2D" w14:textId="77777777" w:rsidR="0071340D" w:rsidRPr="0074462F" w:rsidRDefault="0071340D" w:rsidP="00372DA1">
            <w:pPr>
              <w:rPr>
                <w:color w:val="000000" w:themeColor="text1"/>
                <w:sz w:val="22"/>
              </w:rPr>
            </w:pPr>
            <w:r w:rsidRPr="0074462F">
              <w:rPr>
                <w:color w:val="000000" w:themeColor="text1"/>
                <w:sz w:val="22"/>
              </w:rPr>
              <w:t>6-13</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CEFB578" w14:textId="77777777" w:rsidR="0071340D" w:rsidRPr="0074462F" w:rsidRDefault="0071340D" w:rsidP="00372DA1">
            <w:pPr>
              <w:rPr>
                <w:color w:val="000000" w:themeColor="text1"/>
                <w:sz w:val="22"/>
              </w:rPr>
            </w:pPr>
            <w:r w:rsidRPr="0074462F">
              <w:rPr>
                <w:color w:val="000000" w:themeColor="text1"/>
                <w:sz w:val="22"/>
              </w:rPr>
              <w:t>Table 6-3</w:t>
            </w:r>
          </w:p>
        </w:tc>
        <w:tc>
          <w:tcPr>
            <w:tcW w:w="684" w:type="dxa"/>
            <w:tcBorders>
              <w:top w:val="single" w:sz="4" w:space="0" w:color="auto"/>
              <w:left w:val="single" w:sz="4" w:space="0" w:color="auto"/>
              <w:bottom w:val="single" w:sz="4" w:space="0" w:color="auto"/>
              <w:right w:val="single" w:sz="4" w:space="0" w:color="auto"/>
            </w:tcBorders>
            <w:vAlign w:val="center"/>
          </w:tcPr>
          <w:p w14:paraId="7311984E"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050CCEC4" w14:textId="77777777" w:rsidR="0071340D" w:rsidRPr="0074462F"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5764F45E" w14:textId="77777777" w:rsidR="0071340D" w:rsidRPr="0074462F" w:rsidRDefault="0071340D" w:rsidP="00372DA1">
            <w:pPr>
              <w:rPr>
                <w:color w:val="000000" w:themeColor="text1"/>
                <w:sz w:val="22"/>
                <w:szCs w:val="22"/>
              </w:rPr>
            </w:pPr>
            <w:r w:rsidRPr="0074462F">
              <w:rPr>
                <w:color w:val="000000" w:themeColor="text1"/>
                <w:sz w:val="22"/>
                <w:szCs w:val="22"/>
              </w:rPr>
              <w:t xml:space="preserve">It's not clear to me why the source for the OBJECT_NAME and INTERNATIONAL_DESIGNATOR </w:t>
            </w:r>
            <w:proofErr w:type="gramStart"/>
            <w:r w:rsidRPr="0074462F">
              <w:rPr>
                <w:color w:val="000000" w:themeColor="text1"/>
                <w:sz w:val="22"/>
                <w:szCs w:val="22"/>
              </w:rPr>
              <w:t>are</w:t>
            </w:r>
            <w:proofErr w:type="gramEnd"/>
            <w:r w:rsidRPr="0074462F">
              <w:rPr>
                <w:color w:val="000000" w:themeColor="text1"/>
                <w:sz w:val="22"/>
                <w:szCs w:val="22"/>
              </w:rPr>
              <w:t xml:space="preserve"> different.</w:t>
            </w:r>
          </w:p>
        </w:tc>
        <w:tc>
          <w:tcPr>
            <w:tcW w:w="2446" w:type="dxa"/>
            <w:tcBorders>
              <w:top w:val="single" w:sz="4" w:space="0" w:color="auto"/>
              <w:left w:val="single" w:sz="4" w:space="0" w:color="auto"/>
              <w:bottom w:val="single" w:sz="4" w:space="0" w:color="auto"/>
              <w:right w:val="single" w:sz="4" w:space="0" w:color="auto"/>
            </w:tcBorders>
            <w:vAlign w:val="center"/>
          </w:tcPr>
          <w:p w14:paraId="56FF98B5"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26923A70" w14:textId="77777777" w:rsidR="0071340D" w:rsidRPr="0074462F" w:rsidRDefault="0071340D" w:rsidP="00372DA1">
            <w:pPr>
              <w:rPr>
                <w:color w:val="000000" w:themeColor="text1"/>
                <w:sz w:val="22"/>
                <w:szCs w:val="22"/>
              </w:rPr>
            </w:pPr>
            <w:r w:rsidRPr="0074462F">
              <w:rPr>
                <w:color w:val="000000" w:themeColor="text1"/>
                <w:sz w:val="22"/>
                <w:szCs w:val="22"/>
              </w:rPr>
              <w:t>Resolve inconsistency by stating a "definitive" source. If the existing text is retained, then there should be guidance for the user as to which source to use if the source identified for OBJECT_NAME and the source identified for INTERNATIONAL_DESIGNATOR disagree.</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52D896A1" w14:textId="77777777" w:rsidR="0071340D" w:rsidRPr="0074462F" w:rsidRDefault="0071340D" w:rsidP="00372DA1">
            <w:pPr>
              <w:rPr>
                <w:color w:val="000000" w:themeColor="text1"/>
                <w:sz w:val="22"/>
              </w:rPr>
            </w:pPr>
            <w:r>
              <w:rPr>
                <w:color w:val="000000" w:themeColor="text1"/>
                <w:sz w:val="22"/>
              </w:rPr>
              <w:t>Clarified the sources to include UNOOSA, the spacecraft operator, a State Actor, or a commercial SSA provider (via CATALOG_NAME).</w:t>
            </w:r>
          </w:p>
        </w:tc>
      </w:tr>
      <w:tr w:rsidR="0071340D" w:rsidRPr="00C635BB" w14:paraId="2301C1C2"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533BEB7F" w14:textId="77777777" w:rsidR="0071340D" w:rsidRPr="0074462F" w:rsidRDefault="0071340D" w:rsidP="00372DA1">
            <w:pPr>
              <w:rPr>
                <w:color w:val="000000" w:themeColor="text1"/>
                <w:sz w:val="22"/>
              </w:rPr>
            </w:pPr>
            <w:r w:rsidRPr="0074462F">
              <w:rPr>
                <w:color w:val="000000" w:themeColor="text1"/>
                <w:sz w:val="22"/>
              </w:rPr>
              <w:t>6-17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CC63955" w14:textId="77777777" w:rsidR="0071340D" w:rsidRPr="0074462F" w:rsidRDefault="0071340D" w:rsidP="00372DA1">
            <w:pPr>
              <w:rPr>
                <w:color w:val="000000" w:themeColor="text1"/>
                <w:sz w:val="22"/>
              </w:rPr>
            </w:pPr>
            <w:r w:rsidRPr="0074462F">
              <w:rPr>
                <w:color w:val="000000" w:themeColor="text1"/>
                <w:sz w:val="22"/>
              </w:rPr>
              <w:t>6.2.4.4</w:t>
            </w:r>
          </w:p>
        </w:tc>
        <w:tc>
          <w:tcPr>
            <w:tcW w:w="684" w:type="dxa"/>
            <w:tcBorders>
              <w:top w:val="single" w:sz="4" w:space="0" w:color="auto"/>
              <w:left w:val="single" w:sz="4" w:space="0" w:color="auto"/>
              <w:bottom w:val="single" w:sz="4" w:space="0" w:color="auto"/>
              <w:right w:val="single" w:sz="4" w:space="0" w:color="auto"/>
            </w:tcBorders>
            <w:vAlign w:val="center"/>
          </w:tcPr>
          <w:p w14:paraId="1B9255B0" w14:textId="77777777" w:rsidR="0071340D" w:rsidRPr="0074462F" w:rsidRDefault="0071340D" w:rsidP="00372DA1">
            <w:pPr>
              <w:rPr>
                <w:color w:val="000000" w:themeColor="text1"/>
                <w:sz w:val="22"/>
              </w:rPr>
            </w:pPr>
            <w:r w:rsidRPr="0074462F">
              <w:rPr>
                <w:color w:val="000000" w:themeColor="text1"/>
                <w:sz w:val="22"/>
              </w:rPr>
              <w:t>4 &amp; 5</w:t>
            </w:r>
          </w:p>
        </w:tc>
        <w:tc>
          <w:tcPr>
            <w:tcW w:w="684" w:type="dxa"/>
            <w:tcBorders>
              <w:top w:val="single" w:sz="4" w:space="0" w:color="auto"/>
              <w:left w:val="single" w:sz="4" w:space="0" w:color="auto"/>
              <w:bottom w:val="single" w:sz="4" w:space="0" w:color="auto"/>
              <w:right w:val="single" w:sz="4" w:space="0" w:color="auto"/>
            </w:tcBorders>
            <w:vAlign w:val="center"/>
          </w:tcPr>
          <w:p w14:paraId="57EDF250"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5E75DBCD" w14:textId="77777777" w:rsidR="0071340D" w:rsidRPr="0074462F" w:rsidRDefault="0071340D" w:rsidP="00372DA1">
            <w:pPr>
              <w:rPr>
                <w:color w:val="000000" w:themeColor="text1"/>
                <w:sz w:val="22"/>
                <w:szCs w:val="22"/>
              </w:rPr>
            </w:pPr>
            <w:r w:rsidRPr="0074462F">
              <w:rPr>
                <w:color w:val="000000" w:themeColor="text1"/>
                <w:sz w:val="22"/>
                <w:szCs w:val="22"/>
              </w:rPr>
              <w:t>ORB_BASIS_ID is specified for two of the characteristics in the list.</w:t>
            </w:r>
          </w:p>
        </w:tc>
        <w:tc>
          <w:tcPr>
            <w:tcW w:w="2446" w:type="dxa"/>
            <w:tcBorders>
              <w:top w:val="single" w:sz="4" w:space="0" w:color="auto"/>
              <w:left w:val="single" w:sz="4" w:space="0" w:color="auto"/>
              <w:bottom w:val="single" w:sz="4" w:space="0" w:color="auto"/>
              <w:right w:val="single" w:sz="4" w:space="0" w:color="auto"/>
            </w:tcBorders>
            <w:vAlign w:val="center"/>
          </w:tcPr>
          <w:p w14:paraId="6A7E2129"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03CB0BFF" w14:textId="77777777" w:rsidR="0071340D" w:rsidRPr="0074462F" w:rsidRDefault="0071340D" w:rsidP="00372DA1">
            <w:pPr>
              <w:rPr>
                <w:color w:val="000000" w:themeColor="text1"/>
                <w:sz w:val="22"/>
                <w:szCs w:val="22"/>
              </w:rPr>
            </w:pPr>
            <w:r w:rsidRPr="0074462F">
              <w:rPr>
                <w:color w:val="000000" w:themeColor="text1"/>
                <w:sz w:val="22"/>
                <w:szCs w:val="22"/>
              </w:rPr>
              <w:t>I think the first should simply be ORB_BASIS</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F97F0E8"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316F8490"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15730246" w14:textId="77777777" w:rsidR="0071340D" w:rsidRPr="0074462F" w:rsidRDefault="0071340D" w:rsidP="00372DA1">
            <w:pPr>
              <w:rPr>
                <w:color w:val="000000" w:themeColor="text1"/>
                <w:sz w:val="22"/>
              </w:rPr>
            </w:pPr>
            <w:r w:rsidRPr="0074462F">
              <w:rPr>
                <w:color w:val="000000" w:themeColor="text1"/>
                <w:sz w:val="22"/>
              </w:rPr>
              <w:t>6-19</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82B0640" w14:textId="77777777" w:rsidR="0071340D" w:rsidRPr="0074462F" w:rsidRDefault="0071340D" w:rsidP="00372DA1">
            <w:pPr>
              <w:rPr>
                <w:color w:val="000000" w:themeColor="text1"/>
                <w:sz w:val="22"/>
              </w:rPr>
            </w:pPr>
            <w:r w:rsidRPr="0074462F">
              <w:rPr>
                <w:color w:val="000000" w:themeColor="text1"/>
                <w:sz w:val="22"/>
              </w:rPr>
              <w:t>Table 6-4</w:t>
            </w:r>
          </w:p>
        </w:tc>
        <w:tc>
          <w:tcPr>
            <w:tcW w:w="684" w:type="dxa"/>
            <w:tcBorders>
              <w:top w:val="single" w:sz="4" w:space="0" w:color="auto"/>
              <w:left w:val="single" w:sz="4" w:space="0" w:color="auto"/>
              <w:bottom w:val="single" w:sz="4" w:space="0" w:color="auto"/>
              <w:right w:val="single" w:sz="4" w:space="0" w:color="auto"/>
            </w:tcBorders>
            <w:vAlign w:val="center"/>
          </w:tcPr>
          <w:p w14:paraId="259BC8C0"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64713F32"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67924C02" w14:textId="77777777" w:rsidR="0071340D" w:rsidRPr="0074462F" w:rsidRDefault="0071340D" w:rsidP="00372DA1">
            <w:pPr>
              <w:rPr>
                <w:color w:val="000000" w:themeColor="text1"/>
                <w:sz w:val="22"/>
                <w:szCs w:val="22"/>
              </w:rPr>
            </w:pPr>
            <w:r w:rsidRPr="0074462F">
              <w:rPr>
                <w:color w:val="000000" w:themeColor="text1"/>
                <w:sz w:val="22"/>
                <w:szCs w:val="22"/>
              </w:rPr>
              <w:t xml:space="preserve">INTERPOLATION_DEGREE: M/O/C is marked as "O" but should probably be "C" given that the </w:t>
            </w:r>
            <w:proofErr w:type="spellStart"/>
            <w:r w:rsidRPr="0074462F">
              <w:rPr>
                <w:color w:val="000000" w:themeColor="text1"/>
                <w:sz w:val="22"/>
                <w:szCs w:val="22"/>
              </w:rPr>
              <w:t>Desription</w:t>
            </w:r>
            <w:proofErr w:type="spellEnd"/>
            <w:r w:rsidRPr="0074462F">
              <w:rPr>
                <w:color w:val="000000" w:themeColor="text1"/>
                <w:sz w:val="22"/>
                <w:szCs w:val="22"/>
              </w:rPr>
              <w:t xml:space="preserve"> cites a condition for using it.</w:t>
            </w:r>
          </w:p>
        </w:tc>
        <w:tc>
          <w:tcPr>
            <w:tcW w:w="2446" w:type="dxa"/>
            <w:tcBorders>
              <w:top w:val="single" w:sz="4" w:space="0" w:color="auto"/>
              <w:left w:val="single" w:sz="4" w:space="0" w:color="auto"/>
              <w:bottom w:val="single" w:sz="4" w:space="0" w:color="auto"/>
              <w:right w:val="single" w:sz="4" w:space="0" w:color="auto"/>
            </w:tcBorders>
            <w:vAlign w:val="center"/>
          </w:tcPr>
          <w:p w14:paraId="727AE9AD"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706382D6" w14:textId="77777777" w:rsidR="0071340D" w:rsidRPr="0074462F" w:rsidRDefault="0071340D" w:rsidP="00372DA1">
            <w:pPr>
              <w:rPr>
                <w:color w:val="000000" w:themeColor="text1"/>
                <w:sz w:val="22"/>
                <w:szCs w:val="22"/>
              </w:rPr>
            </w:pPr>
            <w:r w:rsidRPr="0074462F">
              <w:rPr>
                <w:color w:val="000000" w:themeColor="text1"/>
                <w:sz w:val="22"/>
                <w:szCs w:val="22"/>
              </w:rPr>
              <w:t>From:  M/O/C = "O"</w:t>
            </w:r>
          </w:p>
          <w:p w14:paraId="349F48A6" w14:textId="77777777" w:rsidR="0071340D" w:rsidRPr="0074462F" w:rsidRDefault="0071340D" w:rsidP="00372DA1">
            <w:pPr>
              <w:rPr>
                <w:color w:val="000000" w:themeColor="text1"/>
                <w:sz w:val="22"/>
                <w:szCs w:val="22"/>
              </w:rPr>
            </w:pPr>
            <w:r w:rsidRPr="0074462F">
              <w:rPr>
                <w:color w:val="000000" w:themeColor="text1"/>
                <w:sz w:val="22"/>
                <w:szCs w:val="22"/>
              </w:rPr>
              <w:t>To:  M/O/C = "C"</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5DB2DA5A"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64B8A871"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1E3D684C" w14:textId="77777777" w:rsidR="0071340D" w:rsidRPr="0074462F" w:rsidRDefault="0071340D" w:rsidP="00372DA1">
            <w:pPr>
              <w:rPr>
                <w:color w:val="000000" w:themeColor="text1"/>
                <w:sz w:val="22"/>
              </w:rPr>
            </w:pPr>
            <w:r w:rsidRPr="0074462F">
              <w:rPr>
                <w:color w:val="000000" w:themeColor="text1"/>
                <w:sz w:val="22"/>
              </w:rPr>
              <w:t>6-20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4D6F93C" w14:textId="77777777" w:rsidR="0071340D" w:rsidRPr="0074462F" w:rsidRDefault="0071340D" w:rsidP="00372DA1">
            <w:pPr>
              <w:rPr>
                <w:color w:val="000000" w:themeColor="text1"/>
                <w:sz w:val="22"/>
              </w:rPr>
            </w:pPr>
            <w:r w:rsidRPr="0074462F">
              <w:rPr>
                <w:color w:val="000000" w:themeColor="text1"/>
                <w:sz w:val="22"/>
              </w:rPr>
              <w:t>Table 6-4</w:t>
            </w:r>
          </w:p>
        </w:tc>
        <w:tc>
          <w:tcPr>
            <w:tcW w:w="684" w:type="dxa"/>
            <w:tcBorders>
              <w:top w:val="single" w:sz="4" w:space="0" w:color="auto"/>
              <w:left w:val="single" w:sz="4" w:space="0" w:color="auto"/>
              <w:bottom w:val="single" w:sz="4" w:space="0" w:color="auto"/>
              <w:right w:val="single" w:sz="4" w:space="0" w:color="auto"/>
            </w:tcBorders>
            <w:vAlign w:val="center"/>
          </w:tcPr>
          <w:p w14:paraId="36245388"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2AA54EFE"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22D41DCC" w14:textId="77777777" w:rsidR="0071340D" w:rsidRPr="0074462F" w:rsidRDefault="0071340D" w:rsidP="00372DA1">
            <w:pPr>
              <w:rPr>
                <w:color w:val="000000" w:themeColor="text1"/>
                <w:sz w:val="22"/>
                <w:szCs w:val="22"/>
              </w:rPr>
            </w:pPr>
            <w:r w:rsidRPr="0074462F">
              <w:rPr>
                <w:color w:val="000000" w:themeColor="text1"/>
                <w:sz w:val="22"/>
                <w:szCs w:val="22"/>
              </w:rPr>
              <w:t>ORB_FRAME_EPOCH is marked "O" in the M/O/C column, but should be "C" since it's conditional</w:t>
            </w:r>
          </w:p>
        </w:tc>
        <w:tc>
          <w:tcPr>
            <w:tcW w:w="2446" w:type="dxa"/>
            <w:tcBorders>
              <w:top w:val="single" w:sz="4" w:space="0" w:color="auto"/>
              <w:left w:val="single" w:sz="4" w:space="0" w:color="auto"/>
              <w:bottom w:val="single" w:sz="4" w:space="0" w:color="auto"/>
              <w:right w:val="single" w:sz="4" w:space="0" w:color="auto"/>
            </w:tcBorders>
            <w:vAlign w:val="center"/>
          </w:tcPr>
          <w:p w14:paraId="3E87E570"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7E79DAB7" w14:textId="77777777" w:rsidR="0071340D" w:rsidRPr="0074462F" w:rsidRDefault="0071340D" w:rsidP="00372DA1">
            <w:pPr>
              <w:rPr>
                <w:color w:val="000000" w:themeColor="text1"/>
                <w:sz w:val="22"/>
                <w:szCs w:val="22"/>
              </w:rPr>
            </w:pPr>
            <w:r w:rsidRPr="0074462F">
              <w:rPr>
                <w:color w:val="000000" w:themeColor="text1"/>
                <w:sz w:val="22"/>
                <w:szCs w:val="22"/>
              </w:rPr>
              <w:t>From: M/O/C = "O"</w:t>
            </w:r>
          </w:p>
          <w:p w14:paraId="23C8A74D" w14:textId="77777777" w:rsidR="0071340D" w:rsidRPr="0074462F" w:rsidRDefault="0071340D" w:rsidP="00372DA1">
            <w:pPr>
              <w:rPr>
                <w:color w:val="000000" w:themeColor="text1"/>
                <w:sz w:val="22"/>
                <w:szCs w:val="22"/>
              </w:rPr>
            </w:pPr>
            <w:r w:rsidRPr="0074462F">
              <w:rPr>
                <w:color w:val="000000" w:themeColor="text1"/>
                <w:sz w:val="22"/>
                <w:szCs w:val="22"/>
              </w:rPr>
              <w:t>To: M/O/C = "C"</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63C70286"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75BC26BF"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1B22E81F" w14:textId="77777777" w:rsidR="0071340D" w:rsidRPr="0074462F" w:rsidRDefault="0071340D" w:rsidP="00372DA1">
            <w:pPr>
              <w:rPr>
                <w:color w:val="000000" w:themeColor="text1"/>
                <w:sz w:val="22"/>
              </w:rPr>
            </w:pPr>
            <w:r w:rsidRPr="0074462F">
              <w:rPr>
                <w:color w:val="000000" w:themeColor="text1"/>
                <w:sz w:val="22"/>
              </w:rPr>
              <w:t>6-22</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52FA469" w14:textId="77777777" w:rsidR="0071340D" w:rsidRPr="0074462F" w:rsidRDefault="0071340D" w:rsidP="00372DA1">
            <w:pPr>
              <w:rPr>
                <w:color w:val="000000" w:themeColor="text1"/>
                <w:sz w:val="22"/>
              </w:rPr>
            </w:pPr>
            <w:r w:rsidRPr="0074462F">
              <w:rPr>
                <w:color w:val="000000" w:themeColor="text1"/>
                <w:sz w:val="22"/>
              </w:rPr>
              <w:t>Table 6-5</w:t>
            </w:r>
          </w:p>
        </w:tc>
        <w:tc>
          <w:tcPr>
            <w:tcW w:w="684" w:type="dxa"/>
            <w:tcBorders>
              <w:top w:val="single" w:sz="4" w:space="0" w:color="auto"/>
              <w:left w:val="single" w:sz="4" w:space="0" w:color="auto"/>
              <w:bottom w:val="single" w:sz="4" w:space="0" w:color="auto"/>
              <w:right w:val="single" w:sz="4" w:space="0" w:color="auto"/>
            </w:tcBorders>
            <w:vAlign w:val="center"/>
          </w:tcPr>
          <w:p w14:paraId="2FC31DFF"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6B628EE9" w14:textId="77777777" w:rsidR="0071340D" w:rsidRPr="0074462F"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3F11613A" w14:textId="77777777" w:rsidR="0071340D" w:rsidRPr="0074462F" w:rsidRDefault="0071340D" w:rsidP="00372DA1">
            <w:pPr>
              <w:rPr>
                <w:color w:val="000000" w:themeColor="text1"/>
                <w:sz w:val="22"/>
                <w:szCs w:val="22"/>
              </w:rPr>
            </w:pPr>
            <w:r w:rsidRPr="0074462F">
              <w:rPr>
                <w:color w:val="000000" w:themeColor="text1"/>
                <w:sz w:val="22"/>
                <w:szCs w:val="22"/>
              </w:rPr>
              <w:t xml:space="preserve">OEB_PARENT_FRAME: The default "RIC" is not present as an entry in the SANA registry for "Orbit-Relative Reference Frames". It is only there </w:t>
            </w:r>
            <w:r w:rsidRPr="0074462F">
              <w:rPr>
                <w:color w:val="000000" w:themeColor="text1"/>
                <w:sz w:val="22"/>
                <w:szCs w:val="22"/>
              </w:rPr>
              <w:lastRenderedPageBreak/>
              <w:t>as "others have referred to this as" for "RSW_ROTATING".</w:t>
            </w:r>
          </w:p>
          <w:p w14:paraId="18CBCD28" w14:textId="77777777" w:rsidR="0071340D" w:rsidRPr="0074462F" w:rsidRDefault="0071340D" w:rsidP="00372DA1">
            <w:pPr>
              <w:rPr>
                <w:color w:val="000000" w:themeColor="text1"/>
                <w:sz w:val="22"/>
                <w:szCs w:val="22"/>
              </w:rPr>
            </w:pPr>
          </w:p>
        </w:tc>
        <w:tc>
          <w:tcPr>
            <w:tcW w:w="2446" w:type="dxa"/>
            <w:tcBorders>
              <w:top w:val="single" w:sz="4" w:space="0" w:color="auto"/>
              <w:left w:val="single" w:sz="4" w:space="0" w:color="auto"/>
              <w:bottom w:val="single" w:sz="4" w:space="0" w:color="auto"/>
              <w:right w:val="single" w:sz="4" w:space="0" w:color="auto"/>
            </w:tcBorders>
            <w:vAlign w:val="center"/>
          </w:tcPr>
          <w:p w14:paraId="5D8A3E43" w14:textId="77777777" w:rsidR="0071340D" w:rsidRPr="0074462F" w:rsidRDefault="0071340D" w:rsidP="00372DA1">
            <w:pPr>
              <w:rPr>
                <w:color w:val="000000" w:themeColor="text1"/>
                <w:sz w:val="22"/>
              </w:rPr>
            </w:pPr>
            <w:r w:rsidRPr="0074462F">
              <w:rPr>
                <w:color w:val="000000" w:themeColor="text1"/>
                <w:sz w:val="22"/>
              </w:rPr>
              <w:lastRenderedPageBreak/>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B837C2A" w14:textId="77777777" w:rsidR="0071340D" w:rsidRPr="0074462F" w:rsidRDefault="0071340D" w:rsidP="00372DA1">
            <w:pPr>
              <w:rPr>
                <w:color w:val="000000" w:themeColor="text1"/>
                <w:sz w:val="22"/>
                <w:szCs w:val="22"/>
              </w:rPr>
            </w:pPr>
            <w:r w:rsidRPr="0074462F">
              <w:rPr>
                <w:color w:val="000000" w:themeColor="text1"/>
                <w:sz w:val="22"/>
                <w:szCs w:val="22"/>
              </w:rPr>
              <w:t>Change default to RSW_ROTATING.</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E3F1959"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29B53BE8"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4E276F29" w14:textId="77777777" w:rsidR="0071340D" w:rsidRPr="0074462F" w:rsidRDefault="0071340D" w:rsidP="00372DA1">
            <w:pPr>
              <w:rPr>
                <w:color w:val="000000" w:themeColor="text1"/>
                <w:sz w:val="22"/>
              </w:rPr>
            </w:pPr>
            <w:r w:rsidRPr="0074462F">
              <w:rPr>
                <w:color w:val="000000" w:themeColor="text1"/>
                <w:sz w:val="22"/>
              </w:rPr>
              <w:t>6-25</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9E068CF" w14:textId="77777777" w:rsidR="0071340D" w:rsidRPr="0074462F" w:rsidRDefault="0071340D" w:rsidP="00372DA1">
            <w:pPr>
              <w:rPr>
                <w:color w:val="000000" w:themeColor="text1"/>
                <w:sz w:val="22"/>
              </w:rPr>
            </w:pPr>
            <w:r w:rsidRPr="0074462F">
              <w:rPr>
                <w:color w:val="000000" w:themeColor="text1"/>
                <w:sz w:val="22"/>
              </w:rPr>
              <w:t>6.2.6.4</w:t>
            </w:r>
          </w:p>
        </w:tc>
        <w:tc>
          <w:tcPr>
            <w:tcW w:w="684" w:type="dxa"/>
            <w:tcBorders>
              <w:top w:val="single" w:sz="4" w:space="0" w:color="auto"/>
              <w:left w:val="single" w:sz="4" w:space="0" w:color="auto"/>
              <w:bottom w:val="single" w:sz="4" w:space="0" w:color="auto"/>
              <w:right w:val="single" w:sz="4" w:space="0" w:color="auto"/>
            </w:tcBorders>
            <w:vAlign w:val="center"/>
          </w:tcPr>
          <w:p w14:paraId="1121C324"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5747EBCE" w14:textId="77777777" w:rsidR="0071340D" w:rsidRPr="0074462F" w:rsidRDefault="0071340D" w:rsidP="00372DA1">
            <w:pPr>
              <w:rPr>
                <w:color w:val="000000" w:themeColor="text1"/>
                <w:sz w:val="22"/>
              </w:rPr>
            </w:pPr>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7D2E32B8" w14:textId="77777777" w:rsidR="0071340D" w:rsidRPr="0074462F" w:rsidRDefault="0071340D" w:rsidP="00372DA1">
            <w:pPr>
              <w:rPr>
                <w:color w:val="000000" w:themeColor="text1"/>
                <w:sz w:val="22"/>
                <w:szCs w:val="22"/>
              </w:rPr>
            </w:pPr>
            <w:r w:rsidRPr="0074462F">
              <w:rPr>
                <w:color w:val="000000" w:themeColor="text1"/>
                <w:sz w:val="22"/>
                <w:szCs w:val="22"/>
              </w:rPr>
              <w:t>List numbering starts at 7</w:t>
            </w:r>
          </w:p>
        </w:tc>
        <w:tc>
          <w:tcPr>
            <w:tcW w:w="2446" w:type="dxa"/>
            <w:tcBorders>
              <w:top w:val="single" w:sz="4" w:space="0" w:color="auto"/>
              <w:left w:val="single" w:sz="4" w:space="0" w:color="auto"/>
              <w:bottom w:val="single" w:sz="4" w:space="0" w:color="auto"/>
              <w:right w:val="single" w:sz="4" w:space="0" w:color="auto"/>
            </w:tcBorders>
            <w:vAlign w:val="center"/>
          </w:tcPr>
          <w:p w14:paraId="705CCAD5"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32DE2F50" w14:textId="77777777" w:rsidR="0071340D" w:rsidRPr="0074462F" w:rsidRDefault="0071340D" w:rsidP="00372DA1">
            <w:pPr>
              <w:rPr>
                <w:color w:val="000000" w:themeColor="text1"/>
                <w:sz w:val="22"/>
                <w:szCs w:val="22"/>
              </w:rPr>
            </w:pPr>
            <w:r w:rsidRPr="0074462F">
              <w:rPr>
                <w:color w:val="000000" w:themeColor="text1"/>
                <w:sz w:val="22"/>
                <w:szCs w:val="22"/>
              </w:rPr>
              <w:t>Restart list numbering at 1</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0C9D320"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5DA8CDB7"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28C7FF7C" w14:textId="77777777" w:rsidR="0071340D" w:rsidRPr="0074462F" w:rsidRDefault="0071340D" w:rsidP="00372DA1">
            <w:pPr>
              <w:rPr>
                <w:color w:val="000000" w:themeColor="text1"/>
                <w:sz w:val="22"/>
              </w:rPr>
            </w:pPr>
            <w:r w:rsidRPr="0074462F">
              <w:rPr>
                <w:color w:val="000000" w:themeColor="text1"/>
                <w:sz w:val="22"/>
              </w:rPr>
              <w:t>6-26</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BA10779" w14:textId="77777777" w:rsidR="0071340D" w:rsidRPr="0074462F" w:rsidRDefault="0071340D" w:rsidP="00372DA1">
            <w:pPr>
              <w:rPr>
                <w:color w:val="000000" w:themeColor="text1"/>
                <w:sz w:val="22"/>
              </w:rPr>
            </w:pPr>
            <w:r w:rsidRPr="0074462F">
              <w:rPr>
                <w:color w:val="000000" w:themeColor="text1"/>
                <w:sz w:val="22"/>
              </w:rPr>
              <w:t xml:space="preserve">6.2.6.12.2 </w:t>
            </w:r>
          </w:p>
        </w:tc>
        <w:tc>
          <w:tcPr>
            <w:tcW w:w="684" w:type="dxa"/>
            <w:tcBorders>
              <w:top w:val="single" w:sz="4" w:space="0" w:color="auto"/>
              <w:left w:val="single" w:sz="4" w:space="0" w:color="auto"/>
              <w:bottom w:val="single" w:sz="4" w:space="0" w:color="auto"/>
              <w:right w:val="single" w:sz="4" w:space="0" w:color="auto"/>
            </w:tcBorders>
            <w:vAlign w:val="center"/>
          </w:tcPr>
          <w:p w14:paraId="0BA8751E"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58A1B04D" w14:textId="77777777" w:rsidR="0071340D" w:rsidRPr="0074462F" w:rsidRDefault="0071340D" w:rsidP="00372DA1">
            <w:pPr>
              <w:rPr>
                <w:color w:val="000000" w:themeColor="text1"/>
                <w:sz w:val="22"/>
              </w:rPr>
            </w:pPr>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4DF560D9" w14:textId="77777777" w:rsidR="0071340D" w:rsidRPr="0074462F" w:rsidRDefault="0071340D" w:rsidP="00372DA1">
            <w:pPr>
              <w:rPr>
                <w:color w:val="000000" w:themeColor="text1"/>
                <w:sz w:val="22"/>
                <w:szCs w:val="22"/>
              </w:rPr>
            </w:pPr>
            <w:r w:rsidRPr="0074462F">
              <w:rPr>
                <w:color w:val="000000" w:themeColor="text1"/>
                <w:sz w:val="22"/>
                <w:szCs w:val="22"/>
              </w:rPr>
              <w:t>The meaning of "LTM" is implied here, and is fairly obvious, but should probably be added to the acronyms annex.</w:t>
            </w:r>
          </w:p>
        </w:tc>
        <w:tc>
          <w:tcPr>
            <w:tcW w:w="2446" w:type="dxa"/>
            <w:tcBorders>
              <w:top w:val="single" w:sz="4" w:space="0" w:color="auto"/>
              <w:left w:val="single" w:sz="4" w:space="0" w:color="auto"/>
              <w:bottom w:val="single" w:sz="4" w:space="0" w:color="auto"/>
              <w:right w:val="single" w:sz="4" w:space="0" w:color="auto"/>
            </w:tcBorders>
            <w:vAlign w:val="center"/>
          </w:tcPr>
          <w:p w14:paraId="59914DBB"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365FE42A" w14:textId="77777777" w:rsidR="0071340D" w:rsidRPr="0074462F" w:rsidRDefault="0071340D" w:rsidP="00372DA1">
            <w:pPr>
              <w:rPr>
                <w:color w:val="000000" w:themeColor="text1"/>
                <w:sz w:val="22"/>
                <w:szCs w:val="22"/>
              </w:rPr>
            </w:pPr>
            <w:r w:rsidRPr="0074462F">
              <w:rPr>
                <w:color w:val="000000" w:themeColor="text1"/>
                <w:sz w:val="22"/>
                <w:szCs w:val="22"/>
              </w:rPr>
              <w:t>Add "LTM" to Annex I</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7C0E1F2"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3C19C231"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2FE8C64A" w14:textId="77777777" w:rsidR="0071340D" w:rsidRPr="0074462F" w:rsidRDefault="0071340D" w:rsidP="00372DA1">
            <w:pPr>
              <w:rPr>
                <w:color w:val="000000" w:themeColor="text1"/>
                <w:sz w:val="22"/>
              </w:rPr>
            </w:pPr>
            <w:r w:rsidRPr="0074462F">
              <w:rPr>
                <w:color w:val="000000" w:themeColor="text1"/>
                <w:sz w:val="22"/>
              </w:rPr>
              <w:t>6-28</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00BD270" w14:textId="77777777" w:rsidR="0071340D" w:rsidRPr="0074462F" w:rsidRDefault="0071340D" w:rsidP="00372DA1">
            <w:pPr>
              <w:rPr>
                <w:color w:val="000000" w:themeColor="text1"/>
                <w:sz w:val="22"/>
              </w:rPr>
            </w:pPr>
            <w:r w:rsidRPr="0074462F">
              <w:rPr>
                <w:color w:val="000000" w:themeColor="text1"/>
                <w:sz w:val="22"/>
              </w:rPr>
              <w:t>Table 6-6</w:t>
            </w:r>
          </w:p>
        </w:tc>
        <w:tc>
          <w:tcPr>
            <w:tcW w:w="684" w:type="dxa"/>
            <w:tcBorders>
              <w:top w:val="single" w:sz="4" w:space="0" w:color="auto"/>
              <w:left w:val="single" w:sz="4" w:space="0" w:color="auto"/>
              <w:bottom w:val="single" w:sz="4" w:space="0" w:color="auto"/>
              <w:right w:val="single" w:sz="4" w:space="0" w:color="auto"/>
            </w:tcBorders>
            <w:vAlign w:val="center"/>
          </w:tcPr>
          <w:p w14:paraId="3094C617"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56802B0F"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0E00BBF7" w14:textId="77777777" w:rsidR="0071340D" w:rsidRPr="0074462F" w:rsidRDefault="0071340D" w:rsidP="00372DA1">
            <w:pPr>
              <w:rPr>
                <w:color w:val="000000" w:themeColor="text1"/>
                <w:sz w:val="22"/>
                <w:szCs w:val="22"/>
              </w:rPr>
            </w:pPr>
            <w:r w:rsidRPr="0074462F">
              <w:rPr>
                <w:color w:val="000000" w:themeColor="text1"/>
                <w:sz w:val="22"/>
                <w:szCs w:val="22"/>
              </w:rPr>
              <w:t>COV_BASIS, list item #2 "DETERMINED_OD". The "Note" contains a "shall".</w:t>
            </w:r>
          </w:p>
        </w:tc>
        <w:tc>
          <w:tcPr>
            <w:tcW w:w="2446" w:type="dxa"/>
            <w:tcBorders>
              <w:top w:val="single" w:sz="4" w:space="0" w:color="auto"/>
              <w:left w:val="single" w:sz="4" w:space="0" w:color="auto"/>
              <w:bottom w:val="single" w:sz="4" w:space="0" w:color="auto"/>
              <w:right w:val="single" w:sz="4" w:space="0" w:color="auto"/>
            </w:tcBorders>
            <w:vAlign w:val="center"/>
          </w:tcPr>
          <w:p w14:paraId="4D379A38"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6924259E" w14:textId="77777777" w:rsidR="0071340D" w:rsidRPr="0074462F" w:rsidRDefault="0071340D" w:rsidP="00372DA1">
            <w:pPr>
              <w:rPr>
                <w:color w:val="000000" w:themeColor="text1"/>
                <w:sz w:val="22"/>
                <w:szCs w:val="22"/>
              </w:rPr>
            </w:pPr>
            <w:r w:rsidRPr="0074462F">
              <w:rPr>
                <w:color w:val="000000" w:themeColor="text1"/>
                <w:sz w:val="22"/>
                <w:szCs w:val="22"/>
              </w:rPr>
              <w:t xml:space="preserve">Remove the word "Note:". </w:t>
            </w:r>
            <w:r w:rsidRPr="0074462F">
              <w:rPr>
                <w:color w:val="000000" w:themeColor="text1"/>
                <w:sz w:val="22"/>
                <w:szCs w:val="22"/>
              </w:rPr>
              <w:br/>
              <w:t>Then the "shall" will be proper.</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2AC3FEFC"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01EEC3BB"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0EA3E1F2" w14:textId="77777777" w:rsidR="0071340D" w:rsidRPr="0074462F" w:rsidRDefault="0071340D" w:rsidP="00372DA1">
            <w:pPr>
              <w:rPr>
                <w:color w:val="000000" w:themeColor="text1"/>
                <w:sz w:val="22"/>
              </w:rPr>
            </w:pPr>
            <w:r w:rsidRPr="0074462F">
              <w:rPr>
                <w:color w:val="000000" w:themeColor="text1"/>
                <w:sz w:val="22"/>
              </w:rPr>
              <w:t>7-4</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01FC480" w14:textId="77777777" w:rsidR="0071340D" w:rsidRPr="0074462F" w:rsidRDefault="0071340D" w:rsidP="00372DA1">
            <w:pPr>
              <w:rPr>
                <w:color w:val="000000" w:themeColor="text1"/>
                <w:sz w:val="22"/>
              </w:rPr>
            </w:pPr>
            <w:r w:rsidRPr="0074462F">
              <w:rPr>
                <w:color w:val="000000" w:themeColor="text1"/>
                <w:sz w:val="22"/>
              </w:rPr>
              <w:t>7.5.10</w:t>
            </w:r>
          </w:p>
        </w:tc>
        <w:tc>
          <w:tcPr>
            <w:tcW w:w="684" w:type="dxa"/>
            <w:tcBorders>
              <w:top w:val="single" w:sz="4" w:space="0" w:color="auto"/>
              <w:left w:val="single" w:sz="4" w:space="0" w:color="auto"/>
              <w:bottom w:val="single" w:sz="4" w:space="0" w:color="auto"/>
              <w:right w:val="single" w:sz="4" w:space="0" w:color="auto"/>
            </w:tcBorders>
            <w:vAlign w:val="center"/>
          </w:tcPr>
          <w:p w14:paraId="1DC23633" w14:textId="77777777" w:rsidR="0071340D" w:rsidRPr="0074462F" w:rsidRDefault="0071340D" w:rsidP="00372DA1">
            <w:pPr>
              <w:rPr>
                <w:color w:val="000000" w:themeColor="text1"/>
                <w:sz w:val="22"/>
              </w:rPr>
            </w:pPr>
            <w:r w:rsidRPr="0074462F">
              <w:rPr>
                <w:color w:val="000000" w:themeColor="text1"/>
                <w:sz w:val="22"/>
              </w:rPr>
              <w:t>NOTE</w:t>
            </w:r>
          </w:p>
        </w:tc>
        <w:tc>
          <w:tcPr>
            <w:tcW w:w="684" w:type="dxa"/>
            <w:tcBorders>
              <w:top w:val="single" w:sz="4" w:space="0" w:color="auto"/>
              <w:left w:val="single" w:sz="4" w:space="0" w:color="auto"/>
              <w:bottom w:val="single" w:sz="4" w:space="0" w:color="auto"/>
              <w:right w:val="single" w:sz="4" w:space="0" w:color="auto"/>
            </w:tcBorders>
            <w:vAlign w:val="center"/>
          </w:tcPr>
          <w:p w14:paraId="3EA5F1E2" w14:textId="77777777" w:rsidR="0071340D" w:rsidRPr="0074462F"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7F3D3D25" w14:textId="77777777" w:rsidR="0071340D" w:rsidRPr="0074462F" w:rsidRDefault="0071340D" w:rsidP="00372DA1">
            <w:pPr>
              <w:rPr>
                <w:color w:val="000000" w:themeColor="text1"/>
                <w:sz w:val="22"/>
                <w:szCs w:val="22"/>
              </w:rPr>
            </w:pPr>
            <w:r w:rsidRPr="0074462F">
              <w:rPr>
                <w:color w:val="000000" w:themeColor="text1"/>
                <w:sz w:val="22"/>
                <w:szCs w:val="22"/>
              </w:rPr>
              <w:t>References a specific page number ("as specified on page 3-6 of reference [2]" in a document outside Nav WG control.</w:t>
            </w:r>
          </w:p>
        </w:tc>
        <w:tc>
          <w:tcPr>
            <w:tcW w:w="2446" w:type="dxa"/>
            <w:tcBorders>
              <w:top w:val="single" w:sz="4" w:space="0" w:color="auto"/>
              <w:left w:val="single" w:sz="4" w:space="0" w:color="auto"/>
              <w:bottom w:val="single" w:sz="4" w:space="0" w:color="auto"/>
              <w:right w:val="single" w:sz="4" w:space="0" w:color="auto"/>
            </w:tcBorders>
            <w:vAlign w:val="center"/>
          </w:tcPr>
          <w:p w14:paraId="6B5FB0AC"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5109969E" w14:textId="77777777" w:rsidR="0071340D" w:rsidRPr="0074462F" w:rsidRDefault="0071340D" w:rsidP="00372DA1">
            <w:pPr>
              <w:rPr>
                <w:color w:val="000000" w:themeColor="text1"/>
                <w:sz w:val="22"/>
                <w:szCs w:val="22"/>
              </w:rPr>
            </w:pPr>
            <w:r w:rsidRPr="0074462F">
              <w:rPr>
                <w:color w:val="000000" w:themeColor="text1"/>
                <w:sz w:val="22"/>
                <w:szCs w:val="22"/>
              </w:rPr>
              <w:t>Perhaps better to just state "in section 3.5" or "in Annex A" instead of "on page 3-6".</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77E40708"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7232E41F"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3FD7A04B" w14:textId="77777777" w:rsidR="0071340D" w:rsidRPr="0074462F" w:rsidRDefault="0071340D" w:rsidP="00372DA1">
            <w:pPr>
              <w:rPr>
                <w:color w:val="000000" w:themeColor="text1"/>
                <w:sz w:val="22"/>
              </w:rPr>
            </w:pPr>
            <w:r w:rsidRPr="0074462F">
              <w:rPr>
                <w:color w:val="000000" w:themeColor="text1"/>
                <w:sz w:val="22"/>
              </w:rPr>
              <w:t>7-6</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E2D4267" w14:textId="77777777" w:rsidR="0071340D" w:rsidRPr="0074462F" w:rsidRDefault="0071340D" w:rsidP="00372DA1">
            <w:pPr>
              <w:rPr>
                <w:color w:val="000000" w:themeColor="text1"/>
                <w:sz w:val="22"/>
              </w:rPr>
            </w:pPr>
            <w:r w:rsidRPr="0074462F">
              <w:rPr>
                <w:color w:val="000000" w:themeColor="text1"/>
                <w:sz w:val="22"/>
              </w:rPr>
              <w:t>7.6.8</w:t>
            </w:r>
          </w:p>
        </w:tc>
        <w:tc>
          <w:tcPr>
            <w:tcW w:w="684" w:type="dxa"/>
            <w:tcBorders>
              <w:top w:val="single" w:sz="4" w:space="0" w:color="auto"/>
              <w:left w:val="single" w:sz="4" w:space="0" w:color="auto"/>
              <w:bottom w:val="single" w:sz="4" w:space="0" w:color="auto"/>
              <w:right w:val="single" w:sz="4" w:space="0" w:color="auto"/>
            </w:tcBorders>
            <w:vAlign w:val="center"/>
          </w:tcPr>
          <w:p w14:paraId="39593C24" w14:textId="77777777" w:rsidR="0071340D" w:rsidRPr="0074462F" w:rsidRDefault="0071340D" w:rsidP="00372DA1">
            <w:pPr>
              <w:rPr>
                <w:color w:val="000000" w:themeColor="text1"/>
                <w:sz w:val="22"/>
              </w:rPr>
            </w:pPr>
            <w:r w:rsidRPr="0074462F">
              <w:rPr>
                <w:color w:val="000000" w:themeColor="text1"/>
                <w:sz w:val="22"/>
              </w:rPr>
              <w:t>NOTE</w:t>
            </w:r>
          </w:p>
        </w:tc>
        <w:tc>
          <w:tcPr>
            <w:tcW w:w="684" w:type="dxa"/>
            <w:tcBorders>
              <w:top w:val="single" w:sz="4" w:space="0" w:color="auto"/>
              <w:left w:val="single" w:sz="4" w:space="0" w:color="auto"/>
              <w:bottom w:val="single" w:sz="4" w:space="0" w:color="auto"/>
              <w:right w:val="single" w:sz="4" w:space="0" w:color="auto"/>
            </w:tcBorders>
            <w:vAlign w:val="center"/>
          </w:tcPr>
          <w:p w14:paraId="2F64F8F0"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4FAECA15" w14:textId="77777777" w:rsidR="0071340D" w:rsidRPr="0074462F" w:rsidRDefault="0071340D" w:rsidP="00372DA1">
            <w:pPr>
              <w:rPr>
                <w:color w:val="000000" w:themeColor="text1"/>
                <w:sz w:val="22"/>
                <w:szCs w:val="22"/>
              </w:rPr>
            </w:pPr>
            <w:r w:rsidRPr="0074462F">
              <w:rPr>
                <w:color w:val="000000" w:themeColor="text1"/>
                <w:sz w:val="22"/>
                <w:szCs w:val="22"/>
              </w:rPr>
              <w:t>Uses "^" for exponentiation, not "**" as specified in 7.6.8.2.</w:t>
            </w:r>
          </w:p>
        </w:tc>
        <w:tc>
          <w:tcPr>
            <w:tcW w:w="2446" w:type="dxa"/>
            <w:tcBorders>
              <w:top w:val="single" w:sz="4" w:space="0" w:color="auto"/>
              <w:left w:val="single" w:sz="4" w:space="0" w:color="auto"/>
              <w:bottom w:val="single" w:sz="4" w:space="0" w:color="auto"/>
              <w:right w:val="single" w:sz="4" w:space="0" w:color="auto"/>
            </w:tcBorders>
            <w:vAlign w:val="center"/>
          </w:tcPr>
          <w:p w14:paraId="7F8B589F"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FD3D987" w14:textId="77777777" w:rsidR="0071340D" w:rsidRPr="0074462F" w:rsidRDefault="0071340D" w:rsidP="00372DA1">
            <w:pPr>
              <w:rPr>
                <w:color w:val="000000" w:themeColor="text1"/>
                <w:sz w:val="22"/>
                <w:szCs w:val="22"/>
              </w:rPr>
            </w:pPr>
            <w:r w:rsidRPr="0074462F">
              <w:rPr>
                <w:color w:val="000000" w:themeColor="text1"/>
                <w:sz w:val="22"/>
                <w:szCs w:val="22"/>
              </w:rPr>
              <w:t>From: "km/s^2"</w:t>
            </w:r>
          </w:p>
          <w:p w14:paraId="1D4CDCFF" w14:textId="77777777" w:rsidR="0071340D" w:rsidRPr="0074462F" w:rsidRDefault="0071340D" w:rsidP="00372DA1">
            <w:pPr>
              <w:rPr>
                <w:color w:val="000000" w:themeColor="text1"/>
                <w:sz w:val="22"/>
                <w:szCs w:val="22"/>
              </w:rPr>
            </w:pPr>
            <w:r w:rsidRPr="0074462F">
              <w:rPr>
                <w:color w:val="000000" w:themeColor="text1"/>
                <w:sz w:val="22"/>
                <w:szCs w:val="22"/>
              </w:rPr>
              <w:t>To: "km/s**2"</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28C6EB05"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096D32B4"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25667A24" w14:textId="77777777" w:rsidR="0071340D" w:rsidRPr="0074462F" w:rsidRDefault="0071340D" w:rsidP="00372DA1">
            <w:pPr>
              <w:rPr>
                <w:color w:val="000000" w:themeColor="text1"/>
                <w:sz w:val="22"/>
              </w:rPr>
            </w:pPr>
            <w:r w:rsidRPr="0074462F">
              <w:rPr>
                <w:color w:val="000000" w:themeColor="text1"/>
                <w:sz w:val="22"/>
              </w:rPr>
              <w:t>7-6</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7687ABC" w14:textId="77777777" w:rsidR="0071340D" w:rsidRPr="0074462F" w:rsidRDefault="0071340D" w:rsidP="00372DA1">
            <w:pPr>
              <w:rPr>
                <w:color w:val="000000" w:themeColor="text1"/>
                <w:sz w:val="22"/>
              </w:rPr>
            </w:pPr>
            <w:r w:rsidRPr="0074462F">
              <w:rPr>
                <w:color w:val="000000" w:themeColor="text1"/>
                <w:sz w:val="22"/>
              </w:rPr>
              <w:t>7.6.8.2(j)</w:t>
            </w:r>
          </w:p>
        </w:tc>
        <w:tc>
          <w:tcPr>
            <w:tcW w:w="684" w:type="dxa"/>
            <w:tcBorders>
              <w:top w:val="single" w:sz="4" w:space="0" w:color="auto"/>
              <w:left w:val="single" w:sz="4" w:space="0" w:color="auto"/>
              <w:bottom w:val="single" w:sz="4" w:space="0" w:color="auto"/>
              <w:right w:val="single" w:sz="4" w:space="0" w:color="auto"/>
            </w:tcBorders>
            <w:vAlign w:val="center"/>
          </w:tcPr>
          <w:p w14:paraId="2E397F53"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6ED664BF"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31E3EC2C" w14:textId="77777777" w:rsidR="0071340D" w:rsidRPr="0074462F" w:rsidRDefault="0071340D" w:rsidP="00372DA1">
            <w:pPr>
              <w:rPr>
                <w:color w:val="000000" w:themeColor="text1"/>
                <w:sz w:val="22"/>
                <w:szCs w:val="22"/>
              </w:rPr>
            </w:pPr>
            <w:r w:rsidRPr="0074462F">
              <w:rPr>
                <w:color w:val="000000" w:themeColor="text1"/>
                <w:sz w:val="22"/>
                <w:szCs w:val="22"/>
              </w:rPr>
              <w:t>Says "meters per second is km/s", which is not strictly correct.</w:t>
            </w:r>
          </w:p>
        </w:tc>
        <w:tc>
          <w:tcPr>
            <w:tcW w:w="2446" w:type="dxa"/>
            <w:tcBorders>
              <w:top w:val="single" w:sz="4" w:space="0" w:color="auto"/>
              <w:left w:val="single" w:sz="4" w:space="0" w:color="auto"/>
              <w:bottom w:val="single" w:sz="4" w:space="0" w:color="auto"/>
              <w:right w:val="single" w:sz="4" w:space="0" w:color="auto"/>
            </w:tcBorders>
            <w:vAlign w:val="center"/>
          </w:tcPr>
          <w:p w14:paraId="0FE82655"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58135641" w14:textId="77777777" w:rsidR="0071340D" w:rsidRPr="0074462F" w:rsidRDefault="0071340D" w:rsidP="00372DA1">
            <w:pPr>
              <w:rPr>
                <w:color w:val="000000" w:themeColor="text1"/>
                <w:sz w:val="22"/>
                <w:szCs w:val="22"/>
              </w:rPr>
            </w:pPr>
            <w:r w:rsidRPr="0074462F">
              <w:rPr>
                <w:color w:val="000000" w:themeColor="text1"/>
                <w:sz w:val="22"/>
                <w:szCs w:val="22"/>
              </w:rPr>
              <w:t>From: "meters per second is km/s"</w:t>
            </w:r>
          </w:p>
          <w:p w14:paraId="78E0F179" w14:textId="77777777" w:rsidR="0071340D" w:rsidRPr="0074462F" w:rsidRDefault="0071340D" w:rsidP="00372DA1">
            <w:pPr>
              <w:rPr>
                <w:color w:val="000000" w:themeColor="text1"/>
                <w:sz w:val="22"/>
                <w:szCs w:val="22"/>
              </w:rPr>
            </w:pPr>
            <w:r w:rsidRPr="0074462F">
              <w:rPr>
                <w:color w:val="000000" w:themeColor="text1"/>
                <w:sz w:val="22"/>
                <w:szCs w:val="22"/>
              </w:rPr>
              <w:t>To: Either "kilometers per second is km/s"   OR</w:t>
            </w:r>
          </w:p>
          <w:p w14:paraId="689CA471" w14:textId="77777777" w:rsidR="0071340D" w:rsidRPr="0074462F" w:rsidRDefault="0071340D" w:rsidP="00372DA1">
            <w:pPr>
              <w:rPr>
                <w:color w:val="000000" w:themeColor="text1"/>
                <w:sz w:val="22"/>
                <w:szCs w:val="22"/>
              </w:rPr>
            </w:pPr>
            <w:r w:rsidRPr="0074462F">
              <w:rPr>
                <w:color w:val="000000" w:themeColor="text1"/>
                <w:sz w:val="22"/>
                <w:szCs w:val="22"/>
              </w:rPr>
              <w:t>"meters per second is m/s"</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5C5D7C0F"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36A4AF05"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3D3EE268" w14:textId="77777777" w:rsidR="0071340D" w:rsidRPr="0074462F" w:rsidRDefault="0071340D" w:rsidP="00372DA1">
            <w:pPr>
              <w:rPr>
                <w:color w:val="000000" w:themeColor="text1"/>
                <w:sz w:val="22"/>
              </w:rPr>
            </w:pPr>
            <w:r w:rsidRPr="0074462F">
              <w:rPr>
                <w:color w:val="000000" w:themeColor="text1"/>
                <w:sz w:val="22"/>
              </w:rPr>
              <w:t>8-1</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0808068" w14:textId="77777777" w:rsidR="0071340D" w:rsidRPr="0074462F" w:rsidRDefault="0071340D" w:rsidP="00372DA1">
            <w:pPr>
              <w:rPr>
                <w:color w:val="000000" w:themeColor="text1"/>
                <w:sz w:val="22"/>
              </w:rPr>
            </w:pPr>
            <w:r w:rsidRPr="0074462F">
              <w:rPr>
                <w:color w:val="000000" w:themeColor="text1"/>
                <w:sz w:val="22"/>
              </w:rPr>
              <w:t>8.1</w:t>
            </w:r>
          </w:p>
        </w:tc>
        <w:tc>
          <w:tcPr>
            <w:tcW w:w="684" w:type="dxa"/>
            <w:tcBorders>
              <w:top w:val="single" w:sz="4" w:space="0" w:color="auto"/>
              <w:left w:val="single" w:sz="4" w:space="0" w:color="auto"/>
              <w:bottom w:val="single" w:sz="4" w:space="0" w:color="auto"/>
              <w:right w:val="single" w:sz="4" w:space="0" w:color="auto"/>
            </w:tcBorders>
            <w:vAlign w:val="center"/>
          </w:tcPr>
          <w:p w14:paraId="4CCADA57"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1D271D2A" w14:textId="77777777" w:rsidR="0071340D" w:rsidRPr="0074462F"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00969AC5" w14:textId="77777777" w:rsidR="0071340D" w:rsidRPr="0074462F" w:rsidRDefault="0071340D" w:rsidP="00372DA1">
            <w:pPr>
              <w:rPr>
                <w:color w:val="000000" w:themeColor="text1"/>
                <w:sz w:val="22"/>
                <w:szCs w:val="22"/>
              </w:rPr>
            </w:pPr>
            <w:r w:rsidRPr="0074462F">
              <w:rPr>
                <w:color w:val="000000" w:themeColor="text1"/>
                <w:sz w:val="22"/>
                <w:szCs w:val="22"/>
              </w:rPr>
              <w:t>"Figure 8-1" is repeated 3 times shortly before the figure.</w:t>
            </w:r>
          </w:p>
        </w:tc>
        <w:tc>
          <w:tcPr>
            <w:tcW w:w="2446" w:type="dxa"/>
            <w:tcBorders>
              <w:top w:val="single" w:sz="4" w:space="0" w:color="auto"/>
              <w:left w:val="single" w:sz="4" w:space="0" w:color="auto"/>
              <w:bottom w:val="single" w:sz="4" w:space="0" w:color="auto"/>
              <w:right w:val="single" w:sz="4" w:space="0" w:color="auto"/>
            </w:tcBorders>
            <w:vAlign w:val="center"/>
          </w:tcPr>
          <w:p w14:paraId="2CBC281F"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495BFBB6" w14:textId="77777777" w:rsidR="0071340D" w:rsidRPr="0074462F" w:rsidRDefault="0071340D" w:rsidP="00372DA1">
            <w:pPr>
              <w:rPr>
                <w:color w:val="000000" w:themeColor="text1"/>
                <w:sz w:val="22"/>
                <w:szCs w:val="22"/>
              </w:rPr>
            </w:pPr>
            <w:r w:rsidRPr="0074462F">
              <w:rPr>
                <w:color w:val="000000" w:themeColor="text1"/>
                <w:sz w:val="22"/>
                <w:szCs w:val="22"/>
              </w:rPr>
              <w:t>No idea how this happened, but it's probably my fault. Delete 2 of them.</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68D46146"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4E251B12"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66DB1E91" w14:textId="77777777" w:rsidR="0071340D" w:rsidRPr="0074462F" w:rsidRDefault="0071340D" w:rsidP="00372DA1">
            <w:pPr>
              <w:rPr>
                <w:color w:val="000000" w:themeColor="text1"/>
                <w:sz w:val="22"/>
              </w:rPr>
            </w:pPr>
            <w:r w:rsidRPr="0074462F">
              <w:rPr>
                <w:color w:val="000000" w:themeColor="text1"/>
                <w:sz w:val="22"/>
              </w:rPr>
              <w:t>A-5</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F309303" w14:textId="77777777" w:rsidR="0071340D" w:rsidRPr="0074462F" w:rsidRDefault="0071340D" w:rsidP="00372DA1">
            <w:pPr>
              <w:rPr>
                <w:color w:val="000000" w:themeColor="text1"/>
                <w:sz w:val="22"/>
              </w:rPr>
            </w:pPr>
            <w:r w:rsidRPr="0074462F">
              <w:rPr>
                <w:color w:val="000000" w:themeColor="text1"/>
                <w:sz w:val="22"/>
              </w:rPr>
              <w:t>A2.6</w:t>
            </w:r>
          </w:p>
        </w:tc>
        <w:tc>
          <w:tcPr>
            <w:tcW w:w="684" w:type="dxa"/>
            <w:tcBorders>
              <w:top w:val="single" w:sz="4" w:space="0" w:color="auto"/>
              <w:left w:val="single" w:sz="4" w:space="0" w:color="auto"/>
              <w:bottom w:val="single" w:sz="4" w:space="0" w:color="auto"/>
              <w:right w:val="single" w:sz="4" w:space="0" w:color="auto"/>
            </w:tcBorders>
            <w:vAlign w:val="center"/>
          </w:tcPr>
          <w:p w14:paraId="0584E157"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55C574D6" w14:textId="77777777" w:rsidR="0071340D" w:rsidRPr="0074462F" w:rsidRDefault="0071340D" w:rsidP="00372DA1">
            <w:pPr>
              <w:rPr>
                <w:color w:val="000000" w:themeColor="text1"/>
                <w:sz w:val="22"/>
              </w:rPr>
            </w:pPr>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1320125B" w14:textId="77777777" w:rsidR="0071340D" w:rsidRPr="0074462F" w:rsidRDefault="0071340D" w:rsidP="00372DA1">
            <w:pPr>
              <w:rPr>
                <w:color w:val="000000" w:themeColor="text1"/>
                <w:sz w:val="22"/>
                <w:szCs w:val="22"/>
              </w:rPr>
            </w:pPr>
            <w:r w:rsidRPr="0074462F">
              <w:rPr>
                <w:color w:val="000000" w:themeColor="text1"/>
                <w:sz w:val="22"/>
                <w:szCs w:val="22"/>
              </w:rPr>
              <w:t>Line Item 43: "Feature" is missing, and the keyword COV_REF_FRAME appears in that column. "COMMENT" appears as the keyword.</w:t>
            </w:r>
          </w:p>
        </w:tc>
        <w:tc>
          <w:tcPr>
            <w:tcW w:w="2446" w:type="dxa"/>
            <w:tcBorders>
              <w:top w:val="single" w:sz="4" w:space="0" w:color="auto"/>
              <w:left w:val="single" w:sz="4" w:space="0" w:color="auto"/>
              <w:bottom w:val="single" w:sz="4" w:space="0" w:color="auto"/>
              <w:right w:val="single" w:sz="4" w:space="0" w:color="auto"/>
            </w:tcBorders>
            <w:vAlign w:val="center"/>
          </w:tcPr>
          <w:p w14:paraId="506CF404"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7EDA17D0" w14:textId="77777777" w:rsidR="0071340D" w:rsidRPr="0074462F" w:rsidRDefault="0071340D" w:rsidP="00372DA1">
            <w:pPr>
              <w:rPr>
                <w:color w:val="000000" w:themeColor="text1"/>
                <w:sz w:val="22"/>
                <w:szCs w:val="22"/>
              </w:rPr>
            </w:pPr>
            <w:r w:rsidRPr="0074462F">
              <w:rPr>
                <w:color w:val="000000" w:themeColor="text1"/>
                <w:sz w:val="22"/>
                <w:szCs w:val="22"/>
              </w:rPr>
              <w:t>Looks like columns got offset a bit.</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0FD08904"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42BCBA2B"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008C595C" w14:textId="77777777" w:rsidR="0071340D" w:rsidRPr="0074462F" w:rsidRDefault="0071340D" w:rsidP="00372DA1">
            <w:pPr>
              <w:rPr>
                <w:color w:val="000000" w:themeColor="text1"/>
                <w:sz w:val="22"/>
              </w:rPr>
            </w:pPr>
            <w:r w:rsidRPr="0074462F">
              <w:rPr>
                <w:color w:val="000000" w:themeColor="text1"/>
                <w:sz w:val="22"/>
              </w:rPr>
              <w:lastRenderedPageBreak/>
              <w:t xml:space="preserve">A-5, </w:t>
            </w:r>
          </w:p>
          <w:p w14:paraId="234CCD67" w14:textId="77777777" w:rsidR="0071340D" w:rsidRPr="0074462F" w:rsidRDefault="0071340D" w:rsidP="00372DA1">
            <w:pPr>
              <w:rPr>
                <w:color w:val="000000" w:themeColor="text1"/>
                <w:sz w:val="22"/>
              </w:rPr>
            </w:pPr>
            <w:r w:rsidRPr="0074462F">
              <w:rPr>
                <w:color w:val="000000" w:themeColor="text1"/>
                <w:sz w:val="22"/>
              </w:rPr>
              <w:t xml:space="preserve">A-6, </w:t>
            </w:r>
          </w:p>
          <w:p w14:paraId="5470BDFC" w14:textId="77777777" w:rsidR="0071340D" w:rsidRPr="0074462F" w:rsidRDefault="0071340D" w:rsidP="00372DA1">
            <w:pPr>
              <w:rPr>
                <w:color w:val="000000" w:themeColor="text1"/>
                <w:sz w:val="22"/>
              </w:rPr>
            </w:pPr>
            <w:r w:rsidRPr="0074462F">
              <w:rPr>
                <w:color w:val="000000" w:themeColor="text1"/>
                <w:sz w:val="22"/>
              </w:rPr>
              <w:t>A-8,</w:t>
            </w:r>
          </w:p>
          <w:p w14:paraId="04356287" w14:textId="77777777" w:rsidR="0071340D" w:rsidRPr="0074462F" w:rsidRDefault="0071340D" w:rsidP="00372DA1">
            <w:pPr>
              <w:rPr>
                <w:color w:val="000000" w:themeColor="text1"/>
                <w:sz w:val="22"/>
              </w:rPr>
            </w:pPr>
            <w:r w:rsidRPr="0074462F">
              <w:rPr>
                <w:color w:val="000000" w:themeColor="text1"/>
                <w:sz w:val="22"/>
              </w:rPr>
              <w:t xml:space="preserve">A-9, </w:t>
            </w:r>
          </w:p>
          <w:p w14:paraId="0F11751E" w14:textId="77777777" w:rsidR="0071340D" w:rsidRPr="0074462F" w:rsidRDefault="0071340D" w:rsidP="00372DA1">
            <w:pPr>
              <w:rPr>
                <w:color w:val="000000" w:themeColor="text1"/>
                <w:sz w:val="22"/>
              </w:rPr>
            </w:pPr>
            <w:r w:rsidRPr="0074462F">
              <w:rPr>
                <w:color w:val="000000" w:themeColor="text1"/>
                <w:sz w:val="22"/>
              </w:rPr>
              <w:t>A-11</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BC6A97C" w14:textId="77777777" w:rsidR="0071340D" w:rsidRPr="0074462F" w:rsidRDefault="0071340D" w:rsidP="00372DA1">
            <w:pPr>
              <w:rPr>
                <w:color w:val="000000" w:themeColor="text1"/>
                <w:sz w:val="22"/>
              </w:rPr>
            </w:pPr>
            <w:r w:rsidRPr="0074462F">
              <w:rPr>
                <w:color w:val="000000" w:themeColor="text1"/>
                <w:sz w:val="22"/>
              </w:rPr>
              <w:t>A2.6</w:t>
            </w:r>
          </w:p>
          <w:p w14:paraId="7F60CC9D" w14:textId="77777777" w:rsidR="0071340D" w:rsidRPr="0074462F" w:rsidRDefault="0071340D" w:rsidP="00372DA1">
            <w:pPr>
              <w:rPr>
                <w:color w:val="000000" w:themeColor="text1"/>
                <w:sz w:val="22"/>
              </w:rPr>
            </w:pPr>
            <w:r w:rsidRPr="0074462F">
              <w:rPr>
                <w:color w:val="000000" w:themeColor="text1"/>
                <w:sz w:val="22"/>
              </w:rPr>
              <w:t>A2.7</w:t>
            </w:r>
          </w:p>
          <w:p w14:paraId="3F96A9AF" w14:textId="77777777" w:rsidR="0071340D" w:rsidRPr="0074462F" w:rsidRDefault="0071340D" w:rsidP="00372DA1">
            <w:pPr>
              <w:rPr>
                <w:color w:val="000000" w:themeColor="text1"/>
                <w:sz w:val="22"/>
              </w:rPr>
            </w:pPr>
            <w:r w:rsidRPr="0074462F">
              <w:rPr>
                <w:color w:val="000000" w:themeColor="text1"/>
                <w:sz w:val="22"/>
              </w:rPr>
              <w:t>A2.8</w:t>
            </w:r>
          </w:p>
        </w:tc>
        <w:tc>
          <w:tcPr>
            <w:tcW w:w="684" w:type="dxa"/>
            <w:tcBorders>
              <w:top w:val="single" w:sz="4" w:space="0" w:color="auto"/>
              <w:left w:val="single" w:sz="4" w:space="0" w:color="auto"/>
              <w:bottom w:val="single" w:sz="4" w:space="0" w:color="auto"/>
              <w:right w:val="single" w:sz="4" w:space="0" w:color="auto"/>
            </w:tcBorders>
            <w:vAlign w:val="center"/>
          </w:tcPr>
          <w:p w14:paraId="11F861CA"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00CC333E" w14:textId="77777777" w:rsidR="0071340D" w:rsidRPr="0074462F"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34D66F1F" w14:textId="77777777" w:rsidR="0071340D" w:rsidRPr="0074462F" w:rsidRDefault="0071340D" w:rsidP="00372DA1">
            <w:pPr>
              <w:rPr>
                <w:color w:val="000000" w:themeColor="text1"/>
                <w:sz w:val="22"/>
                <w:szCs w:val="22"/>
              </w:rPr>
            </w:pPr>
            <w:r w:rsidRPr="0074462F">
              <w:rPr>
                <w:color w:val="000000" w:themeColor="text1"/>
                <w:sz w:val="22"/>
                <w:szCs w:val="22"/>
              </w:rPr>
              <w:t>Missing column headers</w:t>
            </w:r>
          </w:p>
        </w:tc>
        <w:tc>
          <w:tcPr>
            <w:tcW w:w="2446" w:type="dxa"/>
            <w:tcBorders>
              <w:top w:val="single" w:sz="4" w:space="0" w:color="auto"/>
              <w:left w:val="single" w:sz="4" w:space="0" w:color="auto"/>
              <w:bottom w:val="single" w:sz="4" w:space="0" w:color="auto"/>
              <w:right w:val="single" w:sz="4" w:space="0" w:color="auto"/>
            </w:tcBorders>
            <w:vAlign w:val="center"/>
          </w:tcPr>
          <w:p w14:paraId="2171C870"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25233D4E" w14:textId="77777777" w:rsidR="0071340D" w:rsidRPr="0074462F" w:rsidRDefault="0071340D" w:rsidP="00372DA1">
            <w:pPr>
              <w:rPr>
                <w:color w:val="000000" w:themeColor="text1"/>
                <w:sz w:val="22"/>
                <w:szCs w:val="22"/>
              </w:rPr>
            </w:pPr>
            <w:r w:rsidRPr="0074462F">
              <w:rPr>
                <w:color w:val="000000" w:themeColor="text1"/>
                <w:sz w:val="22"/>
                <w:szCs w:val="22"/>
              </w:rPr>
              <w:t>Use "Repeat Header Rows" feature on each separate table in Annex A.</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53F3958A"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28BDF044"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5D3EDC7C" w14:textId="77777777" w:rsidR="0071340D" w:rsidRPr="0074462F" w:rsidRDefault="0071340D" w:rsidP="00372DA1">
            <w:pPr>
              <w:rPr>
                <w:color w:val="000000" w:themeColor="text1"/>
                <w:sz w:val="22"/>
              </w:rPr>
            </w:pPr>
            <w:r w:rsidRPr="0074462F">
              <w:rPr>
                <w:color w:val="000000" w:themeColor="text1"/>
                <w:sz w:val="22"/>
              </w:rPr>
              <w:t>A-10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F9D6B38" w14:textId="77777777" w:rsidR="0071340D" w:rsidRPr="0074462F" w:rsidRDefault="0071340D" w:rsidP="00372DA1">
            <w:pPr>
              <w:rPr>
                <w:color w:val="000000" w:themeColor="text1"/>
                <w:sz w:val="22"/>
              </w:rPr>
            </w:pPr>
            <w:r w:rsidRPr="0074462F">
              <w:rPr>
                <w:color w:val="000000" w:themeColor="text1"/>
                <w:sz w:val="22"/>
              </w:rPr>
              <w:t>A2.8</w:t>
            </w:r>
          </w:p>
        </w:tc>
        <w:tc>
          <w:tcPr>
            <w:tcW w:w="684" w:type="dxa"/>
            <w:tcBorders>
              <w:top w:val="single" w:sz="4" w:space="0" w:color="auto"/>
              <w:left w:val="single" w:sz="4" w:space="0" w:color="auto"/>
              <w:bottom w:val="single" w:sz="4" w:space="0" w:color="auto"/>
              <w:right w:val="single" w:sz="4" w:space="0" w:color="auto"/>
            </w:tcBorders>
            <w:vAlign w:val="center"/>
          </w:tcPr>
          <w:p w14:paraId="65272BF1" w14:textId="77777777" w:rsidR="0071340D" w:rsidRPr="0074462F" w:rsidRDefault="0071340D" w:rsidP="00372DA1">
            <w:pPr>
              <w:rPr>
                <w:color w:val="000000" w:themeColor="text1"/>
                <w:sz w:val="22"/>
              </w:rPr>
            </w:pPr>
            <w:r w:rsidRPr="0074462F">
              <w:rPr>
                <w:color w:val="000000" w:themeColor="text1"/>
                <w:sz w:val="22"/>
              </w:rPr>
              <w:t>Line Item 21</w:t>
            </w:r>
          </w:p>
        </w:tc>
        <w:tc>
          <w:tcPr>
            <w:tcW w:w="684" w:type="dxa"/>
            <w:tcBorders>
              <w:top w:val="single" w:sz="4" w:space="0" w:color="auto"/>
              <w:left w:val="single" w:sz="4" w:space="0" w:color="auto"/>
              <w:bottom w:val="single" w:sz="4" w:space="0" w:color="auto"/>
              <w:right w:val="single" w:sz="4" w:space="0" w:color="auto"/>
            </w:tcBorders>
            <w:vAlign w:val="center"/>
          </w:tcPr>
          <w:p w14:paraId="2ACDAC45"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2F56A63D" w14:textId="77777777" w:rsidR="0071340D" w:rsidRPr="0074462F" w:rsidRDefault="0071340D" w:rsidP="00372DA1">
            <w:pPr>
              <w:rPr>
                <w:color w:val="000000" w:themeColor="text1"/>
                <w:sz w:val="22"/>
                <w:szCs w:val="22"/>
              </w:rPr>
            </w:pPr>
            <w:r w:rsidRPr="0074462F">
              <w:rPr>
                <w:color w:val="000000" w:themeColor="text1"/>
                <w:sz w:val="22"/>
                <w:szCs w:val="22"/>
              </w:rPr>
              <w:t>INTERPOLATION_DEGREE: is shown as mandatory, but should be optional</w:t>
            </w:r>
          </w:p>
        </w:tc>
        <w:tc>
          <w:tcPr>
            <w:tcW w:w="2446" w:type="dxa"/>
            <w:tcBorders>
              <w:top w:val="single" w:sz="4" w:space="0" w:color="auto"/>
              <w:left w:val="single" w:sz="4" w:space="0" w:color="auto"/>
              <w:bottom w:val="single" w:sz="4" w:space="0" w:color="auto"/>
              <w:right w:val="single" w:sz="4" w:space="0" w:color="auto"/>
            </w:tcBorders>
            <w:vAlign w:val="center"/>
          </w:tcPr>
          <w:p w14:paraId="2A343D77"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3126C6C3" w14:textId="77777777" w:rsidR="0071340D" w:rsidRPr="0074462F" w:rsidRDefault="0071340D" w:rsidP="00372DA1">
            <w:pPr>
              <w:rPr>
                <w:color w:val="000000" w:themeColor="text1"/>
                <w:sz w:val="22"/>
                <w:szCs w:val="22"/>
              </w:rPr>
            </w:pPr>
            <w:r w:rsidRPr="0074462F">
              <w:rPr>
                <w:color w:val="000000" w:themeColor="text1"/>
                <w:sz w:val="22"/>
                <w:szCs w:val="22"/>
              </w:rPr>
              <w:t>On INTERPOLATION_DEGREE, change "Status M/O/C" from "M" to "O"</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37A3FA16"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5615F248"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19B7251E" w14:textId="77777777" w:rsidR="0071340D" w:rsidRPr="0074462F" w:rsidRDefault="0071340D" w:rsidP="00372DA1">
            <w:pPr>
              <w:rPr>
                <w:color w:val="000000" w:themeColor="text1"/>
                <w:sz w:val="22"/>
              </w:rPr>
            </w:pPr>
            <w:r w:rsidRPr="0074462F">
              <w:rPr>
                <w:color w:val="000000" w:themeColor="text1"/>
                <w:sz w:val="22"/>
              </w:rPr>
              <w:t>A-10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2179D28" w14:textId="77777777" w:rsidR="0071340D" w:rsidRPr="0074462F" w:rsidRDefault="0071340D" w:rsidP="00372DA1">
            <w:pPr>
              <w:rPr>
                <w:color w:val="000000" w:themeColor="text1"/>
                <w:sz w:val="22"/>
              </w:rPr>
            </w:pPr>
            <w:r w:rsidRPr="0074462F">
              <w:rPr>
                <w:color w:val="000000" w:themeColor="text1"/>
                <w:sz w:val="22"/>
              </w:rPr>
              <w:t>A2.8</w:t>
            </w:r>
          </w:p>
        </w:tc>
        <w:tc>
          <w:tcPr>
            <w:tcW w:w="684" w:type="dxa"/>
            <w:tcBorders>
              <w:top w:val="single" w:sz="4" w:space="0" w:color="auto"/>
              <w:left w:val="single" w:sz="4" w:space="0" w:color="auto"/>
              <w:bottom w:val="single" w:sz="4" w:space="0" w:color="auto"/>
              <w:right w:val="single" w:sz="4" w:space="0" w:color="auto"/>
            </w:tcBorders>
            <w:vAlign w:val="center"/>
          </w:tcPr>
          <w:p w14:paraId="7EF4D647" w14:textId="77777777" w:rsidR="0071340D" w:rsidRPr="0074462F" w:rsidRDefault="0071340D" w:rsidP="00372DA1">
            <w:pPr>
              <w:rPr>
                <w:color w:val="000000" w:themeColor="text1"/>
                <w:sz w:val="22"/>
              </w:rPr>
            </w:pPr>
            <w:r w:rsidRPr="0074462F">
              <w:rPr>
                <w:color w:val="000000" w:themeColor="text1"/>
                <w:sz w:val="22"/>
              </w:rPr>
              <w:t>Line Item 24</w:t>
            </w:r>
          </w:p>
        </w:tc>
        <w:tc>
          <w:tcPr>
            <w:tcW w:w="684" w:type="dxa"/>
            <w:tcBorders>
              <w:top w:val="single" w:sz="4" w:space="0" w:color="auto"/>
              <w:left w:val="single" w:sz="4" w:space="0" w:color="auto"/>
              <w:bottom w:val="single" w:sz="4" w:space="0" w:color="auto"/>
              <w:right w:val="single" w:sz="4" w:space="0" w:color="auto"/>
            </w:tcBorders>
            <w:vAlign w:val="center"/>
          </w:tcPr>
          <w:p w14:paraId="11CD5E54"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0EA86BCC" w14:textId="77777777" w:rsidR="0071340D" w:rsidRPr="0074462F" w:rsidRDefault="0071340D" w:rsidP="00372DA1">
            <w:pPr>
              <w:rPr>
                <w:color w:val="000000" w:themeColor="text1"/>
                <w:sz w:val="22"/>
                <w:szCs w:val="22"/>
              </w:rPr>
            </w:pPr>
            <w:r w:rsidRPr="0074462F">
              <w:rPr>
                <w:color w:val="000000" w:themeColor="text1"/>
                <w:sz w:val="22"/>
                <w:szCs w:val="22"/>
              </w:rPr>
              <w:t>Keyword shown is COV_START, but should be COVARIANCE_START</w:t>
            </w:r>
          </w:p>
        </w:tc>
        <w:tc>
          <w:tcPr>
            <w:tcW w:w="2446" w:type="dxa"/>
            <w:tcBorders>
              <w:top w:val="single" w:sz="4" w:space="0" w:color="auto"/>
              <w:left w:val="single" w:sz="4" w:space="0" w:color="auto"/>
              <w:bottom w:val="single" w:sz="4" w:space="0" w:color="auto"/>
              <w:right w:val="single" w:sz="4" w:space="0" w:color="auto"/>
            </w:tcBorders>
            <w:vAlign w:val="center"/>
          </w:tcPr>
          <w:p w14:paraId="6E3C3C2F"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7DDD76E" w14:textId="77777777" w:rsidR="0071340D" w:rsidRPr="0074462F" w:rsidRDefault="0071340D" w:rsidP="00372DA1">
            <w:pPr>
              <w:rPr>
                <w:color w:val="000000" w:themeColor="text1"/>
                <w:sz w:val="22"/>
                <w:szCs w:val="22"/>
              </w:rPr>
            </w:pPr>
            <w:r w:rsidRPr="0074462F">
              <w:rPr>
                <w:color w:val="000000" w:themeColor="text1"/>
                <w:sz w:val="22"/>
                <w:szCs w:val="22"/>
              </w:rPr>
              <w:t>From: COV_START</w:t>
            </w:r>
          </w:p>
          <w:p w14:paraId="349E5048" w14:textId="77777777" w:rsidR="0071340D" w:rsidRPr="0074462F" w:rsidRDefault="0071340D" w:rsidP="00372DA1">
            <w:pPr>
              <w:rPr>
                <w:color w:val="000000" w:themeColor="text1"/>
                <w:sz w:val="22"/>
                <w:szCs w:val="22"/>
              </w:rPr>
            </w:pPr>
            <w:r w:rsidRPr="0074462F">
              <w:rPr>
                <w:color w:val="000000" w:themeColor="text1"/>
                <w:sz w:val="22"/>
                <w:szCs w:val="22"/>
              </w:rPr>
              <w:t>To: COVARIANCE_START</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387AB246"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02B8C5EA"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22FC9F9B" w14:textId="77777777" w:rsidR="0071340D" w:rsidRPr="0074462F" w:rsidRDefault="0071340D" w:rsidP="00372DA1">
            <w:pPr>
              <w:rPr>
                <w:color w:val="000000" w:themeColor="text1"/>
                <w:sz w:val="22"/>
              </w:rPr>
            </w:pPr>
            <w:r w:rsidRPr="0074462F">
              <w:rPr>
                <w:color w:val="000000" w:themeColor="text1"/>
                <w:sz w:val="22"/>
              </w:rPr>
              <w:t>A-11</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083C2EB" w14:textId="77777777" w:rsidR="0071340D" w:rsidRPr="0074462F" w:rsidRDefault="0071340D" w:rsidP="00372DA1">
            <w:pPr>
              <w:rPr>
                <w:color w:val="000000" w:themeColor="text1"/>
                <w:sz w:val="22"/>
              </w:rPr>
            </w:pPr>
            <w:r w:rsidRPr="0074462F">
              <w:rPr>
                <w:color w:val="000000" w:themeColor="text1"/>
                <w:sz w:val="22"/>
              </w:rPr>
              <w:t>A2.8</w:t>
            </w:r>
          </w:p>
        </w:tc>
        <w:tc>
          <w:tcPr>
            <w:tcW w:w="684" w:type="dxa"/>
            <w:tcBorders>
              <w:top w:val="single" w:sz="4" w:space="0" w:color="auto"/>
              <w:left w:val="single" w:sz="4" w:space="0" w:color="auto"/>
              <w:bottom w:val="single" w:sz="4" w:space="0" w:color="auto"/>
              <w:right w:val="single" w:sz="4" w:space="0" w:color="auto"/>
            </w:tcBorders>
            <w:vAlign w:val="center"/>
          </w:tcPr>
          <w:p w14:paraId="69D98164" w14:textId="77777777" w:rsidR="0071340D" w:rsidRPr="0074462F" w:rsidRDefault="0071340D" w:rsidP="00372DA1">
            <w:pPr>
              <w:rPr>
                <w:color w:val="000000" w:themeColor="text1"/>
                <w:sz w:val="22"/>
              </w:rPr>
            </w:pPr>
            <w:r w:rsidRPr="0074462F">
              <w:rPr>
                <w:color w:val="000000" w:themeColor="text1"/>
                <w:sz w:val="22"/>
              </w:rPr>
              <w:t>Line Item 28</w:t>
            </w:r>
          </w:p>
        </w:tc>
        <w:tc>
          <w:tcPr>
            <w:tcW w:w="684" w:type="dxa"/>
            <w:tcBorders>
              <w:top w:val="single" w:sz="4" w:space="0" w:color="auto"/>
              <w:left w:val="single" w:sz="4" w:space="0" w:color="auto"/>
              <w:bottom w:val="single" w:sz="4" w:space="0" w:color="auto"/>
              <w:right w:val="single" w:sz="4" w:space="0" w:color="auto"/>
            </w:tcBorders>
            <w:vAlign w:val="center"/>
          </w:tcPr>
          <w:p w14:paraId="5845D93B"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0AAB8899" w14:textId="77777777" w:rsidR="0071340D" w:rsidRPr="0074462F" w:rsidRDefault="0071340D" w:rsidP="00372DA1">
            <w:pPr>
              <w:rPr>
                <w:color w:val="000000" w:themeColor="text1"/>
                <w:sz w:val="22"/>
                <w:szCs w:val="22"/>
              </w:rPr>
            </w:pPr>
            <w:r w:rsidRPr="0074462F">
              <w:rPr>
                <w:color w:val="000000" w:themeColor="text1"/>
                <w:sz w:val="22"/>
                <w:szCs w:val="22"/>
              </w:rPr>
              <w:t>Keyword shown is COV_STOP, but should be COVARIANCE_STOP</w:t>
            </w:r>
          </w:p>
        </w:tc>
        <w:tc>
          <w:tcPr>
            <w:tcW w:w="2446" w:type="dxa"/>
            <w:tcBorders>
              <w:top w:val="single" w:sz="4" w:space="0" w:color="auto"/>
              <w:left w:val="single" w:sz="4" w:space="0" w:color="auto"/>
              <w:bottom w:val="single" w:sz="4" w:space="0" w:color="auto"/>
              <w:right w:val="single" w:sz="4" w:space="0" w:color="auto"/>
            </w:tcBorders>
            <w:vAlign w:val="center"/>
          </w:tcPr>
          <w:p w14:paraId="71A41917"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3F637A72" w14:textId="77777777" w:rsidR="0071340D" w:rsidRPr="0074462F" w:rsidRDefault="0071340D" w:rsidP="00372DA1">
            <w:pPr>
              <w:rPr>
                <w:color w:val="000000" w:themeColor="text1"/>
                <w:sz w:val="22"/>
                <w:szCs w:val="22"/>
              </w:rPr>
            </w:pPr>
            <w:r w:rsidRPr="0074462F">
              <w:rPr>
                <w:color w:val="000000" w:themeColor="text1"/>
                <w:sz w:val="22"/>
                <w:szCs w:val="22"/>
              </w:rPr>
              <w:t>From: COV_STOP</w:t>
            </w:r>
          </w:p>
          <w:p w14:paraId="665D4140" w14:textId="77777777" w:rsidR="0071340D" w:rsidRPr="0074462F" w:rsidRDefault="0071340D" w:rsidP="00372DA1">
            <w:pPr>
              <w:rPr>
                <w:color w:val="000000" w:themeColor="text1"/>
                <w:sz w:val="22"/>
                <w:szCs w:val="22"/>
              </w:rPr>
            </w:pPr>
            <w:r w:rsidRPr="0074462F">
              <w:rPr>
                <w:color w:val="000000" w:themeColor="text1"/>
                <w:sz w:val="22"/>
                <w:szCs w:val="22"/>
              </w:rPr>
              <w:t>To: COVARIANCE_STOP</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229D2C4A"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2568E790"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058D49E0" w14:textId="77777777" w:rsidR="0071340D" w:rsidRPr="0074462F" w:rsidRDefault="0071340D" w:rsidP="00372DA1">
            <w:pPr>
              <w:rPr>
                <w:color w:val="000000" w:themeColor="text1"/>
                <w:sz w:val="22"/>
              </w:rPr>
            </w:pPr>
            <w:r w:rsidRPr="0074462F">
              <w:rPr>
                <w:color w:val="000000" w:themeColor="text1"/>
                <w:sz w:val="22"/>
              </w:rPr>
              <w:t>A-11</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857BBC5" w14:textId="77777777" w:rsidR="0071340D" w:rsidRPr="0074462F" w:rsidRDefault="0071340D" w:rsidP="00372DA1">
            <w:pPr>
              <w:rPr>
                <w:color w:val="000000" w:themeColor="text1"/>
                <w:sz w:val="22"/>
              </w:rPr>
            </w:pPr>
            <w:r w:rsidRPr="0074462F">
              <w:rPr>
                <w:color w:val="000000" w:themeColor="text1"/>
                <w:sz w:val="22"/>
              </w:rPr>
              <w:t>A2.8</w:t>
            </w:r>
          </w:p>
        </w:tc>
        <w:tc>
          <w:tcPr>
            <w:tcW w:w="684" w:type="dxa"/>
            <w:tcBorders>
              <w:top w:val="single" w:sz="4" w:space="0" w:color="auto"/>
              <w:left w:val="single" w:sz="4" w:space="0" w:color="auto"/>
              <w:bottom w:val="single" w:sz="4" w:space="0" w:color="auto"/>
              <w:right w:val="single" w:sz="4" w:space="0" w:color="auto"/>
            </w:tcBorders>
            <w:vAlign w:val="center"/>
          </w:tcPr>
          <w:p w14:paraId="78CB312C" w14:textId="77777777" w:rsidR="0071340D" w:rsidRPr="0074462F" w:rsidRDefault="0071340D" w:rsidP="00372DA1">
            <w:pPr>
              <w:rPr>
                <w:color w:val="000000" w:themeColor="text1"/>
                <w:sz w:val="22"/>
              </w:rPr>
            </w:pPr>
            <w:r w:rsidRPr="0074462F">
              <w:rPr>
                <w:color w:val="000000" w:themeColor="text1"/>
                <w:sz w:val="22"/>
              </w:rPr>
              <w:t>Line Item 26</w:t>
            </w:r>
          </w:p>
        </w:tc>
        <w:tc>
          <w:tcPr>
            <w:tcW w:w="684" w:type="dxa"/>
            <w:tcBorders>
              <w:top w:val="single" w:sz="4" w:space="0" w:color="auto"/>
              <w:left w:val="single" w:sz="4" w:space="0" w:color="auto"/>
              <w:bottom w:val="single" w:sz="4" w:space="0" w:color="auto"/>
              <w:right w:val="single" w:sz="4" w:space="0" w:color="auto"/>
            </w:tcBorders>
            <w:vAlign w:val="center"/>
          </w:tcPr>
          <w:p w14:paraId="262A53EB"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40E22208" w14:textId="77777777" w:rsidR="0071340D" w:rsidRPr="0074462F" w:rsidRDefault="0071340D" w:rsidP="00372DA1">
            <w:pPr>
              <w:rPr>
                <w:color w:val="000000" w:themeColor="text1"/>
                <w:sz w:val="22"/>
                <w:szCs w:val="22"/>
              </w:rPr>
            </w:pPr>
            <w:r w:rsidRPr="0074462F">
              <w:rPr>
                <w:color w:val="000000" w:themeColor="text1"/>
                <w:sz w:val="22"/>
                <w:szCs w:val="22"/>
              </w:rPr>
              <w:t>COV_REF_FRAME is shown as "Mandatory", but should be either "Optional" or "Conditional".</w:t>
            </w:r>
          </w:p>
        </w:tc>
        <w:tc>
          <w:tcPr>
            <w:tcW w:w="2446" w:type="dxa"/>
            <w:tcBorders>
              <w:top w:val="single" w:sz="4" w:space="0" w:color="auto"/>
              <w:left w:val="single" w:sz="4" w:space="0" w:color="auto"/>
              <w:bottom w:val="single" w:sz="4" w:space="0" w:color="auto"/>
              <w:right w:val="single" w:sz="4" w:space="0" w:color="auto"/>
            </w:tcBorders>
            <w:vAlign w:val="center"/>
          </w:tcPr>
          <w:p w14:paraId="3E406792"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47D21DA3" w14:textId="77777777" w:rsidR="0071340D" w:rsidRPr="0074462F" w:rsidRDefault="0071340D" w:rsidP="00372DA1">
            <w:pPr>
              <w:rPr>
                <w:color w:val="000000" w:themeColor="text1"/>
                <w:sz w:val="22"/>
                <w:szCs w:val="22"/>
              </w:rPr>
            </w:pPr>
            <w:r w:rsidRPr="0074462F">
              <w:rPr>
                <w:color w:val="000000" w:themeColor="text1"/>
                <w:sz w:val="22"/>
                <w:szCs w:val="22"/>
              </w:rPr>
              <w:t>Change "Status M/O/C" from "M" to "O" or "C".</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62C7C8A2"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3A3F1FDF"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44884AB1" w14:textId="77777777" w:rsidR="0071340D" w:rsidRPr="0074462F" w:rsidRDefault="0071340D" w:rsidP="00372DA1">
            <w:pPr>
              <w:rPr>
                <w:color w:val="000000" w:themeColor="text1"/>
                <w:sz w:val="22"/>
              </w:rPr>
            </w:pPr>
            <w:r w:rsidRPr="0074462F">
              <w:rPr>
                <w:color w:val="000000" w:themeColor="text1"/>
                <w:sz w:val="22"/>
              </w:rPr>
              <w:t>A-2</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BA637CD" w14:textId="77777777" w:rsidR="0071340D" w:rsidRPr="0074462F" w:rsidRDefault="0071340D" w:rsidP="00372DA1">
            <w:pPr>
              <w:rPr>
                <w:color w:val="000000" w:themeColor="text1"/>
                <w:sz w:val="22"/>
              </w:rPr>
            </w:pPr>
            <w:r w:rsidRPr="0074462F">
              <w:rPr>
                <w:color w:val="000000" w:themeColor="text1"/>
                <w:sz w:val="22"/>
              </w:rPr>
              <w:t>A2.9</w:t>
            </w:r>
          </w:p>
        </w:tc>
        <w:tc>
          <w:tcPr>
            <w:tcW w:w="684" w:type="dxa"/>
            <w:tcBorders>
              <w:top w:val="single" w:sz="4" w:space="0" w:color="auto"/>
              <w:left w:val="single" w:sz="4" w:space="0" w:color="auto"/>
              <w:bottom w:val="single" w:sz="4" w:space="0" w:color="auto"/>
              <w:right w:val="single" w:sz="4" w:space="0" w:color="auto"/>
            </w:tcBorders>
            <w:vAlign w:val="center"/>
          </w:tcPr>
          <w:p w14:paraId="72B78298" w14:textId="77777777" w:rsidR="0071340D" w:rsidRPr="0074462F" w:rsidRDefault="0071340D" w:rsidP="00372DA1">
            <w:pPr>
              <w:rPr>
                <w:color w:val="000000" w:themeColor="text1"/>
                <w:sz w:val="22"/>
              </w:rPr>
            </w:pPr>
            <w:r w:rsidRPr="0074462F">
              <w:rPr>
                <w:color w:val="000000" w:themeColor="text1"/>
                <w:sz w:val="22"/>
              </w:rPr>
              <w:t>Line Item 12 thru O</w:t>
            </w:r>
          </w:p>
        </w:tc>
        <w:tc>
          <w:tcPr>
            <w:tcW w:w="684" w:type="dxa"/>
            <w:tcBorders>
              <w:top w:val="single" w:sz="4" w:space="0" w:color="auto"/>
              <w:left w:val="single" w:sz="4" w:space="0" w:color="auto"/>
              <w:bottom w:val="single" w:sz="4" w:space="0" w:color="auto"/>
              <w:right w:val="single" w:sz="4" w:space="0" w:color="auto"/>
            </w:tcBorders>
            <w:vAlign w:val="center"/>
          </w:tcPr>
          <w:p w14:paraId="0519FA3B" w14:textId="77777777" w:rsidR="0071340D" w:rsidRPr="0074462F"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50A16A65" w14:textId="77777777" w:rsidR="0071340D" w:rsidRPr="0074462F" w:rsidRDefault="0071340D" w:rsidP="00372DA1">
            <w:pPr>
              <w:rPr>
                <w:color w:val="000000" w:themeColor="text1"/>
                <w:sz w:val="22"/>
                <w:szCs w:val="22"/>
              </w:rPr>
            </w:pPr>
            <w:r w:rsidRPr="0074462F">
              <w:rPr>
                <w:color w:val="000000" w:themeColor="text1"/>
                <w:sz w:val="22"/>
                <w:szCs w:val="22"/>
              </w:rPr>
              <w:t xml:space="preserve">Line Items 8 through 11 match the OCM Metadata Table in 6.2.3, but there are a few mismatches in Line Items </w:t>
            </w:r>
          </w:p>
          <w:p w14:paraId="5B7B9109" w14:textId="77777777" w:rsidR="0071340D" w:rsidRPr="0074462F" w:rsidRDefault="0071340D" w:rsidP="00372DA1">
            <w:pPr>
              <w:rPr>
                <w:color w:val="000000" w:themeColor="text1"/>
                <w:sz w:val="22"/>
                <w:szCs w:val="22"/>
              </w:rPr>
            </w:pPr>
            <w:r w:rsidRPr="0074462F">
              <w:rPr>
                <w:color w:val="000000" w:themeColor="text1"/>
                <w:sz w:val="22"/>
                <w:szCs w:val="22"/>
              </w:rPr>
              <w:t xml:space="preserve">ORIGINATOR_POC (Line Item 14) through CATALOG_NAME (Line Item 30) match the order of the OCM metadata, but the Line Item numbers will need to be adjusted given movement of </w:t>
            </w:r>
            <w:r w:rsidRPr="0074462F">
              <w:rPr>
                <w:color w:val="000000" w:themeColor="text1"/>
                <w:sz w:val="22"/>
                <w:szCs w:val="22"/>
              </w:rPr>
              <w:br/>
              <w:t xml:space="preserve">"ALTERNATE_NAMES" to appear after "OBJECT_NAME", and order change of </w:t>
            </w:r>
            <w:r w:rsidRPr="0074462F">
              <w:rPr>
                <w:color w:val="000000" w:themeColor="text1"/>
                <w:sz w:val="22"/>
                <w:szCs w:val="22"/>
              </w:rPr>
              <w:lastRenderedPageBreak/>
              <w:t>"INTERNATIONAL_DESIGNATOR" and "OBJECT_DESIGNATOR".</w:t>
            </w:r>
          </w:p>
        </w:tc>
        <w:tc>
          <w:tcPr>
            <w:tcW w:w="2446" w:type="dxa"/>
            <w:tcBorders>
              <w:top w:val="single" w:sz="4" w:space="0" w:color="auto"/>
              <w:left w:val="single" w:sz="4" w:space="0" w:color="auto"/>
              <w:bottom w:val="single" w:sz="4" w:space="0" w:color="auto"/>
              <w:right w:val="single" w:sz="4" w:space="0" w:color="auto"/>
            </w:tcBorders>
            <w:vAlign w:val="center"/>
          </w:tcPr>
          <w:p w14:paraId="2E77F923" w14:textId="77777777" w:rsidR="0071340D" w:rsidRPr="0074462F" w:rsidRDefault="0071340D" w:rsidP="00372DA1">
            <w:pPr>
              <w:rPr>
                <w:color w:val="000000" w:themeColor="text1"/>
                <w:sz w:val="22"/>
              </w:rPr>
            </w:pPr>
            <w:r w:rsidRPr="0074462F">
              <w:rPr>
                <w:color w:val="000000" w:themeColor="text1"/>
                <w:sz w:val="22"/>
              </w:rPr>
              <w:lastRenderedPageBreak/>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4B9D78A6" w14:textId="77777777" w:rsidR="0071340D" w:rsidRPr="0074462F"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732A5656"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12BE73EB"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22B686F4" w14:textId="77777777" w:rsidR="0071340D" w:rsidRPr="0074462F" w:rsidRDefault="0071340D" w:rsidP="00372DA1">
            <w:pPr>
              <w:rPr>
                <w:color w:val="000000" w:themeColor="text1"/>
                <w:sz w:val="22"/>
              </w:rPr>
            </w:pPr>
            <w:r w:rsidRPr="0074462F">
              <w:rPr>
                <w:color w:val="000000" w:themeColor="text1"/>
                <w:sz w:val="22"/>
              </w:rPr>
              <w:t>A-3,</w:t>
            </w:r>
          </w:p>
          <w:p w14:paraId="4F64096B" w14:textId="77777777" w:rsidR="0071340D" w:rsidRPr="0074462F" w:rsidRDefault="0071340D" w:rsidP="00372DA1">
            <w:pPr>
              <w:rPr>
                <w:color w:val="000000" w:themeColor="text1"/>
                <w:sz w:val="22"/>
              </w:rPr>
            </w:pPr>
            <w:r w:rsidRPr="0074462F">
              <w:rPr>
                <w:color w:val="000000" w:themeColor="text1"/>
                <w:sz w:val="22"/>
              </w:rPr>
              <w:t>A-4</w:t>
            </w:r>
          </w:p>
          <w:p w14:paraId="4BCA3259" w14:textId="77777777" w:rsidR="0071340D" w:rsidRPr="0074462F" w:rsidRDefault="0071340D" w:rsidP="00372DA1">
            <w:pPr>
              <w:rPr>
                <w:color w:val="000000" w:themeColor="text1"/>
                <w:sz w:val="22"/>
              </w:rPr>
            </w:pPr>
            <w:r w:rsidRPr="0074462F">
              <w:rPr>
                <w:color w:val="000000" w:themeColor="text1"/>
                <w:sz w:val="22"/>
              </w:rPr>
              <w:t>META</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6FA706D" w14:textId="77777777" w:rsidR="0071340D" w:rsidRPr="0074462F" w:rsidRDefault="0071340D" w:rsidP="00372DA1">
            <w:pPr>
              <w:rPr>
                <w:color w:val="000000" w:themeColor="text1"/>
                <w:sz w:val="22"/>
              </w:rPr>
            </w:pPr>
            <w:r w:rsidRPr="0074462F">
              <w:rPr>
                <w:color w:val="000000" w:themeColor="text1"/>
                <w:sz w:val="22"/>
              </w:rPr>
              <w:t>A2.9</w:t>
            </w:r>
          </w:p>
        </w:tc>
        <w:tc>
          <w:tcPr>
            <w:tcW w:w="684" w:type="dxa"/>
            <w:tcBorders>
              <w:top w:val="single" w:sz="4" w:space="0" w:color="auto"/>
              <w:left w:val="single" w:sz="4" w:space="0" w:color="auto"/>
              <w:bottom w:val="single" w:sz="4" w:space="0" w:color="auto"/>
              <w:right w:val="single" w:sz="4" w:space="0" w:color="auto"/>
            </w:tcBorders>
            <w:vAlign w:val="center"/>
          </w:tcPr>
          <w:p w14:paraId="70B7D53E"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577CAEF2" w14:textId="77777777" w:rsidR="0071340D" w:rsidRPr="0074462F"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65506AD4" w14:textId="77777777" w:rsidR="0071340D" w:rsidRPr="0074462F" w:rsidRDefault="0071340D" w:rsidP="00372DA1">
            <w:pPr>
              <w:rPr>
                <w:color w:val="000000" w:themeColor="text1"/>
                <w:sz w:val="22"/>
                <w:szCs w:val="22"/>
              </w:rPr>
            </w:pPr>
            <w:r w:rsidRPr="0074462F">
              <w:rPr>
                <w:color w:val="000000" w:themeColor="text1"/>
                <w:sz w:val="22"/>
                <w:szCs w:val="22"/>
              </w:rPr>
              <w:t>Missing column headers</w:t>
            </w:r>
          </w:p>
        </w:tc>
        <w:tc>
          <w:tcPr>
            <w:tcW w:w="2446" w:type="dxa"/>
            <w:tcBorders>
              <w:top w:val="single" w:sz="4" w:space="0" w:color="auto"/>
              <w:left w:val="single" w:sz="4" w:space="0" w:color="auto"/>
              <w:bottom w:val="single" w:sz="4" w:space="0" w:color="auto"/>
              <w:right w:val="single" w:sz="4" w:space="0" w:color="auto"/>
            </w:tcBorders>
            <w:vAlign w:val="center"/>
          </w:tcPr>
          <w:p w14:paraId="591F3CF4"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E7232BC" w14:textId="77777777" w:rsidR="0071340D" w:rsidRPr="0074462F" w:rsidRDefault="0071340D" w:rsidP="00372DA1">
            <w:pPr>
              <w:rPr>
                <w:color w:val="000000" w:themeColor="text1"/>
                <w:sz w:val="22"/>
                <w:szCs w:val="22"/>
              </w:rPr>
            </w:pPr>
            <w:r w:rsidRPr="0074462F">
              <w:rPr>
                <w:color w:val="000000" w:themeColor="text1"/>
                <w:sz w:val="22"/>
                <w:szCs w:val="22"/>
              </w:rPr>
              <w:t>Use "Repeat Header Rows" feature on each separate table in Annex A.</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E1124D3"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7CDFC256"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2F71B9DE" w14:textId="77777777" w:rsidR="0071340D" w:rsidRPr="0074462F" w:rsidRDefault="0071340D" w:rsidP="00372DA1">
            <w:pPr>
              <w:rPr>
                <w:color w:val="000000" w:themeColor="text1"/>
                <w:sz w:val="22"/>
              </w:rPr>
            </w:pPr>
            <w:r w:rsidRPr="0074462F">
              <w:rPr>
                <w:color w:val="000000" w:themeColor="text1"/>
                <w:sz w:val="22"/>
              </w:rPr>
              <w:t>A-3</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8F435AB" w14:textId="77777777" w:rsidR="0071340D" w:rsidRPr="0074462F" w:rsidRDefault="0071340D" w:rsidP="00372DA1">
            <w:pPr>
              <w:rPr>
                <w:color w:val="000000" w:themeColor="text1"/>
                <w:sz w:val="22"/>
              </w:rPr>
            </w:pPr>
            <w:r w:rsidRPr="0074462F">
              <w:rPr>
                <w:color w:val="000000" w:themeColor="text1"/>
                <w:sz w:val="22"/>
              </w:rPr>
              <w:t>A2.9</w:t>
            </w:r>
          </w:p>
        </w:tc>
        <w:tc>
          <w:tcPr>
            <w:tcW w:w="684" w:type="dxa"/>
            <w:tcBorders>
              <w:top w:val="single" w:sz="4" w:space="0" w:color="auto"/>
              <w:left w:val="single" w:sz="4" w:space="0" w:color="auto"/>
              <w:bottom w:val="single" w:sz="4" w:space="0" w:color="auto"/>
              <w:right w:val="single" w:sz="4" w:space="0" w:color="auto"/>
            </w:tcBorders>
            <w:vAlign w:val="center"/>
          </w:tcPr>
          <w:p w14:paraId="0BBBA78F"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3917C289"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5F8ED457" w14:textId="77777777" w:rsidR="0071340D" w:rsidRPr="0074462F" w:rsidRDefault="0071340D" w:rsidP="00372DA1">
            <w:pPr>
              <w:rPr>
                <w:color w:val="000000" w:themeColor="text1"/>
                <w:sz w:val="22"/>
                <w:szCs w:val="22"/>
              </w:rPr>
            </w:pPr>
            <w:r w:rsidRPr="0074462F">
              <w:rPr>
                <w:color w:val="000000" w:themeColor="text1"/>
                <w:sz w:val="22"/>
                <w:szCs w:val="22"/>
              </w:rPr>
              <w:t>Line Item 31 ALTERNATE_NAMES. The feature description doesn't describe the keyword.</w:t>
            </w:r>
          </w:p>
        </w:tc>
        <w:tc>
          <w:tcPr>
            <w:tcW w:w="2446" w:type="dxa"/>
            <w:tcBorders>
              <w:top w:val="single" w:sz="4" w:space="0" w:color="auto"/>
              <w:left w:val="single" w:sz="4" w:space="0" w:color="auto"/>
              <w:bottom w:val="single" w:sz="4" w:space="0" w:color="auto"/>
              <w:right w:val="single" w:sz="4" w:space="0" w:color="auto"/>
            </w:tcBorders>
            <w:vAlign w:val="center"/>
          </w:tcPr>
          <w:p w14:paraId="0574EDE4"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71D706F6" w14:textId="77777777" w:rsidR="0071340D" w:rsidRPr="0074462F" w:rsidRDefault="0071340D" w:rsidP="00372DA1">
            <w:pPr>
              <w:rPr>
                <w:color w:val="000000" w:themeColor="text1"/>
                <w:sz w:val="22"/>
                <w:szCs w:val="22"/>
              </w:rPr>
            </w:pPr>
            <w:r w:rsidRPr="0074462F">
              <w:rPr>
                <w:color w:val="000000" w:themeColor="text1"/>
                <w:sz w:val="22"/>
                <w:szCs w:val="22"/>
              </w:rPr>
              <w:t>Provide correct feature description.</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613301FA"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2A64A498"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2F2F5A60" w14:textId="77777777" w:rsidR="0071340D" w:rsidRPr="0074462F" w:rsidRDefault="0071340D" w:rsidP="00372DA1">
            <w:pPr>
              <w:rPr>
                <w:color w:val="000000" w:themeColor="text1"/>
                <w:sz w:val="22"/>
              </w:rPr>
            </w:pPr>
            <w:r w:rsidRPr="0074462F">
              <w:rPr>
                <w:color w:val="000000" w:themeColor="text1"/>
                <w:sz w:val="22"/>
              </w:rPr>
              <w:t>A-3</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6AAD58A" w14:textId="77777777" w:rsidR="0071340D" w:rsidRPr="0074462F" w:rsidRDefault="0071340D" w:rsidP="00372DA1">
            <w:pPr>
              <w:rPr>
                <w:color w:val="000000" w:themeColor="text1"/>
                <w:sz w:val="22"/>
              </w:rPr>
            </w:pPr>
            <w:r w:rsidRPr="0074462F">
              <w:rPr>
                <w:color w:val="000000" w:themeColor="text1"/>
                <w:sz w:val="22"/>
              </w:rPr>
              <w:t>A2.9</w:t>
            </w:r>
          </w:p>
        </w:tc>
        <w:tc>
          <w:tcPr>
            <w:tcW w:w="684" w:type="dxa"/>
            <w:tcBorders>
              <w:top w:val="single" w:sz="4" w:space="0" w:color="auto"/>
              <w:left w:val="single" w:sz="4" w:space="0" w:color="auto"/>
              <w:bottom w:val="single" w:sz="4" w:space="0" w:color="auto"/>
              <w:right w:val="single" w:sz="4" w:space="0" w:color="auto"/>
            </w:tcBorders>
            <w:vAlign w:val="center"/>
          </w:tcPr>
          <w:p w14:paraId="22CEDF9C"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75651A4B"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42AE990C" w14:textId="77777777" w:rsidR="0071340D" w:rsidRPr="0074462F" w:rsidRDefault="0071340D" w:rsidP="00372DA1">
            <w:pPr>
              <w:rPr>
                <w:color w:val="000000" w:themeColor="text1"/>
                <w:sz w:val="22"/>
                <w:szCs w:val="22"/>
              </w:rPr>
            </w:pPr>
            <w:r w:rsidRPr="0074462F">
              <w:rPr>
                <w:color w:val="000000" w:themeColor="text1"/>
                <w:sz w:val="22"/>
                <w:szCs w:val="22"/>
              </w:rPr>
              <w:t>Line Item 41 TIME_SYSTEM: this applies to more than just EPOCH_TZERO, but that is stated in the "Feature" description.</w:t>
            </w:r>
          </w:p>
        </w:tc>
        <w:tc>
          <w:tcPr>
            <w:tcW w:w="2446" w:type="dxa"/>
            <w:tcBorders>
              <w:top w:val="single" w:sz="4" w:space="0" w:color="auto"/>
              <w:left w:val="single" w:sz="4" w:space="0" w:color="auto"/>
              <w:bottom w:val="single" w:sz="4" w:space="0" w:color="auto"/>
              <w:right w:val="single" w:sz="4" w:space="0" w:color="auto"/>
            </w:tcBorders>
            <w:vAlign w:val="center"/>
          </w:tcPr>
          <w:p w14:paraId="3F32271E"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021387DD" w14:textId="77777777" w:rsidR="0071340D" w:rsidRPr="0074462F" w:rsidRDefault="0071340D" w:rsidP="00372DA1">
            <w:pPr>
              <w:rPr>
                <w:color w:val="000000" w:themeColor="text1"/>
                <w:sz w:val="22"/>
                <w:szCs w:val="22"/>
              </w:rPr>
            </w:pPr>
            <w:r w:rsidRPr="0074462F">
              <w:rPr>
                <w:color w:val="000000" w:themeColor="text1"/>
                <w:sz w:val="22"/>
                <w:szCs w:val="22"/>
              </w:rPr>
              <w:t>From: Time system of EPOCH_TZERO</w:t>
            </w:r>
          </w:p>
          <w:p w14:paraId="424FD438" w14:textId="77777777" w:rsidR="0071340D" w:rsidRPr="0074462F" w:rsidRDefault="0071340D" w:rsidP="00372DA1">
            <w:pPr>
              <w:rPr>
                <w:color w:val="000000" w:themeColor="text1"/>
                <w:sz w:val="22"/>
                <w:szCs w:val="22"/>
              </w:rPr>
            </w:pPr>
          </w:p>
          <w:p w14:paraId="0B8D4543" w14:textId="77777777" w:rsidR="0071340D" w:rsidRPr="0074462F" w:rsidRDefault="0071340D" w:rsidP="00372DA1">
            <w:pPr>
              <w:rPr>
                <w:color w:val="000000" w:themeColor="text1"/>
                <w:sz w:val="22"/>
                <w:szCs w:val="22"/>
              </w:rPr>
            </w:pPr>
            <w:r w:rsidRPr="0074462F">
              <w:rPr>
                <w:color w:val="000000" w:themeColor="text1"/>
                <w:sz w:val="22"/>
                <w:szCs w:val="22"/>
              </w:rPr>
              <w:t>To: Time system for all OCM data.</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45A6C872"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71CB1B65"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720B1343" w14:textId="77777777" w:rsidR="0071340D" w:rsidRPr="0074462F" w:rsidRDefault="0071340D" w:rsidP="00372DA1">
            <w:pPr>
              <w:rPr>
                <w:color w:val="000000" w:themeColor="text1"/>
                <w:sz w:val="22"/>
              </w:rPr>
            </w:pPr>
            <w:r w:rsidRPr="0074462F">
              <w:rPr>
                <w:color w:val="000000" w:themeColor="text1"/>
                <w:sz w:val="22"/>
              </w:rPr>
              <w:t>A-5</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DEEEC73" w14:textId="77777777" w:rsidR="0071340D" w:rsidRPr="0074462F" w:rsidRDefault="0071340D" w:rsidP="00372DA1">
            <w:pPr>
              <w:rPr>
                <w:color w:val="000000" w:themeColor="text1"/>
                <w:sz w:val="22"/>
              </w:rPr>
            </w:pPr>
            <w:r w:rsidRPr="0074462F">
              <w:rPr>
                <w:color w:val="000000" w:themeColor="text1"/>
                <w:sz w:val="22"/>
              </w:rPr>
              <w:t>A2.9</w:t>
            </w:r>
          </w:p>
        </w:tc>
        <w:tc>
          <w:tcPr>
            <w:tcW w:w="684" w:type="dxa"/>
            <w:tcBorders>
              <w:top w:val="single" w:sz="4" w:space="0" w:color="auto"/>
              <w:left w:val="single" w:sz="4" w:space="0" w:color="auto"/>
              <w:bottom w:val="single" w:sz="4" w:space="0" w:color="auto"/>
              <w:right w:val="single" w:sz="4" w:space="0" w:color="auto"/>
            </w:tcBorders>
            <w:vAlign w:val="center"/>
          </w:tcPr>
          <w:p w14:paraId="41F1BC0A"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71C79150"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101EA76C" w14:textId="77777777" w:rsidR="0071340D" w:rsidRPr="0074462F" w:rsidRDefault="0071340D" w:rsidP="00372DA1">
            <w:pPr>
              <w:rPr>
                <w:color w:val="000000" w:themeColor="text1"/>
                <w:sz w:val="22"/>
                <w:szCs w:val="22"/>
              </w:rPr>
            </w:pPr>
            <w:r w:rsidRPr="0074462F">
              <w:rPr>
                <w:color w:val="000000" w:themeColor="text1"/>
                <w:sz w:val="22"/>
                <w:szCs w:val="22"/>
              </w:rPr>
              <w:t>ORB_REF_FRAME is shown as "M" in the ICS, but "O" in Table 6-4</w:t>
            </w:r>
          </w:p>
        </w:tc>
        <w:tc>
          <w:tcPr>
            <w:tcW w:w="2446" w:type="dxa"/>
            <w:tcBorders>
              <w:top w:val="single" w:sz="4" w:space="0" w:color="auto"/>
              <w:left w:val="single" w:sz="4" w:space="0" w:color="auto"/>
              <w:bottom w:val="single" w:sz="4" w:space="0" w:color="auto"/>
              <w:right w:val="single" w:sz="4" w:space="0" w:color="auto"/>
            </w:tcBorders>
            <w:vAlign w:val="center"/>
          </w:tcPr>
          <w:p w14:paraId="0309895E"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FE7984B" w14:textId="77777777" w:rsidR="0071340D" w:rsidRPr="0074462F" w:rsidRDefault="0071340D" w:rsidP="00372DA1">
            <w:pPr>
              <w:rPr>
                <w:color w:val="000000" w:themeColor="text1"/>
                <w:sz w:val="22"/>
                <w:szCs w:val="22"/>
              </w:rPr>
            </w:pPr>
            <w:r w:rsidRPr="0074462F">
              <w:rPr>
                <w:color w:val="000000" w:themeColor="text1"/>
                <w:sz w:val="22"/>
                <w:szCs w:val="22"/>
              </w:rPr>
              <w:t>Resolve inconsistency (probably "O" in ICS given that the keyword has a default in Table 6-4</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2CA311F"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177A6060"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17E6E72F" w14:textId="77777777" w:rsidR="0071340D" w:rsidRPr="0074462F" w:rsidRDefault="0071340D" w:rsidP="00372DA1">
            <w:pPr>
              <w:rPr>
                <w:color w:val="000000" w:themeColor="text1"/>
                <w:sz w:val="22"/>
              </w:rPr>
            </w:pPr>
            <w:r w:rsidRPr="0074462F">
              <w:rPr>
                <w:color w:val="000000" w:themeColor="text1"/>
                <w:sz w:val="22"/>
              </w:rPr>
              <w:t>A-7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03FA25C" w14:textId="77777777" w:rsidR="0071340D" w:rsidRPr="0074462F" w:rsidRDefault="0071340D" w:rsidP="00372DA1">
            <w:pPr>
              <w:rPr>
                <w:color w:val="000000" w:themeColor="text1"/>
                <w:sz w:val="22"/>
              </w:rPr>
            </w:pPr>
            <w:r w:rsidRPr="0074462F">
              <w:rPr>
                <w:color w:val="000000" w:themeColor="text1"/>
                <w:sz w:val="22"/>
              </w:rPr>
              <w:t>A2.9</w:t>
            </w:r>
          </w:p>
        </w:tc>
        <w:tc>
          <w:tcPr>
            <w:tcW w:w="684" w:type="dxa"/>
            <w:tcBorders>
              <w:top w:val="single" w:sz="4" w:space="0" w:color="auto"/>
              <w:left w:val="single" w:sz="4" w:space="0" w:color="auto"/>
              <w:bottom w:val="single" w:sz="4" w:space="0" w:color="auto"/>
              <w:right w:val="single" w:sz="4" w:space="0" w:color="auto"/>
            </w:tcBorders>
            <w:vAlign w:val="center"/>
          </w:tcPr>
          <w:p w14:paraId="7444644F"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7EC91013" w14:textId="77777777" w:rsidR="0071340D" w:rsidRPr="0074462F" w:rsidRDefault="0071340D" w:rsidP="00372DA1">
            <w:pPr>
              <w:rPr>
                <w:color w:val="000000" w:themeColor="text1"/>
                <w:sz w:val="22"/>
              </w:rPr>
            </w:pPr>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027A9FF8" w14:textId="77777777" w:rsidR="0071340D" w:rsidRPr="0074462F" w:rsidRDefault="0071340D" w:rsidP="00372DA1">
            <w:pPr>
              <w:rPr>
                <w:color w:val="000000" w:themeColor="text1"/>
                <w:sz w:val="22"/>
                <w:szCs w:val="22"/>
              </w:rPr>
            </w:pPr>
            <w:r w:rsidRPr="0074462F">
              <w:rPr>
                <w:color w:val="000000" w:themeColor="text1"/>
                <w:sz w:val="22"/>
                <w:szCs w:val="22"/>
              </w:rPr>
              <w:t>SOLAR_RAD_NOM has been changed to SOLAR_RAD_COEFF_NOM in Table 6-5</w:t>
            </w:r>
          </w:p>
        </w:tc>
        <w:tc>
          <w:tcPr>
            <w:tcW w:w="2446" w:type="dxa"/>
            <w:tcBorders>
              <w:top w:val="single" w:sz="4" w:space="0" w:color="auto"/>
              <w:left w:val="single" w:sz="4" w:space="0" w:color="auto"/>
              <w:bottom w:val="single" w:sz="4" w:space="0" w:color="auto"/>
              <w:right w:val="single" w:sz="4" w:space="0" w:color="auto"/>
            </w:tcBorders>
            <w:vAlign w:val="center"/>
          </w:tcPr>
          <w:p w14:paraId="35579256"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7B95AB48" w14:textId="77777777" w:rsidR="0071340D" w:rsidRPr="0074462F" w:rsidRDefault="0071340D" w:rsidP="00372DA1">
            <w:pPr>
              <w:rPr>
                <w:color w:val="000000" w:themeColor="text1"/>
                <w:sz w:val="22"/>
                <w:szCs w:val="22"/>
              </w:rPr>
            </w:pPr>
            <w:r w:rsidRPr="0074462F">
              <w:rPr>
                <w:color w:val="000000" w:themeColor="text1"/>
                <w:sz w:val="22"/>
                <w:szCs w:val="22"/>
              </w:rPr>
              <w:t>Correct name ICS table</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37D8E949"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260D33ED"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4CD007F5" w14:textId="77777777" w:rsidR="0071340D" w:rsidRPr="0074462F" w:rsidRDefault="0071340D" w:rsidP="00372DA1">
            <w:pPr>
              <w:rPr>
                <w:color w:val="000000" w:themeColor="text1"/>
                <w:sz w:val="22"/>
              </w:rPr>
            </w:pPr>
            <w:r w:rsidRPr="0074462F">
              <w:rPr>
                <w:color w:val="000000" w:themeColor="text1"/>
                <w:sz w:val="22"/>
              </w:rPr>
              <w:t>A-3 MAN</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3CE2DF9" w14:textId="77777777" w:rsidR="0071340D" w:rsidRPr="0074462F" w:rsidRDefault="0071340D" w:rsidP="00372DA1">
            <w:pPr>
              <w:rPr>
                <w:color w:val="000000" w:themeColor="text1"/>
                <w:sz w:val="22"/>
              </w:rPr>
            </w:pPr>
            <w:r w:rsidRPr="0074462F">
              <w:rPr>
                <w:color w:val="000000" w:themeColor="text1"/>
                <w:sz w:val="22"/>
              </w:rPr>
              <w:t>A2.9</w:t>
            </w:r>
          </w:p>
        </w:tc>
        <w:tc>
          <w:tcPr>
            <w:tcW w:w="684" w:type="dxa"/>
            <w:tcBorders>
              <w:top w:val="single" w:sz="4" w:space="0" w:color="auto"/>
              <w:left w:val="single" w:sz="4" w:space="0" w:color="auto"/>
              <w:bottom w:val="single" w:sz="4" w:space="0" w:color="auto"/>
              <w:right w:val="single" w:sz="4" w:space="0" w:color="auto"/>
            </w:tcBorders>
            <w:vAlign w:val="center"/>
          </w:tcPr>
          <w:p w14:paraId="77C69FD7"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19EEFB03"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002057F8" w14:textId="77777777" w:rsidR="0071340D" w:rsidRPr="0074462F" w:rsidRDefault="0071340D" w:rsidP="00372DA1">
            <w:pPr>
              <w:rPr>
                <w:color w:val="000000" w:themeColor="text1"/>
                <w:sz w:val="22"/>
                <w:szCs w:val="22"/>
              </w:rPr>
            </w:pPr>
            <w:r w:rsidRPr="0074462F">
              <w:rPr>
                <w:color w:val="000000" w:themeColor="text1"/>
                <w:sz w:val="22"/>
                <w:szCs w:val="22"/>
              </w:rPr>
              <w:t>MAN_ID: shown as Mandatory in Table 6-7, but optional in the ICS table.</w:t>
            </w:r>
          </w:p>
        </w:tc>
        <w:tc>
          <w:tcPr>
            <w:tcW w:w="2446" w:type="dxa"/>
            <w:tcBorders>
              <w:top w:val="single" w:sz="4" w:space="0" w:color="auto"/>
              <w:left w:val="single" w:sz="4" w:space="0" w:color="auto"/>
              <w:bottom w:val="single" w:sz="4" w:space="0" w:color="auto"/>
              <w:right w:val="single" w:sz="4" w:space="0" w:color="auto"/>
            </w:tcBorders>
            <w:vAlign w:val="center"/>
          </w:tcPr>
          <w:p w14:paraId="73DB6935"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43600539" w14:textId="77777777" w:rsidR="0071340D" w:rsidRPr="0074462F" w:rsidRDefault="0071340D" w:rsidP="00372DA1">
            <w:pPr>
              <w:rPr>
                <w:color w:val="000000" w:themeColor="text1"/>
                <w:sz w:val="22"/>
                <w:szCs w:val="22"/>
              </w:rPr>
            </w:pPr>
            <w:r w:rsidRPr="0074462F">
              <w:rPr>
                <w:color w:val="000000" w:themeColor="text1"/>
                <w:sz w:val="22"/>
                <w:szCs w:val="22"/>
              </w:rPr>
              <w:t>Change "Status M/O/C" from "O" to "M" in the ICS</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55B54461"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53C6D042"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638DDA25" w14:textId="77777777" w:rsidR="0071340D" w:rsidRPr="0074462F" w:rsidRDefault="0071340D" w:rsidP="00372DA1">
            <w:pPr>
              <w:rPr>
                <w:color w:val="000000" w:themeColor="text1"/>
                <w:sz w:val="22"/>
              </w:rPr>
            </w:pPr>
            <w:r w:rsidRPr="0074462F">
              <w:rPr>
                <w:color w:val="000000" w:themeColor="text1"/>
                <w:sz w:val="22"/>
              </w:rPr>
              <w:t>A-5</w:t>
            </w:r>
          </w:p>
          <w:p w14:paraId="53F6AF7B" w14:textId="77777777" w:rsidR="0071340D" w:rsidRPr="0074462F" w:rsidRDefault="0071340D" w:rsidP="00372DA1">
            <w:pPr>
              <w:rPr>
                <w:color w:val="000000" w:themeColor="text1"/>
                <w:sz w:val="22"/>
              </w:rPr>
            </w:pPr>
            <w:r w:rsidRPr="0074462F">
              <w:rPr>
                <w:color w:val="000000" w:themeColor="text1"/>
                <w:sz w:val="22"/>
              </w:rPr>
              <w:t>PERT</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9B6ED0E" w14:textId="77777777" w:rsidR="0071340D" w:rsidRPr="0074462F" w:rsidRDefault="0071340D" w:rsidP="00372DA1">
            <w:pPr>
              <w:rPr>
                <w:color w:val="000000" w:themeColor="text1"/>
                <w:sz w:val="22"/>
              </w:rPr>
            </w:pPr>
            <w:r w:rsidRPr="0074462F">
              <w:rPr>
                <w:color w:val="000000" w:themeColor="text1"/>
                <w:sz w:val="22"/>
              </w:rPr>
              <w:t>A2.9</w:t>
            </w:r>
          </w:p>
        </w:tc>
        <w:tc>
          <w:tcPr>
            <w:tcW w:w="684" w:type="dxa"/>
            <w:tcBorders>
              <w:top w:val="single" w:sz="4" w:space="0" w:color="auto"/>
              <w:left w:val="single" w:sz="4" w:space="0" w:color="auto"/>
              <w:bottom w:val="single" w:sz="4" w:space="0" w:color="auto"/>
              <w:right w:val="single" w:sz="4" w:space="0" w:color="auto"/>
            </w:tcBorders>
            <w:vAlign w:val="center"/>
          </w:tcPr>
          <w:p w14:paraId="39B11717"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59CFA180" w14:textId="77777777" w:rsidR="0071340D" w:rsidRPr="0074462F" w:rsidRDefault="0071340D" w:rsidP="00372DA1">
            <w:pPr>
              <w:rPr>
                <w:color w:val="000000" w:themeColor="text1"/>
                <w:sz w:val="22"/>
              </w:rPr>
            </w:pPr>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0D7384AB" w14:textId="77777777" w:rsidR="0071340D" w:rsidRPr="0074462F" w:rsidRDefault="0071340D" w:rsidP="00372DA1">
            <w:pPr>
              <w:rPr>
                <w:color w:val="000000" w:themeColor="text1"/>
                <w:sz w:val="22"/>
                <w:szCs w:val="22"/>
              </w:rPr>
            </w:pPr>
            <w:r w:rsidRPr="0074462F">
              <w:rPr>
                <w:color w:val="000000" w:themeColor="text1"/>
                <w:sz w:val="22"/>
                <w:szCs w:val="22"/>
              </w:rPr>
              <w:t xml:space="preserve">CENTER_NAME has been removed from Table 6-10, but it still appears in the </w:t>
            </w:r>
          </w:p>
          <w:p w14:paraId="23B54D71" w14:textId="77777777" w:rsidR="0071340D" w:rsidRPr="0074462F" w:rsidRDefault="0071340D" w:rsidP="00372DA1">
            <w:pPr>
              <w:rPr>
                <w:color w:val="000000" w:themeColor="text1"/>
                <w:sz w:val="22"/>
                <w:szCs w:val="22"/>
              </w:rPr>
            </w:pPr>
            <w:r w:rsidRPr="0074462F">
              <w:rPr>
                <w:color w:val="000000" w:themeColor="text1"/>
                <w:sz w:val="22"/>
                <w:szCs w:val="22"/>
              </w:rPr>
              <w:t>ICS.</w:t>
            </w:r>
          </w:p>
        </w:tc>
        <w:tc>
          <w:tcPr>
            <w:tcW w:w="2446" w:type="dxa"/>
            <w:tcBorders>
              <w:top w:val="single" w:sz="4" w:space="0" w:color="auto"/>
              <w:left w:val="single" w:sz="4" w:space="0" w:color="auto"/>
              <w:bottom w:val="single" w:sz="4" w:space="0" w:color="auto"/>
              <w:right w:val="single" w:sz="4" w:space="0" w:color="auto"/>
            </w:tcBorders>
            <w:vAlign w:val="center"/>
          </w:tcPr>
          <w:p w14:paraId="7D68C02A"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36A0FC7A" w14:textId="77777777" w:rsidR="0071340D" w:rsidRPr="0074462F" w:rsidRDefault="0071340D" w:rsidP="00372DA1">
            <w:pPr>
              <w:rPr>
                <w:color w:val="000000" w:themeColor="text1"/>
                <w:sz w:val="22"/>
                <w:szCs w:val="22"/>
              </w:rPr>
            </w:pPr>
            <w:r w:rsidRPr="0074462F">
              <w:rPr>
                <w:color w:val="000000" w:themeColor="text1"/>
                <w:sz w:val="22"/>
                <w:szCs w:val="22"/>
              </w:rPr>
              <w:t>Remove "CENTER_NAME" from the Perturbations table in the ICS.</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5902997A"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6AFC8B25"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0D30663F" w14:textId="77777777" w:rsidR="0071340D" w:rsidRPr="0074462F" w:rsidRDefault="0071340D" w:rsidP="00372DA1">
            <w:pPr>
              <w:rPr>
                <w:color w:val="000000" w:themeColor="text1"/>
                <w:sz w:val="22"/>
              </w:rPr>
            </w:pPr>
            <w:r w:rsidRPr="0074462F">
              <w:rPr>
                <w:color w:val="000000" w:themeColor="text1"/>
                <w:sz w:val="22"/>
              </w:rPr>
              <w:t>A-7</w:t>
            </w:r>
          </w:p>
          <w:p w14:paraId="14CF3271" w14:textId="77777777" w:rsidR="0071340D" w:rsidRPr="0074462F" w:rsidRDefault="0071340D" w:rsidP="00372DA1">
            <w:pPr>
              <w:rPr>
                <w:color w:val="000000" w:themeColor="text1"/>
                <w:sz w:val="22"/>
              </w:rPr>
            </w:pPr>
            <w:r w:rsidRPr="0074462F">
              <w:rPr>
                <w:color w:val="000000" w:themeColor="text1"/>
                <w:sz w:val="22"/>
              </w:rPr>
              <w:t>PERT</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BCECB53" w14:textId="77777777" w:rsidR="0071340D" w:rsidRPr="0074462F" w:rsidRDefault="0071340D" w:rsidP="00372DA1">
            <w:pPr>
              <w:rPr>
                <w:color w:val="000000" w:themeColor="text1"/>
                <w:sz w:val="22"/>
              </w:rPr>
            </w:pPr>
            <w:r w:rsidRPr="0074462F">
              <w:rPr>
                <w:color w:val="000000" w:themeColor="text1"/>
                <w:sz w:val="22"/>
              </w:rPr>
              <w:t>A2.9</w:t>
            </w:r>
          </w:p>
        </w:tc>
        <w:tc>
          <w:tcPr>
            <w:tcW w:w="684" w:type="dxa"/>
            <w:tcBorders>
              <w:top w:val="single" w:sz="4" w:space="0" w:color="auto"/>
              <w:left w:val="single" w:sz="4" w:space="0" w:color="auto"/>
              <w:bottom w:val="single" w:sz="4" w:space="0" w:color="auto"/>
              <w:right w:val="single" w:sz="4" w:space="0" w:color="auto"/>
            </w:tcBorders>
            <w:vAlign w:val="center"/>
          </w:tcPr>
          <w:p w14:paraId="775B2AC8"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7F852FC4" w14:textId="77777777" w:rsidR="0071340D" w:rsidRPr="0074462F" w:rsidRDefault="0071340D" w:rsidP="00372DA1">
            <w:pPr>
              <w:rPr>
                <w:color w:val="000000" w:themeColor="text1"/>
                <w:sz w:val="22"/>
              </w:rPr>
            </w:pPr>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33866ECF" w14:textId="77777777" w:rsidR="0071340D" w:rsidRPr="0074462F" w:rsidRDefault="0071340D" w:rsidP="00372DA1">
            <w:pPr>
              <w:rPr>
                <w:color w:val="000000" w:themeColor="text1"/>
                <w:sz w:val="22"/>
                <w:szCs w:val="22"/>
              </w:rPr>
            </w:pPr>
            <w:r w:rsidRPr="0074462F">
              <w:rPr>
                <w:color w:val="000000" w:themeColor="text1"/>
                <w:sz w:val="22"/>
                <w:szCs w:val="22"/>
              </w:rPr>
              <w:t>The "Feature" column for the PERT_STOP keyword says it is "Perturbations Data Block Start"</w:t>
            </w:r>
          </w:p>
        </w:tc>
        <w:tc>
          <w:tcPr>
            <w:tcW w:w="2446" w:type="dxa"/>
            <w:tcBorders>
              <w:top w:val="single" w:sz="4" w:space="0" w:color="auto"/>
              <w:left w:val="single" w:sz="4" w:space="0" w:color="auto"/>
              <w:bottom w:val="single" w:sz="4" w:space="0" w:color="auto"/>
              <w:right w:val="single" w:sz="4" w:space="0" w:color="auto"/>
            </w:tcBorders>
            <w:vAlign w:val="center"/>
          </w:tcPr>
          <w:p w14:paraId="4755D7BC"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43422DA6" w14:textId="77777777" w:rsidR="0071340D" w:rsidRPr="0074462F" w:rsidRDefault="0071340D" w:rsidP="00372DA1">
            <w:pPr>
              <w:rPr>
                <w:color w:val="000000" w:themeColor="text1"/>
                <w:sz w:val="22"/>
                <w:szCs w:val="22"/>
              </w:rPr>
            </w:pPr>
            <w:r w:rsidRPr="0074462F">
              <w:rPr>
                <w:color w:val="000000" w:themeColor="text1"/>
                <w:sz w:val="22"/>
                <w:szCs w:val="22"/>
              </w:rPr>
              <w:t>From: "Start"</w:t>
            </w:r>
          </w:p>
          <w:p w14:paraId="5CDE17CA" w14:textId="77777777" w:rsidR="0071340D" w:rsidRPr="0074462F" w:rsidRDefault="0071340D" w:rsidP="00372DA1">
            <w:pPr>
              <w:rPr>
                <w:color w:val="000000" w:themeColor="text1"/>
                <w:sz w:val="22"/>
                <w:szCs w:val="22"/>
              </w:rPr>
            </w:pPr>
            <w:r w:rsidRPr="0074462F">
              <w:rPr>
                <w:color w:val="000000" w:themeColor="text1"/>
                <w:sz w:val="22"/>
                <w:szCs w:val="22"/>
              </w:rPr>
              <w:t>To: "End" or something like that.</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4F437C18"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7DB8D209"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7572EFE4" w14:textId="77777777" w:rsidR="0071340D" w:rsidRPr="0074462F" w:rsidRDefault="0071340D" w:rsidP="00372DA1">
            <w:pPr>
              <w:rPr>
                <w:color w:val="000000" w:themeColor="text1"/>
                <w:sz w:val="22"/>
              </w:rPr>
            </w:pPr>
            <w:r w:rsidRPr="0074462F">
              <w:rPr>
                <w:color w:val="000000" w:themeColor="text1"/>
                <w:sz w:val="22"/>
              </w:rPr>
              <w:lastRenderedPageBreak/>
              <w:t>A-8</w:t>
            </w:r>
          </w:p>
          <w:p w14:paraId="5569FBEE" w14:textId="77777777" w:rsidR="0071340D" w:rsidRPr="0074462F" w:rsidRDefault="0071340D" w:rsidP="00372DA1">
            <w:pPr>
              <w:rPr>
                <w:color w:val="000000" w:themeColor="text1"/>
                <w:sz w:val="22"/>
              </w:rPr>
            </w:pPr>
            <w:r w:rsidRPr="0074462F">
              <w:rPr>
                <w:color w:val="000000" w:themeColor="text1"/>
                <w:sz w:val="22"/>
              </w:rPr>
              <w:t>OD</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DF2CE46" w14:textId="77777777" w:rsidR="0071340D" w:rsidRPr="0074462F" w:rsidRDefault="0071340D" w:rsidP="00372DA1">
            <w:pPr>
              <w:rPr>
                <w:color w:val="000000" w:themeColor="text1"/>
                <w:sz w:val="22"/>
              </w:rPr>
            </w:pPr>
            <w:r w:rsidRPr="0074462F">
              <w:rPr>
                <w:color w:val="000000" w:themeColor="text1"/>
                <w:sz w:val="22"/>
              </w:rPr>
              <w:t>A2.9</w:t>
            </w:r>
          </w:p>
        </w:tc>
        <w:tc>
          <w:tcPr>
            <w:tcW w:w="684" w:type="dxa"/>
            <w:tcBorders>
              <w:top w:val="single" w:sz="4" w:space="0" w:color="auto"/>
              <w:left w:val="single" w:sz="4" w:space="0" w:color="auto"/>
              <w:bottom w:val="single" w:sz="4" w:space="0" w:color="auto"/>
              <w:right w:val="single" w:sz="4" w:space="0" w:color="auto"/>
            </w:tcBorders>
            <w:vAlign w:val="center"/>
          </w:tcPr>
          <w:p w14:paraId="46E03416"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223B15F9"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4FC6AD19" w14:textId="77777777" w:rsidR="0071340D" w:rsidRPr="0074462F" w:rsidRDefault="0071340D" w:rsidP="00372DA1">
            <w:pPr>
              <w:rPr>
                <w:color w:val="000000" w:themeColor="text1"/>
                <w:sz w:val="22"/>
                <w:szCs w:val="22"/>
              </w:rPr>
            </w:pPr>
            <w:r w:rsidRPr="0074462F">
              <w:rPr>
                <w:color w:val="000000" w:themeColor="text1"/>
                <w:sz w:val="22"/>
                <w:szCs w:val="22"/>
              </w:rPr>
              <w:t>OD_METHOD, OD_EPOCH: Shown as Mandatory in Table 6-11, optional in the ICS.</w:t>
            </w:r>
          </w:p>
        </w:tc>
        <w:tc>
          <w:tcPr>
            <w:tcW w:w="2446" w:type="dxa"/>
            <w:tcBorders>
              <w:top w:val="single" w:sz="4" w:space="0" w:color="auto"/>
              <w:left w:val="single" w:sz="4" w:space="0" w:color="auto"/>
              <w:bottom w:val="single" w:sz="4" w:space="0" w:color="auto"/>
              <w:right w:val="single" w:sz="4" w:space="0" w:color="auto"/>
            </w:tcBorders>
            <w:vAlign w:val="center"/>
          </w:tcPr>
          <w:p w14:paraId="13EB8867"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4DDC959C" w14:textId="77777777" w:rsidR="0071340D" w:rsidRPr="0074462F" w:rsidRDefault="0071340D" w:rsidP="00372DA1">
            <w:pPr>
              <w:rPr>
                <w:color w:val="000000" w:themeColor="text1"/>
                <w:sz w:val="22"/>
                <w:szCs w:val="22"/>
              </w:rPr>
            </w:pPr>
            <w:r w:rsidRPr="0074462F">
              <w:rPr>
                <w:color w:val="000000" w:themeColor="text1"/>
                <w:sz w:val="22"/>
                <w:szCs w:val="22"/>
              </w:rPr>
              <w:t>Change "Status M/O/C" from "O" to "M" in the ICS for these 2 keywords.</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2264525F"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0AF4AF3D"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365EA712" w14:textId="77777777" w:rsidR="0071340D" w:rsidRPr="0074462F" w:rsidRDefault="0071340D" w:rsidP="00372DA1">
            <w:pPr>
              <w:rPr>
                <w:color w:val="000000" w:themeColor="text1"/>
                <w:sz w:val="22"/>
              </w:rPr>
            </w:pPr>
            <w:r w:rsidRPr="0074462F">
              <w:rPr>
                <w:color w:val="000000" w:themeColor="text1"/>
                <w:sz w:val="22"/>
              </w:rPr>
              <w:t>B-1</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83C247E" w14:textId="77777777" w:rsidR="0071340D" w:rsidRPr="0074462F" w:rsidRDefault="0071340D" w:rsidP="00372DA1">
            <w:pPr>
              <w:rPr>
                <w:color w:val="000000" w:themeColor="text1"/>
                <w:sz w:val="22"/>
              </w:rPr>
            </w:pPr>
            <w:r w:rsidRPr="0074462F">
              <w:rPr>
                <w:color w:val="000000" w:themeColor="text1"/>
                <w:sz w:val="22"/>
              </w:rPr>
              <w:t>Annex B</w:t>
            </w:r>
          </w:p>
        </w:tc>
        <w:tc>
          <w:tcPr>
            <w:tcW w:w="684" w:type="dxa"/>
            <w:tcBorders>
              <w:top w:val="single" w:sz="4" w:space="0" w:color="auto"/>
              <w:left w:val="single" w:sz="4" w:space="0" w:color="auto"/>
              <w:bottom w:val="single" w:sz="4" w:space="0" w:color="auto"/>
              <w:right w:val="single" w:sz="4" w:space="0" w:color="auto"/>
            </w:tcBorders>
            <w:vAlign w:val="center"/>
          </w:tcPr>
          <w:p w14:paraId="6650F680" w14:textId="77777777" w:rsidR="0071340D" w:rsidRPr="0074462F" w:rsidRDefault="0071340D" w:rsidP="00372DA1">
            <w:pPr>
              <w:rPr>
                <w:color w:val="000000" w:themeColor="text1"/>
                <w:sz w:val="22"/>
              </w:rPr>
            </w:pPr>
            <w:r w:rsidRPr="0074462F">
              <w:rPr>
                <w:color w:val="000000" w:themeColor="text1"/>
                <w:sz w:val="22"/>
              </w:rPr>
              <w:t>Title</w:t>
            </w:r>
          </w:p>
        </w:tc>
        <w:tc>
          <w:tcPr>
            <w:tcW w:w="684" w:type="dxa"/>
            <w:tcBorders>
              <w:top w:val="single" w:sz="4" w:space="0" w:color="auto"/>
              <w:left w:val="single" w:sz="4" w:space="0" w:color="auto"/>
              <w:bottom w:val="single" w:sz="4" w:space="0" w:color="auto"/>
              <w:right w:val="single" w:sz="4" w:space="0" w:color="auto"/>
            </w:tcBorders>
            <w:vAlign w:val="center"/>
          </w:tcPr>
          <w:p w14:paraId="4B0D6896"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5C722565" w14:textId="77777777" w:rsidR="0071340D" w:rsidRPr="0074462F" w:rsidRDefault="0071340D" w:rsidP="00372DA1">
            <w:pPr>
              <w:rPr>
                <w:color w:val="000000" w:themeColor="text1"/>
                <w:sz w:val="22"/>
                <w:szCs w:val="22"/>
              </w:rPr>
            </w:pPr>
            <w:r w:rsidRPr="0074462F">
              <w:rPr>
                <w:color w:val="000000" w:themeColor="text1"/>
                <w:sz w:val="22"/>
                <w:szCs w:val="22"/>
              </w:rPr>
              <w:t>The title is a bit unwieldy, and even at that it is a partial list of values for OCM components</w:t>
            </w:r>
          </w:p>
        </w:tc>
        <w:tc>
          <w:tcPr>
            <w:tcW w:w="2446" w:type="dxa"/>
            <w:tcBorders>
              <w:top w:val="single" w:sz="4" w:space="0" w:color="auto"/>
              <w:left w:val="single" w:sz="4" w:space="0" w:color="auto"/>
              <w:bottom w:val="single" w:sz="4" w:space="0" w:color="auto"/>
              <w:right w:val="single" w:sz="4" w:space="0" w:color="auto"/>
            </w:tcBorders>
            <w:vAlign w:val="center"/>
          </w:tcPr>
          <w:p w14:paraId="22118AE8"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60A9963" w14:textId="77777777" w:rsidR="0071340D" w:rsidRPr="0074462F" w:rsidRDefault="0071340D" w:rsidP="00372DA1">
            <w:pPr>
              <w:rPr>
                <w:color w:val="000000" w:themeColor="text1"/>
                <w:sz w:val="22"/>
                <w:szCs w:val="22"/>
              </w:rPr>
            </w:pPr>
            <w:r w:rsidRPr="0074462F">
              <w:rPr>
                <w:color w:val="000000" w:themeColor="text1"/>
                <w:sz w:val="22"/>
                <w:szCs w:val="22"/>
              </w:rPr>
              <w:t>From: existing title</w:t>
            </w:r>
          </w:p>
          <w:p w14:paraId="2FAB19CC" w14:textId="77777777" w:rsidR="0071340D" w:rsidRPr="0074462F" w:rsidRDefault="0071340D" w:rsidP="00372DA1">
            <w:pPr>
              <w:rPr>
                <w:color w:val="000000" w:themeColor="text1"/>
                <w:sz w:val="22"/>
                <w:szCs w:val="22"/>
              </w:rPr>
            </w:pPr>
          </w:p>
          <w:p w14:paraId="52096EBD" w14:textId="77777777" w:rsidR="0071340D" w:rsidRPr="0074462F" w:rsidRDefault="0071340D" w:rsidP="00372DA1">
            <w:pPr>
              <w:rPr>
                <w:color w:val="000000" w:themeColor="text1"/>
                <w:sz w:val="22"/>
                <w:szCs w:val="22"/>
              </w:rPr>
            </w:pPr>
            <w:r w:rsidRPr="0074462F">
              <w:rPr>
                <w:color w:val="000000" w:themeColor="text1"/>
                <w:sz w:val="22"/>
                <w:szCs w:val="22"/>
              </w:rPr>
              <w:t>To: something more generic, e.g., "SANA Registry Sources for Selected Keyword Values"</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4EEA3B60"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7F195A6B"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64B6E154" w14:textId="77777777" w:rsidR="0071340D" w:rsidRPr="0074462F" w:rsidRDefault="0071340D" w:rsidP="00372DA1">
            <w:pPr>
              <w:rPr>
                <w:color w:val="000000" w:themeColor="text1"/>
                <w:sz w:val="22"/>
              </w:rPr>
            </w:pPr>
            <w:r w:rsidRPr="0074462F">
              <w:rPr>
                <w:color w:val="000000" w:themeColor="text1"/>
                <w:sz w:val="22"/>
              </w:rPr>
              <w:t>G-1</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6EF5105" w14:textId="77777777" w:rsidR="0071340D" w:rsidRPr="0074462F" w:rsidRDefault="0071340D" w:rsidP="00372DA1">
            <w:pPr>
              <w:rPr>
                <w:color w:val="000000" w:themeColor="text1"/>
                <w:sz w:val="22"/>
              </w:rPr>
            </w:pPr>
            <w:r w:rsidRPr="0074462F">
              <w:rPr>
                <w:color w:val="000000" w:themeColor="text1"/>
                <w:sz w:val="22"/>
              </w:rPr>
              <w:t>Fig G-1</w:t>
            </w:r>
          </w:p>
        </w:tc>
        <w:tc>
          <w:tcPr>
            <w:tcW w:w="684" w:type="dxa"/>
            <w:tcBorders>
              <w:top w:val="single" w:sz="4" w:space="0" w:color="auto"/>
              <w:left w:val="single" w:sz="4" w:space="0" w:color="auto"/>
              <w:bottom w:val="single" w:sz="4" w:space="0" w:color="auto"/>
              <w:right w:val="single" w:sz="4" w:space="0" w:color="auto"/>
            </w:tcBorders>
            <w:vAlign w:val="center"/>
          </w:tcPr>
          <w:p w14:paraId="3604102C"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54ED3C47" w14:textId="77777777" w:rsidR="0071340D" w:rsidRPr="0074462F" w:rsidRDefault="0071340D" w:rsidP="00372DA1">
            <w:pPr>
              <w:rPr>
                <w:color w:val="000000" w:themeColor="text1"/>
                <w:sz w:val="22"/>
              </w:rPr>
            </w:pPr>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2C2E56E5" w14:textId="77777777" w:rsidR="0071340D" w:rsidRPr="0074462F" w:rsidRDefault="0071340D" w:rsidP="00372DA1">
            <w:pPr>
              <w:rPr>
                <w:color w:val="000000" w:themeColor="text1"/>
                <w:sz w:val="22"/>
                <w:szCs w:val="22"/>
              </w:rPr>
            </w:pPr>
            <w:r w:rsidRPr="0074462F">
              <w:rPr>
                <w:color w:val="000000" w:themeColor="text1"/>
                <w:sz w:val="22"/>
                <w:szCs w:val="22"/>
              </w:rPr>
              <w:t>ORB_BASIS has value not in values list</w:t>
            </w:r>
          </w:p>
        </w:tc>
        <w:tc>
          <w:tcPr>
            <w:tcW w:w="2446" w:type="dxa"/>
            <w:tcBorders>
              <w:top w:val="single" w:sz="4" w:space="0" w:color="auto"/>
              <w:left w:val="single" w:sz="4" w:space="0" w:color="auto"/>
              <w:bottom w:val="single" w:sz="4" w:space="0" w:color="auto"/>
              <w:right w:val="single" w:sz="4" w:space="0" w:color="auto"/>
            </w:tcBorders>
            <w:vAlign w:val="center"/>
          </w:tcPr>
          <w:p w14:paraId="08C866A3"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0B162DB8" w14:textId="77777777" w:rsidR="0071340D" w:rsidRPr="0074462F" w:rsidRDefault="0071340D" w:rsidP="00372DA1">
            <w:pPr>
              <w:rPr>
                <w:color w:val="000000" w:themeColor="text1"/>
                <w:sz w:val="22"/>
                <w:szCs w:val="22"/>
              </w:rPr>
            </w:pPr>
            <w:r w:rsidRPr="0074462F">
              <w:rPr>
                <w:color w:val="000000" w:themeColor="text1"/>
                <w:sz w:val="22"/>
                <w:szCs w:val="22"/>
              </w:rPr>
              <w:t>From: SIMULATION</w:t>
            </w:r>
          </w:p>
          <w:p w14:paraId="6CE4AFA7" w14:textId="77777777" w:rsidR="0071340D" w:rsidRPr="0074462F" w:rsidRDefault="0071340D" w:rsidP="00372DA1">
            <w:pPr>
              <w:rPr>
                <w:color w:val="000000" w:themeColor="text1"/>
                <w:sz w:val="22"/>
                <w:szCs w:val="22"/>
              </w:rPr>
            </w:pPr>
            <w:r w:rsidRPr="0074462F">
              <w:rPr>
                <w:color w:val="000000" w:themeColor="text1"/>
                <w:sz w:val="22"/>
                <w:szCs w:val="22"/>
              </w:rPr>
              <w:t>To: SIMULATED</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C338245"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7F260FE0"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0AAEB469" w14:textId="77777777" w:rsidR="0071340D" w:rsidRPr="0074462F" w:rsidRDefault="0071340D" w:rsidP="00372DA1">
            <w:pPr>
              <w:rPr>
                <w:color w:val="000000" w:themeColor="text1"/>
                <w:sz w:val="22"/>
              </w:rPr>
            </w:pPr>
            <w:r w:rsidRPr="0074462F">
              <w:rPr>
                <w:color w:val="000000" w:themeColor="text1"/>
                <w:sz w:val="22"/>
              </w:rPr>
              <w:t>G-1</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B4BC53B" w14:textId="77777777" w:rsidR="0071340D" w:rsidRPr="0074462F" w:rsidRDefault="0071340D" w:rsidP="00372DA1">
            <w:pPr>
              <w:rPr>
                <w:color w:val="000000" w:themeColor="text1"/>
                <w:sz w:val="22"/>
              </w:rPr>
            </w:pPr>
            <w:r w:rsidRPr="0074462F">
              <w:rPr>
                <w:color w:val="000000" w:themeColor="text1"/>
                <w:sz w:val="22"/>
              </w:rPr>
              <w:t>Fig G-1</w:t>
            </w:r>
          </w:p>
        </w:tc>
        <w:tc>
          <w:tcPr>
            <w:tcW w:w="684" w:type="dxa"/>
            <w:tcBorders>
              <w:top w:val="single" w:sz="4" w:space="0" w:color="auto"/>
              <w:left w:val="single" w:sz="4" w:space="0" w:color="auto"/>
              <w:bottom w:val="single" w:sz="4" w:space="0" w:color="auto"/>
              <w:right w:val="single" w:sz="4" w:space="0" w:color="auto"/>
            </w:tcBorders>
            <w:vAlign w:val="center"/>
          </w:tcPr>
          <w:p w14:paraId="54DA6543"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596BACDB"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12D32E85" w14:textId="77777777" w:rsidR="0071340D" w:rsidRPr="0074462F" w:rsidRDefault="0071340D" w:rsidP="00372DA1">
            <w:pPr>
              <w:rPr>
                <w:color w:val="000000" w:themeColor="text1"/>
                <w:sz w:val="22"/>
                <w:szCs w:val="22"/>
              </w:rPr>
            </w:pPr>
            <w:r w:rsidRPr="0074462F">
              <w:rPr>
                <w:color w:val="000000" w:themeColor="text1"/>
                <w:sz w:val="22"/>
                <w:szCs w:val="22"/>
              </w:rPr>
              <w:t>Since the CENTER_NAME is not provided, it is Earth (default), and the vectors are beneath the surface of planet.</w:t>
            </w:r>
          </w:p>
        </w:tc>
        <w:tc>
          <w:tcPr>
            <w:tcW w:w="2446" w:type="dxa"/>
            <w:tcBorders>
              <w:top w:val="single" w:sz="4" w:space="0" w:color="auto"/>
              <w:left w:val="single" w:sz="4" w:space="0" w:color="auto"/>
              <w:bottom w:val="single" w:sz="4" w:space="0" w:color="auto"/>
              <w:right w:val="single" w:sz="4" w:space="0" w:color="auto"/>
            </w:tcBorders>
            <w:vAlign w:val="center"/>
          </w:tcPr>
          <w:p w14:paraId="4AAC5971"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50F01592" w14:textId="77777777" w:rsidR="0071340D" w:rsidRPr="0074462F" w:rsidRDefault="0071340D" w:rsidP="00372DA1">
            <w:pPr>
              <w:rPr>
                <w:color w:val="000000" w:themeColor="text1"/>
                <w:sz w:val="22"/>
                <w:szCs w:val="22"/>
              </w:rPr>
            </w:pPr>
            <w:r w:rsidRPr="0074462F">
              <w:rPr>
                <w:color w:val="000000" w:themeColor="text1"/>
                <w:sz w:val="22"/>
                <w:szCs w:val="22"/>
              </w:rPr>
              <w:t>Could add CENTER_NAME = MERCURY or PLUTO, and change the reference frame.</w:t>
            </w:r>
          </w:p>
          <w:p w14:paraId="257873DB" w14:textId="77777777" w:rsidR="0071340D" w:rsidRPr="0074462F" w:rsidRDefault="0071340D" w:rsidP="00372DA1">
            <w:pPr>
              <w:rPr>
                <w:color w:val="000000" w:themeColor="text1"/>
                <w:sz w:val="22"/>
                <w:szCs w:val="22"/>
              </w:rPr>
            </w:pPr>
            <w:r w:rsidRPr="0074462F">
              <w:rPr>
                <w:color w:val="000000" w:themeColor="text1"/>
                <w:sz w:val="22"/>
                <w:szCs w:val="22"/>
              </w:rPr>
              <w:t>Or</w:t>
            </w:r>
          </w:p>
          <w:p w14:paraId="19016F07" w14:textId="77777777" w:rsidR="0071340D" w:rsidRPr="0074462F" w:rsidRDefault="0071340D" w:rsidP="00372DA1">
            <w:pPr>
              <w:rPr>
                <w:color w:val="000000" w:themeColor="text1"/>
                <w:sz w:val="22"/>
                <w:szCs w:val="22"/>
              </w:rPr>
            </w:pPr>
            <w:r w:rsidRPr="0074462F">
              <w:rPr>
                <w:color w:val="000000" w:themeColor="text1"/>
                <w:sz w:val="22"/>
                <w:szCs w:val="22"/>
              </w:rPr>
              <w:t>Change the vectors to be above surface of Earth.</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670D2A8B"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3BC15EEB"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723C0E77" w14:textId="77777777" w:rsidR="0071340D" w:rsidRPr="0074462F" w:rsidRDefault="0071340D" w:rsidP="00372DA1">
            <w:pPr>
              <w:rPr>
                <w:color w:val="000000" w:themeColor="text1"/>
                <w:sz w:val="22"/>
              </w:rPr>
            </w:pPr>
            <w:r w:rsidRPr="0074462F">
              <w:rPr>
                <w:color w:val="000000" w:themeColor="text1"/>
                <w:sz w:val="22"/>
              </w:rPr>
              <w:t>G-2</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503E272" w14:textId="77777777" w:rsidR="0071340D" w:rsidRPr="0074462F" w:rsidRDefault="0071340D" w:rsidP="00372DA1">
            <w:pPr>
              <w:rPr>
                <w:color w:val="000000" w:themeColor="text1"/>
                <w:sz w:val="22"/>
              </w:rPr>
            </w:pPr>
            <w:r w:rsidRPr="0074462F">
              <w:rPr>
                <w:color w:val="000000" w:themeColor="text1"/>
                <w:sz w:val="22"/>
              </w:rPr>
              <w:t>Fig G-2</w:t>
            </w:r>
          </w:p>
        </w:tc>
        <w:tc>
          <w:tcPr>
            <w:tcW w:w="684" w:type="dxa"/>
            <w:tcBorders>
              <w:top w:val="single" w:sz="4" w:space="0" w:color="auto"/>
              <w:left w:val="single" w:sz="4" w:space="0" w:color="auto"/>
              <w:bottom w:val="single" w:sz="4" w:space="0" w:color="auto"/>
              <w:right w:val="single" w:sz="4" w:space="0" w:color="auto"/>
            </w:tcBorders>
            <w:vAlign w:val="center"/>
          </w:tcPr>
          <w:p w14:paraId="0112E298"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4C8B9704"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222D5E55" w14:textId="77777777" w:rsidR="0071340D" w:rsidRPr="0074462F" w:rsidRDefault="0071340D" w:rsidP="00372DA1">
            <w:pPr>
              <w:rPr>
                <w:color w:val="000000" w:themeColor="text1"/>
                <w:sz w:val="22"/>
                <w:szCs w:val="22"/>
              </w:rPr>
            </w:pPr>
            <w:r w:rsidRPr="0074462F">
              <w:rPr>
                <w:color w:val="000000" w:themeColor="text1"/>
                <w:sz w:val="22"/>
                <w:szCs w:val="22"/>
              </w:rPr>
              <w:t>ORB_TYPE = CARTPVA, but ORB_UNITS does not include the acceleration units.</w:t>
            </w:r>
          </w:p>
        </w:tc>
        <w:tc>
          <w:tcPr>
            <w:tcW w:w="2446" w:type="dxa"/>
            <w:tcBorders>
              <w:top w:val="single" w:sz="4" w:space="0" w:color="auto"/>
              <w:left w:val="single" w:sz="4" w:space="0" w:color="auto"/>
              <w:bottom w:val="single" w:sz="4" w:space="0" w:color="auto"/>
              <w:right w:val="single" w:sz="4" w:space="0" w:color="auto"/>
            </w:tcBorders>
            <w:vAlign w:val="center"/>
          </w:tcPr>
          <w:p w14:paraId="418894B5"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2FBDB594" w14:textId="77777777" w:rsidR="0071340D" w:rsidRPr="0074462F" w:rsidRDefault="0071340D" w:rsidP="00372DA1">
            <w:pPr>
              <w:rPr>
                <w:color w:val="000000" w:themeColor="text1"/>
                <w:sz w:val="22"/>
                <w:szCs w:val="22"/>
              </w:rPr>
            </w:pPr>
            <w:r w:rsidRPr="0074462F">
              <w:rPr>
                <w:color w:val="000000" w:themeColor="text1"/>
                <w:sz w:val="22"/>
                <w:szCs w:val="22"/>
              </w:rPr>
              <w:t>Add the km/s**2 units for the acceleration components, (or remove the ORB_UNITS keyword since I thought we decided to make that keyword optional again)</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BEBAFBB"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422EBBA2"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046329E0" w14:textId="77777777" w:rsidR="0071340D" w:rsidRPr="0074462F" w:rsidRDefault="0071340D" w:rsidP="00372DA1">
            <w:pPr>
              <w:rPr>
                <w:color w:val="000000" w:themeColor="text1"/>
                <w:sz w:val="22"/>
              </w:rPr>
            </w:pPr>
            <w:r w:rsidRPr="0074462F">
              <w:rPr>
                <w:color w:val="000000" w:themeColor="text1"/>
                <w:sz w:val="22"/>
              </w:rPr>
              <w:t>G-2</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B4A3B4F" w14:textId="77777777" w:rsidR="0071340D" w:rsidRPr="0074462F" w:rsidRDefault="0071340D" w:rsidP="00372DA1">
            <w:pPr>
              <w:rPr>
                <w:color w:val="000000" w:themeColor="text1"/>
                <w:sz w:val="22"/>
              </w:rPr>
            </w:pPr>
            <w:r w:rsidRPr="0074462F">
              <w:rPr>
                <w:color w:val="000000" w:themeColor="text1"/>
                <w:sz w:val="22"/>
              </w:rPr>
              <w:t>Fig G-2</w:t>
            </w:r>
          </w:p>
        </w:tc>
        <w:tc>
          <w:tcPr>
            <w:tcW w:w="684" w:type="dxa"/>
            <w:tcBorders>
              <w:top w:val="single" w:sz="4" w:space="0" w:color="auto"/>
              <w:left w:val="single" w:sz="4" w:space="0" w:color="auto"/>
              <w:bottom w:val="single" w:sz="4" w:space="0" w:color="auto"/>
              <w:right w:val="single" w:sz="4" w:space="0" w:color="auto"/>
            </w:tcBorders>
            <w:vAlign w:val="center"/>
          </w:tcPr>
          <w:p w14:paraId="19D223BD"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2DB1BBA4"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16783BFA" w14:textId="77777777" w:rsidR="0071340D" w:rsidRPr="0074462F" w:rsidRDefault="0071340D" w:rsidP="00372DA1">
            <w:pPr>
              <w:rPr>
                <w:color w:val="000000" w:themeColor="text1"/>
                <w:sz w:val="22"/>
                <w:szCs w:val="22"/>
              </w:rPr>
            </w:pPr>
            <w:r w:rsidRPr="0074462F">
              <w:rPr>
                <w:color w:val="000000" w:themeColor="text1"/>
                <w:sz w:val="22"/>
                <w:szCs w:val="22"/>
              </w:rPr>
              <w:t>Since the CENTER_NAME is not provided, it is Earth (default), and the vector is beneath the surface of planet.</w:t>
            </w:r>
          </w:p>
        </w:tc>
        <w:tc>
          <w:tcPr>
            <w:tcW w:w="2446" w:type="dxa"/>
            <w:tcBorders>
              <w:top w:val="single" w:sz="4" w:space="0" w:color="auto"/>
              <w:left w:val="single" w:sz="4" w:space="0" w:color="auto"/>
              <w:bottom w:val="single" w:sz="4" w:space="0" w:color="auto"/>
              <w:right w:val="single" w:sz="4" w:space="0" w:color="auto"/>
            </w:tcBorders>
            <w:vAlign w:val="center"/>
          </w:tcPr>
          <w:p w14:paraId="1DA19E8B"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5C4C013A" w14:textId="77777777" w:rsidR="0071340D" w:rsidRPr="0074462F" w:rsidRDefault="0071340D" w:rsidP="00372DA1">
            <w:pPr>
              <w:rPr>
                <w:color w:val="000000" w:themeColor="text1"/>
                <w:sz w:val="22"/>
                <w:szCs w:val="22"/>
              </w:rPr>
            </w:pPr>
            <w:r w:rsidRPr="0074462F">
              <w:rPr>
                <w:color w:val="000000" w:themeColor="text1"/>
                <w:sz w:val="22"/>
                <w:szCs w:val="22"/>
              </w:rPr>
              <w:t>Could add CENTER_NAME = MERCURY or PLUTO, and change the reference frame.</w:t>
            </w:r>
          </w:p>
          <w:p w14:paraId="6AD7F9E4" w14:textId="77777777" w:rsidR="0071340D" w:rsidRPr="0074462F" w:rsidRDefault="0071340D" w:rsidP="00372DA1">
            <w:pPr>
              <w:rPr>
                <w:color w:val="000000" w:themeColor="text1"/>
                <w:sz w:val="22"/>
                <w:szCs w:val="22"/>
              </w:rPr>
            </w:pPr>
            <w:r w:rsidRPr="0074462F">
              <w:rPr>
                <w:color w:val="000000" w:themeColor="text1"/>
                <w:sz w:val="22"/>
                <w:szCs w:val="22"/>
              </w:rPr>
              <w:lastRenderedPageBreak/>
              <w:t>Or</w:t>
            </w:r>
          </w:p>
          <w:p w14:paraId="7A9A8846" w14:textId="77777777" w:rsidR="0071340D" w:rsidRPr="0074462F" w:rsidRDefault="0071340D" w:rsidP="00372DA1">
            <w:pPr>
              <w:rPr>
                <w:color w:val="000000" w:themeColor="text1"/>
                <w:sz w:val="22"/>
                <w:szCs w:val="22"/>
              </w:rPr>
            </w:pPr>
            <w:r w:rsidRPr="0074462F">
              <w:rPr>
                <w:color w:val="000000" w:themeColor="text1"/>
                <w:sz w:val="22"/>
                <w:szCs w:val="22"/>
              </w:rPr>
              <w:t>Change the vector to be above surface of Earth.</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56AEDBA" w14:textId="77777777" w:rsidR="0071340D" w:rsidRPr="0074462F" w:rsidRDefault="0071340D" w:rsidP="00372DA1">
            <w:pPr>
              <w:rPr>
                <w:color w:val="000000" w:themeColor="text1"/>
                <w:sz w:val="22"/>
              </w:rPr>
            </w:pPr>
            <w:r>
              <w:rPr>
                <w:color w:val="000000" w:themeColor="text1"/>
                <w:sz w:val="22"/>
              </w:rPr>
              <w:lastRenderedPageBreak/>
              <w:t>Fixed.</w:t>
            </w:r>
          </w:p>
        </w:tc>
      </w:tr>
      <w:tr w:rsidR="0071340D" w:rsidRPr="00C635BB" w14:paraId="289F7B53"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15E0FF22" w14:textId="77777777" w:rsidR="0071340D" w:rsidRPr="0074462F" w:rsidRDefault="0071340D" w:rsidP="00372DA1">
            <w:pPr>
              <w:rPr>
                <w:color w:val="000000" w:themeColor="text1"/>
                <w:sz w:val="22"/>
              </w:rPr>
            </w:pPr>
            <w:r w:rsidRPr="0074462F">
              <w:rPr>
                <w:color w:val="000000" w:themeColor="text1"/>
                <w:sz w:val="22"/>
              </w:rPr>
              <w:t>G-3</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3A8878D" w14:textId="77777777" w:rsidR="0071340D" w:rsidRPr="0074462F" w:rsidRDefault="0071340D" w:rsidP="00372DA1">
            <w:pPr>
              <w:rPr>
                <w:color w:val="000000" w:themeColor="text1"/>
                <w:sz w:val="22"/>
              </w:rPr>
            </w:pPr>
            <w:r w:rsidRPr="0074462F">
              <w:rPr>
                <w:color w:val="000000" w:themeColor="text1"/>
                <w:sz w:val="22"/>
              </w:rPr>
              <w:t>Fig G-3</w:t>
            </w:r>
          </w:p>
        </w:tc>
        <w:tc>
          <w:tcPr>
            <w:tcW w:w="684" w:type="dxa"/>
            <w:tcBorders>
              <w:top w:val="single" w:sz="4" w:space="0" w:color="auto"/>
              <w:left w:val="single" w:sz="4" w:space="0" w:color="auto"/>
              <w:bottom w:val="single" w:sz="4" w:space="0" w:color="auto"/>
              <w:right w:val="single" w:sz="4" w:space="0" w:color="auto"/>
            </w:tcBorders>
            <w:vAlign w:val="center"/>
          </w:tcPr>
          <w:p w14:paraId="23652203"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79D6953E"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382868A8" w14:textId="77777777" w:rsidR="0071340D" w:rsidRPr="0074462F" w:rsidRDefault="0071340D" w:rsidP="00372DA1">
            <w:pPr>
              <w:rPr>
                <w:color w:val="000000" w:themeColor="text1"/>
                <w:sz w:val="22"/>
                <w:szCs w:val="22"/>
              </w:rPr>
            </w:pPr>
            <w:r w:rsidRPr="0074462F">
              <w:rPr>
                <w:color w:val="000000" w:themeColor="text1"/>
                <w:sz w:val="22"/>
                <w:szCs w:val="22"/>
              </w:rPr>
              <w:t>Since the CENTER_NAME is not provided, it is Earth (default), and the vectors are beneath the surface of planet.</w:t>
            </w:r>
          </w:p>
        </w:tc>
        <w:tc>
          <w:tcPr>
            <w:tcW w:w="2446" w:type="dxa"/>
            <w:tcBorders>
              <w:top w:val="single" w:sz="4" w:space="0" w:color="auto"/>
              <w:left w:val="single" w:sz="4" w:space="0" w:color="auto"/>
              <w:bottom w:val="single" w:sz="4" w:space="0" w:color="auto"/>
              <w:right w:val="single" w:sz="4" w:space="0" w:color="auto"/>
            </w:tcBorders>
            <w:vAlign w:val="center"/>
          </w:tcPr>
          <w:p w14:paraId="0143B5B3"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D9E3E24" w14:textId="77777777" w:rsidR="0071340D" w:rsidRPr="0074462F" w:rsidRDefault="0071340D" w:rsidP="00372DA1">
            <w:pPr>
              <w:rPr>
                <w:color w:val="000000" w:themeColor="text1"/>
                <w:sz w:val="22"/>
                <w:szCs w:val="22"/>
              </w:rPr>
            </w:pPr>
            <w:r w:rsidRPr="0074462F">
              <w:rPr>
                <w:color w:val="000000" w:themeColor="text1"/>
                <w:sz w:val="22"/>
                <w:szCs w:val="22"/>
              </w:rPr>
              <w:t>Could add CENTER_NAME = MERCURY or PLUTO, and change the reference frame.</w:t>
            </w:r>
          </w:p>
          <w:p w14:paraId="5AC2A1B3" w14:textId="77777777" w:rsidR="0071340D" w:rsidRPr="0074462F" w:rsidRDefault="0071340D" w:rsidP="00372DA1">
            <w:pPr>
              <w:rPr>
                <w:color w:val="000000" w:themeColor="text1"/>
                <w:sz w:val="22"/>
                <w:szCs w:val="22"/>
              </w:rPr>
            </w:pPr>
            <w:r w:rsidRPr="0074462F">
              <w:rPr>
                <w:color w:val="000000" w:themeColor="text1"/>
                <w:sz w:val="22"/>
                <w:szCs w:val="22"/>
              </w:rPr>
              <w:t>Or</w:t>
            </w:r>
          </w:p>
          <w:p w14:paraId="77C24553" w14:textId="77777777" w:rsidR="0071340D" w:rsidRPr="0074462F" w:rsidRDefault="0071340D" w:rsidP="00372DA1">
            <w:pPr>
              <w:rPr>
                <w:color w:val="000000" w:themeColor="text1"/>
                <w:sz w:val="22"/>
                <w:szCs w:val="22"/>
              </w:rPr>
            </w:pPr>
            <w:r w:rsidRPr="0074462F">
              <w:rPr>
                <w:color w:val="000000" w:themeColor="text1"/>
                <w:sz w:val="22"/>
                <w:szCs w:val="22"/>
              </w:rPr>
              <w:t>Change the vectors to be above surface of Earth.</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72EA7BE2"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2513D777"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094ADA20" w14:textId="77777777" w:rsidR="0071340D" w:rsidRPr="0074462F" w:rsidRDefault="0071340D" w:rsidP="00372DA1">
            <w:pPr>
              <w:rPr>
                <w:color w:val="000000" w:themeColor="text1"/>
                <w:sz w:val="22"/>
              </w:rPr>
            </w:pPr>
            <w:r w:rsidRPr="0074462F">
              <w:rPr>
                <w:color w:val="000000" w:themeColor="text1"/>
                <w:sz w:val="22"/>
              </w:rPr>
              <w:t>G-3</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79EAF3B" w14:textId="77777777" w:rsidR="0071340D" w:rsidRPr="0074462F" w:rsidRDefault="0071340D" w:rsidP="00372DA1">
            <w:pPr>
              <w:rPr>
                <w:color w:val="000000" w:themeColor="text1"/>
                <w:sz w:val="22"/>
              </w:rPr>
            </w:pPr>
            <w:r w:rsidRPr="0074462F">
              <w:rPr>
                <w:color w:val="000000" w:themeColor="text1"/>
                <w:sz w:val="22"/>
              </w:rPr>
              <w:t>Fig G-3</w:t>
            </w:r>
          </w:p>
        </w:tc>
        <w:tc>
          <w:tcPr>
            <w:tcW w:w="684" w:type="dxa"/>
            <w:tcBorders>
              <w:top w:val="single" w:sz="4" w:space="0" w:color="auto"/>
              <w:left w:val="single" w:sz="4" w:space="0" w:color="auto"/>
              <w:bottom w:val="single" w:sz="4" w:space="0" w:color="auto"/>
              <w:right w:val="single" w:sz="4" w:space="0" w:color="auto"/>
            </w:tcBorders>
            <w:vAlign w:val="center"/>
          </w:tcPr>
          <w:p w14:paraId="3DB5275A"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69B37505" w14:textId="77777777" w:rsidR="0071340D" w:rsidRPr="0074462F" w:rsidRDefault="0071340D" w:rsidP="00372DA1">
            <w:pPr>
              <w:rPr>
                <w:color w:val="000000" w:themeColor="text1"/>
                <w:sz w:val="22"/>
              </w:rPr>
            </w:pPr>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249D2C0A" w14:textId="77777777" w:rsidR="0071340D" w:rsidRPr="0074462F" w:rsidRDefault="0071340D" w:rsidP="00372DA1">
            <w:pPr>
              <w:rPr>
                <w:color w:val="000000" w:themeColor="text1"/>
                <w:sz w:val="22"/>
                <w:szCs w:val="22"/>
              </w:rPr>
            </w:pPr>
            <w:r w:rsidRPr="0074462F">
              <w:rPr>
                <w:color w:val="000000" w:themeColor="text1"/>
                <w:sz w:val="22"/>
                <w:szCs w:val="22"/>
              </w:rPr>
              <w:t>Uses SOLAR_RAD_COEFF keyword, but it has been changed to SOLAR_RAD_COEFF_NOM</w:t>
            </w:r>
          </w:p>
        </w:tc>
        <w:tc>
          <w:tcPr>
            <w:tcW w:w="2446" w:type="dxa"/>
            <w:tcBorders>
              <w:top w:val="single" w:sz="4" w:space="0" w:color="auto"/>
              <w:left w:val="single" w:sz="4" w:space="0" w:color="auto"/>
              <w:bottom w:val="single" w:sz="4" w:space="0" w:color="auto"/>
              <w:right w:val="single" w:sz="4" w:space="0" w:color="auto"/>
            </w:tcBorders>
            <w:vAlign w:val="center"/>
          </w:tcPr>
          <w:p w14:paraId="3CAF52B3"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2D04796A" w14:textId="77777777" w:rsidR="0071340D" w:rsidRPr="0074462F" w:rsidRDefault="0071340D" w:rsidP="00372DA1">
            <w:pPr>
              <w:rPr>
                <w:color w:val="000000" w:themeColor="text1"/>
                <w:sz w:val="22"/>
                <w:szCs w:val="22"/>
              </w:rPr>
            </w:pPr>
            <w:r w:rsidRPr="0074462F">
              <w:rPr>
                <w:color w:val="000000" w:themeColor="text1"/>
                <w:sz w:val="22"/>
                <w:szCs w:val="22"/>
              </w:rPr>
              <w:t xml:space="preserve">From: SOLAR_RAD_COEFF </w:t>
            </w:r>
            <w:proofErr w:type="gramStart"/>
            <w:r w:rsidRPr="0074462F">
              <w:rPr>
                <w:color w:val="000000" w:themeColor="text1"/>
                <w:sz w:val="22"/>
                <w:szCs w:val="22"/>
              </w:rPr>
              <w:t>To</w:t>
            </w:r>
            <w:proofErr w:type="gramEnd"/>
            <w:r w:rsidRPr="0074462F">
              <w:rPr>
                <w:color w:val="000000" w:themeColor="text1"/>
                <w:sz w:val="22"/>
                <w:szCs w:val="22"/>
              </w:rPr>
              <w:t>: SOLAR_RAD_COEFF_NOM</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FB2AFED"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7FBEE635"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67CA763D" w14:textId="77777777" w:rsidR="0071340D" w:rsidRPr="0074462F" w:rsidRDefault="0071340D" w:rsidP="00372DA1">
            <w:pPr>
              <w:rPr>
                <w:color w:val="000000" w:themeColor="text1"/>
                <w:sz w:val="22"/>
              </w:rPr>
            </w:pPr>
            <w:r w:rsidRPr="0074462F">
              <w:rPr>
                <w:color w:val="000000" w:themeColor="text1"/>
                <w:sz w:val="22"/>
              </w:rPr>
              <w:t>G-3</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D26FF24" w14:textId="77777777" w:rsidR="0071340D" w:rsidRPr="0074462F" w:rsidRDefault="0071340D" w:rsidP="00372DA1">
            <w:pPr>
              <w:rPr>
                <w:color w:val="000000" w:themeColor="text1"/>
                <w:sz w:val="22"/>
              </w:rPr>
            </w:pPr>
            <w:r w:rsidRPr="0074462F">
              <w:rPr>
                <w:color w:val="000000" w:themeColor="text1"/>
                <w:sz w:val="22"/>
              </w:rPr>
              <w:t>Fig G-3</w:t>
            </w:r>
          </w:p>
        </w:tc>
        <w:tc>
          <w:tcPr>
            <w:tcW w:w="684" w:type="dxa"/>
            <w:tcBorders>
              <w:top w:val="single" w:sz="4" w:space="0" w:color="auto"/>
              <w:left w:val="single" w:sz="4" w:space="0" w:color="auto"/>
              <w:bottom w:val="single" w:sz="4" w:space="0" w:color="auto"/>
              <w:right w:val="single" w:sz="4" w:space="0" w:color="auto"/>
            </w:tcBorders>
            <w:vAlign w:val="center"/>
          </w:tcPr>
          <w:p w14:paraId="3C16E105"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54C34798"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629E76B2" w14:textId="77777777" w:rsidR="0071340D" w:rsidRPr="0074462F" w:rsidRDefault="0071340D" w:rsidP="00372DA1">
            <w:pPr>
              <w:rPr>
                <w:color w:val="000000" w:themeColor="text1"/>
                <w:sz w:val="22"/>
                <w:szCs w:val="22"/>
              </w:rPr>
            </w:pPr>
            <w:r w:rsidRPr="0074462F">
              <w:rPr>
                <w:color w:val="000000" w:themeColor="text1"/>
                <w:sz w:val="22"/>
                <w:szCs w:val="22"/>
              </w:rPr>
              <w:t>No time tag format is shown in the "MAN_COMPOSITION" string, as specified in 6.2.7.14</w:t>
            </w:r>
          </w:p>
        </w:tc>
        <w:tc>
          <w:tcPr>
            <w:tcW w:w="2446" w:type="dxa"/>
            <w:tcBorders>
              <w:top w:val="single" w:sz="4" w:space="0" w:color="auto"/>
              <w:left w:val="single" w:sz="4" w:space="0" w:color="auto"/>
              <w:bottom w:val="single" w:sz="4" w:space="0" w:color="auto"/>
              <w:right w:val="single" w:sz="4" w:space="0" w:color="auto"/>
            </w:tcBorders>
            <w:vAlign w:val="center"/>
          </w:tcPr>
          <w:p w14:paraId="743C7AC1"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4F3E3420" w14:textId="77777777" w:rsidR="0071340D" w:rsidRPr="0074462F" w:rsidRDefault="0071340D" w:rsidP="00372DA1">
            <w:pPr>
              <w:rPr>
                <w:color w:val="000000" w:themeColor="text1"/>
                <w:sz w:val="22"/>
                <w:szCs w:val="22"/>
              </w:rPr>
            </w:pPr>
            <w:r w:rsidRPr="0074462F">
              <w:rPr>
                <w:color w:val="000000" w:themeColor="text1"/>
                <w:sz w:val="22"/>
                <w:szCs w:val="22"/>
              </w:rPr>
              <w:t>Add "TIME_RELATIVE" to MAN_COMPOSITION as first element.</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20628CC3"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6BB57235"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5992897F" w14:textId="77777777" w:rsidR="0071340D" w:rsidRPr="0074462F" w:rsidRDefault="0071340D" w:rsidP="00372DA1">
            <w:pPr>
              <w:rPr>
                <w:color w:val="000000" w:themeColor="text1"/>
                <w:sz w:val="22"/>
              </w:rPr>
            </w:pPr>
            <w:r w:rsidRPr="0074462F">
              <w:rPr>
                <w:color w:val="000000" w:themeColor="text1"/>
                <w:sz w:val="22"/>
              </w:rPr>
              <w:t>G-3</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5B1ABEB" w14:textId="77777777" w:rsidR="0071340D" w:rsidRPr="0074462F" w:rsidRDefault="0071340D" w:rsidP="00372DA1">
            <w:pPr>
              <w:rPr>
                <w:color w:val="000000" w:themeColor="text1"/>
                <w:sz w:val="22"/>
              </w:rPr>
            </w:pPr>
            <w:r w:rsidRPr="0074462F">
              <w:rPr>
                <w:color w:val="000000" w:themeColor="text1"/>
                <w:sz w:val="22"/>
              </w:rPr>
              <w:t>Fig G-3</w:t>
            </w:r>
          </w:p>
        </w:tc>
        <w:tc>
          <w:tcPr>
            <w:tcW w:w="684" w:type="dxa"/>
            <w:tcBorders>
              <w:top w:val="single" w:sz="4" w:space="0" w:color="auto"/>
              <w:left w:val="single" w:sz="4" w:space="0" w:color="auto"/>
              <w:bottom w:val="single" w:sz="4" w:space="0" w:color="auto"/>
              <w:right w:val="single" w:sz="4" w:space="0" w:color="auto"/>
            </w:tcBorders>
            <w:vAlign w:val="center"/>
          </w:tcPr>
          <w:p w14:paraId="6C1D4DF4"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3B4485F3"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4ED37BF1" w14:textId="77777777" w:rsidR="0071340D" w:rsidRPr="0074462F" w:rsidRDefault="0071340D" w:rsidP="00372DA1">
            <w:pPr>
              <w:rPr>
                <w:color w:val="000000" w:themeColor="text1"/>
                <w:sz w:val="22"/>
                <w:szCs w:val="22"/>
              </w:rPr>
            </w:pPr>
            <w:r w:rsidRPr="0074462F">
              <w:rPr>
                <w:color w:val="000000" w:themeColor="text1"/>
                <w:sz w:val="22"/>
                <w:szCs w:val="22"/>
              </w:rPr>
              <w:t>Units on "DEPLOY_DV_CDA" are shown in Table 6-9 as "m**2", but in the MAN_UNITS are shown as "cm**2/kg"</w:t>
            </w:r>
          </w:p>
        </w:tc>
        <w:tc>
          <w:tcPr>
            <w:tcW w:w="2446" w:type="dxa"/>
            <w:tcBorders>
              <w:top w:val="single" w:sz="4" w:space="0" w:color="auto"/>
              <w:left w:val="single" w:sz="4" w:space="0" w:color="auto"/>
              <w:bottom w:val="single" w:sz="4" w:space="0" w:color="auto"/>
              <w:right w:val="single" w:sz="4" w:space="0" w:color="auto"/>
            </w:tcBorders>
            <w:vAlign w:val="center"/>
          </w:tcPr>
          <w:p w14:paraId="22469D07"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0A02CC2B" w14:textId="77777777" w:rsidR="0071340D" w:rsidRPr="0074462F" w:rsidRDefault="0071340D" w:rsidP="00372DA1">
            <w:pPr>
              <w:rPr>
                <w:color w:val="000000" w:themeColor="text1"/>
                <w:sz w:val="22"/>
                <w:szCs w:val="22"/>
              </w:rPr>
            </w:pPr>
            <w:r w:rsidRPr="0074462F">
              <w:rPr>
                <w:color w:val="000000" w:themeColor="text1"/>
                <w:sz w:val="22"/>
                <w:szCs w:val="22"/>
              </w:rPr>
              <w:t>Change final entry in MAN_UNITS string to "m**2".</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285F510F"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16D0F89E"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2AEB3937" w14:textId="77777777" w:rsidR="0071340D" w:rsidRPr="0074462F" w:rsidRDefault="0071340D" w:rsidP="00372DA1">
            <w:pPr>
              <w:rPr>
                <w:color w:val="000000" w:themeColor="text1"/>
                <w:sz w:val="22"/>
              </w:rPr>
            </w:pPr>
            <w:r w:rsidRPr="0074462F">
              <w:rPr>
                <w:color w:val="000000" w:themeColor="text1"/>
                <w:sz w:val="22"/>
              </w:rPr>
              <w:t>G-3</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CFEC46E" w14:textId="77777777" w:rsidR="0071340D" w:rsidRPr="0074462F" w:rsidRDefault="0071340D" w:rsidP="00372DA1">
            <w:pPr>
              <w:rPr>
                <w:color w:val="000000" w:themeColor="text1"/>
                <w:sz w:val="22"/>
              </w:rPr>
            </w:pPr>
            <w:r w:rsidRPr="0074462F">
              <w:rPr>
                <w:color w:val="000000" w:themeColor="text1"/>
                <w:sz w:val="22"/>
              </w:rPr>
              <w:t>Fig G-3</w:t>
            </w:r>
          </w:p>
        </w:tc>
        <w:tc>
          <w:tcPr>
            <w:tcW w:w="684" w:type="dxa"/>
            <w:tcBorders>
              <w:top w:val="single" w:sz="4" w:space="0" w:color="auto"/>
              <w:left w:val="single" w:sz="4" w:space="0" w:color="auto"/>
              <w:bottom w:val="single" w:sz="4" w:space="0" w:color="auto"/>
              <w:right w:val="single" w:sz="4" w:space="0" w:color="auto"/>
            </w:tcBorders>
            <w:vAlign w:val="center"/>
          </w:tcPr>
          <w:p w14:paraId="74C27471"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62FA1400"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2EDE3511" w14:textId="77777777" w:rsidR="0071340D" w:rsidRPr="0074462F" w:rsidRDefault="0071340D" w:rsidP="00372DA1">
            <w:pPr>
              <w:rPr>
                <w:color w:val="000000" w:themeColor="text1"/>
                <w:sz w:val="22"/>
                <w:szCs w:val="22"/>
              </w:rPr>
            </w:pPr>
            <w:r w:rsidRPr="0074462F">
              <w:rPr>
                <w:color w:val="000000" w:themeColor="text1"/>
                <w:sz w:val="22"/>
                <w:szCs w:val="22"/>
              </w:rPr>
              <w:t xml:space="preserve">It seems odd that both maneuver specifications have the same MAN_ID since the purposes are quite different, but I suppose the main spacecraft could be thrusting while deploying the </w:t>
            </w:r>
            <w:proofErr w:type="spellStart"/>
            <w:r w:rsidRPr="0074462F">
              <w:rPr>
                <w:color w:val="000000" w:themeColor="text1"/>
                <w:sz w:val="22"/>
                <w:szCs w:val="22"/>
              </w:rPr>
              <w:t>cubesats</w:t>
            </w:r>
            <w:proofErr w:type="spellEnd"/>
            <w:r w:rsidRPr="0074462F">
              <w:rPr>
                <w:color w:val="000000" w:themeColor="text1"/>
                <w:sz w:val="22"/>
                <w:szCs w:val="22"/>
              </w:rPr>
              <w:t>. The times match up.</w:t>
            </w:r>
          </w:p>
        </w:tc>
        <w:tc>
          <w:tcPr>
            <w:tcW w:w="2446" w:type="dxa"/>
            <w:tcBorders>
              <w:top w:val="single" w:sz="4" w:space="0" w:color="auto"/>
              <w:left w:val="single" w:sz="4" w:space="0" w:color="auto"/>
              <w:bottom w:val="single" w:sz="4" w:space="0" w:color="auto"/>
              <w:right w:val="single" w:sz="4" w:space="0" w:color="auto"/>
            </w:tcBorders>
            <w:vAlign w:val="center"/>
          </w:tcPr>
          <w:p w14:paraId="1DA6AAB0"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DEEEFCA" w14:textId="77777777" w:rsidR="0071340D" w:rsidRPr="0074462F" w:rsidRDefault="0071340D" w:rsidP="00372DA1">
            <w:pPr>
              <w:rPr>
                <w:color w:val="000000" w:themeColor="text1"/>
                <w:sz w:val="22"/>
                <w:szCs w:val="22"/>
              </w:rPr>
            </w:pPr>
            <w:r w:rsidRPr="0074462F">
              <w:rPr>
                <w:color w:val="000000" w:themeColor="text1"/>
                <w:sz w:val="22"/>
                <w:szCs w:val="22"/>
              </w:rPr>
              <w:t>Maybe add a comment that this is a compound maneuver.</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7271E7A7" w14:textId="77777777" w:rsidR="0071340D" w:rsidRPr="0074462F" w:rsidRDefault="0071340D" w:rsidP="00372DA1">
            <w:pPr>
              <w:rPr>
                <w:color w:val="000000" w:themeColor="text1"/>
                <w:sz w:val="22"/>
              </w:rPr>
            </w:pPr>
            <w:r>
              <w:rPr>
                <w:color w:val="000000" w:themeColor="text1"/>
                <w:sz w:val="22"/>
              </w:rPr>
              <w:t>Added comment.  Yes, this is precisely the intent.</w:t>
            </w:r>
          </w:p>
        </w:tc>
      </w:tr>
      <w:tr w:rsidR="0071340D" w:rsidRPr="00C635BB" w14:paraId="720721AA"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69DE7E1E" w14:textId="77777777" w:rsidR="0071340D" w:rsidRPr="0074462F" w:rsidRDefault="0071340D" w:rsidP="00372DA1">
            <w:pPr>
              <w:rPr>
                <w:color w:val="000000" w:themeColor="text1"/>
                <w:sz w:val="22"/>
              </w:rPr>
            </w:pPr>
            <w:r w:rsidRPr="0074462F">
              <w:rPr>
                <w:color w:val="000000" w:themeColor="text1"/>
                <w:sz w:val="22"/>
              </w:rPr>
              <w:t>G-4</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79931FF" w14:textId="77777777" w:rsidR="0071340D" w:rsidRPr="0074462F" w:rsidRDefault="0071340D" w:rsidP="00372DA1">
            <w:pPr>
              <w:rPr>
                <w:color w:val="000000" w:themeColor="text1"/>
                <w:sz w:val="22"/>
              </w:rPr>
            </w:pPr>
            <w:r w:rsidRPr="0074462F">
              <w:rPr>
                <w:color w:val="000000" w:themeColor="text1"/>
                <w:sz w:val="22"/>
              </w:rPr>
              <w:t xml:space="preserve">Fig G-3 </w:t>
            </w:r>
          </w:p>
        </w:tc>
        <w:tc>
          <w:tcPr>
            <w:tcW w:w="684" w:type="dxa"/>
            <w:tcBorders>
              <w:top w:val="single" w:sz="4" w:space="0" w:color="auto"/>
              <w:left w:val="single" w:sz="4" w:space="0" w:color="auto"/>
              <w:bottom w:val="single" w:sz="4" w:space="0" w:color="auto"/>
              <w:right w:val="single" w:sz="4" w:space="0" w:color="auto"/>
            </w:tcBorders>
            <w:vAlign w:val="center"/>
          </w:tcPr>
          <w:p w14:paraId="6B1FC918"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3D72862B"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6D92018D" w14:textId="77777777" w:rsidR="0071340D" w:rsidRPr="0074462F" w:rsidRDefault="0071340D" w:rsidP="00372DA1">
            <w:pPr>
              <w:rPr>
                <w:color w:val="000000" w:themeColor="text1"/>
                <w:sz w:val="22"/>
                <w:szCs w:val="22"/>
              </w:rPr>
            </w:pPr>
            <w:r w:rsidRPr="0074462F">
              <w:rPr>
                <w:color w:val="000000" w:themeColor="text1"/>
                <w:sz w:val="22"/>
                <w:szCs w:val="22"/>
              </w:rPr>
              <w:t>OD_METHOD is not present, but is shown as mandatory in Table 6-11</w:t>
            </w:r>
          </w:p>
        </w:tc>
        <w:tc>
          <w:tcPr>
            <w:tcW w:w="2446" w:type="dxa"/>
            <w:tcBorders>
              <w:top w:val="single" w:sz="4" w:space="0" w:color="auto"/>
              <w:left w:val="single" w:sz="4" w:space="0" w:color="auto"/>
              <w:bottom w:val="single" w:sz="4" w:space="0" w:color="auto"/>
              <w:right w:val="single" w:sz="4" w:space="0" w:color="auto"/>
            </w:tcBorders>
            <w:vAlign w:val="center"/>
          </w:tcPr>
          <w:p w14:paraId="15526793"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55C34DE" w14:textId="77777777" w:rsidR="0071340D" w:rsidRPr="0074462F" w:rsidRDefault="0071340D" w:rsidP="00372DA1">
            <w:pPr>
              <w:rPr>
                <w:color w:val="000000" w:themeColor="text1"/>
                <w:sz w:val="22"/>
                <w:szCs w:val="22"/>
              </w:rPr>
            </w:pPr>
            <w:r w:rsidRPr="0074462F">
              <w:rPr>
                <w:color w:val="000000" w:themeColor="text1"/>
                <w:sz w:val="22"/>
                <w:szCs w:val="22"/>
              </w:rPr>
              <w:t>Add OD_METHOD</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0D64E08C"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7B7235D4"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5109C587" w14:textId="77777777" w:rsidR="0071340D" w:rsidRPr="0074462F" w:rsidRDefault="0071340D" w:rsidP="00372DA1">
            <w:pPr>
              <w:rPr>
                <w:color w:val="000000" w:themeColor="text1"/>
                <w:sz w:val="22"/>
              </w:rPr>
            </w:pPr>
            <w:r w:rsidRPr="0074462F">
              <w:rPr>
                <w:color w:val="000000" w:themeColor="text1"/>
                <w:sz w:val="22"/>
              </w:rPr>
              <w:lastRenderedPageBreak/>
              <w:t>G-11</w:t>
            </w:r>
          </w:p>
          <w:p w14:paraId="7EEB9B50" w14:textId="77777777" w:rsidR="0071340D" w:rsidRPr="0074462F" w:rsidRDefault="0071340D" w:rsidP="00372DA1">
            <w:pPr>
              <w:rPr>
                <w:color w:val="000000" w:themeColor="text1"/>
                <w:sz w:val="22"/>
              </w:rPr>
            </w:pPr>
            <w:r w:rsidRPr="0074462F">
              <w:rPr>
                <w:color w:val="000000" w:themeColor="text1"/>
                <w:sz w:val="22"/>
              </w:rPr>
              <w:t>G-12</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FB25302" w14:textId="77777777" w:rsidR="0071340D" w:rsidRPr="0074462F" w:rsidRDefault="0071340D" w:rsidP="00372DA1">
            <w:pPr>
              <w:rPr>
                <w:color w:val="000000" w:themeColor="text1"/>
                <w:sz w:val="22"/>
              </w:rPr>
            </w:pPr>
            <w:r w:rsidRPr="0074462F">
              <w:rPr>
                <w:color w:val="000000" w:themeColor="text1"/>
                <w:sz w:val="22"/>
              </w:rPr>
              <w:t>Annex G</w:t>
            </w:r>
          </w:p>
        </w:tc>
        <w:tc>
          <w:tcPr>
            <w:tcW w:w="684" w:type="dxa"/>
            <w:tcBorders>
              <w:top w:val="single" w:sz="4" w:space="0" w:color="auto"/>
              <w:left w:val="single" w:sz="4" w:space="0" w:color="auto"/>
              <w:bottom w:val="single" w:sz="4" w:space="0" w:color="auto"/>
              <w:right w:val="single" w:sz="4" w:space="0" w:color="auto"/>
            </w:tcBorders>
            <w:vAlign w:val="center"/>
          </w:tcPr>
          <w:p w14:paraId="672752CF"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6AA0BC4B" w14:textId="77777777" w:rsidR="0071340D" w:rsidRPr="0074462F"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33647512" w14:textId="77777777" w:rsidR="0071340D" w:rsidRPr="0074462F" w:rsidRDefault="0071340D" w:rsidP="00372DA1">
            <w:pPr>
              <w:rPr>
                <w:color w:val="000000" w:themeColor="text1"/>
                <w:sz w:val="22"/>
                <w:szCs w:val="22"/>
              </w:rPr>
            </w:pPr>
            <w:r w:rsidRPr="0074462F">
              <w:rPr>
                <w:color w:val="000000" w:themeColor="text1"/>
                <w:sz w:val="22"/>
                <w:szCs w:val="22"/>
              </w:rPr>
              <w:t>In the XML schema, several of the required tags have been shortened, in keeping with one of the goals of the OCM.</w:t>
            </w:r>
          </w:p>
        </w:tc>
        <w:tc>
          <w:tcPr>
            <w:tcW w:w="2446" w:type="dxa"/>
            <w:tcBorders>
              <w:top w:val="single" w:sz="4" w:space="0" w:color="auto"/>
              <w:left w:val="single" w:sz="4" w:space="0" w:color="auto"/>
              <w:bottom w:val="single" w:sz="4" w:space="0" w:color="auto"/>
              <w:right w:val="single" w:sz="4" w:space="0" w:color="auto"/>
            </w:tcBorders>
            <w:vAlign w:val="center"/>
          </w:tcPr>
          <w:p w14:paraId="2FEBF5A1"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0A3ADCE9" w14:textId="77777777" w:rsidR="0071340D" w:rsidRPr="0074462F" w:rsidRDefault="0071340D" w:rsidP="00372DA1">
            <w:pPr>
              <w:rPr>
                <w:color w:val="000000" w:themeColor="text1"/>
                <w:sz w:val="22"/>
                <w:szCs w:val="22"/>
              </w:rPr>
            </w:pPr>
            <w:r w:rsidRPr="0074462F">
              <w:rPr>
                <w:color w:val="000000" w:themeColor="text1"/>
                <w:sz w:val="22"/>
                <w:szCs w:val="22"/>
              </w:rPr>
              <w:t xml:space="preserve">From: &lt;orbit&gt;&lt;/orbit&gt;, &lt;perturbations&gt;&lt;/perturbations&gt;, </w:t>
            </w:r>
          </w:p>
          <w:p w14:paraId="0F398BB2" w14:textId="77777777" w:rsidR="0071340D" w:rsidRPr="0074462F" w:rsidRDefault="0071340D" w:rsidP="00372DA1">
            <w:pPr>
              <w:rPr>
                <w:color w:val="000000" w:themeColor="text1"/>
                <w:sz w:val="22"/>
                <w:szCs w:val="22"/>
              </w:rPr>
            </w:pPr>
            <w:r w:rsidRPr="0074462F">
              <w:rPr>
                <w:color w:val="000000" w:themeColor="text1"/>
                <w:sz w:val="22"/>
                <w:szCs w:val="22"/>
              </w:rPr>
              <w:t>&lt;</w:t>
            </w:r>
            <w:proofErr w:type="spellStart"/>
            <w:r w:rsidRPr="0074462F">
              <w:rPr>
                <w:color w:val="000000" w:themeColor="text1"/>
                <w:sz w:val="22"/>
                <w:szCs w:val="22"/>
              </w:rPr>
              <w:t>userDefinedParameters</w:t>
            </w:r>
            <w:proofErr w:type="spellEnd"/>
            <w:r w:rsidRPr="0074462F">
              <w:rPr>
                <w:color w:val="000000" w:themeColor="text1"/>
                <w:sz w:val="22"/>
                <w:szCs w:val="22"/>
              </w:rPr>
              <w:t>&gt;, &lt;/</w:t>
            </w:r>
            <w:proofErr w:type="spellStart"/>
            <w:r w:rsidRPr="0074462F">
              <w:rPr>
                <w:color w:val="000000" w:themeColor="text1"/>
                <w:sz w:val="22"/>
                <w:szCs w:val="22"/>
              </w:rPr>
              <w:t>userDefinedParameters</w:t>
            </w:r>
            <w:proofErr w:type="spellEnd"/>
            <w:r w:rsidRPr="0074462F">
              <w:rPr>
                <w:color w:val="000000" w:themeColor="text1"/>
                <w:sz w:val="22"/>
                <w:szCs w:val="22"/>
              </w:rPr>
              <w:t>&gt;</w:t>
            </w:r>
          </w:p>
          <w:p w14:paraId="2DB0F638" w14:textId="77777777" w:rsidR="0071340D" w:rsidRPr="0074462F" w:rsidRDefault="0071340D" w:rsidP="00372DA1">
            <w:pPr>
              <w:rPr>
                <w:color w:val="000000" w:themeColor="text1"/>
                <w:sz w:val="22"/>
                <w:szCs w:val="22"/>
              </w:rPr>
            </w:pPr>
          </w:p>
          <w:p w14:paraId="78E291EA" w14:textId="77777777" w:rsidR="0071340D" w:rsidRPr="0074462F" w:rsidRDefault="0071340D" w:rsidP="00372DA1">
            <w:pPr>
              <w:rPr>
                <w:color w:val="000000" w:themeColor="text1"/>
                <w:sz w:val="22"/>
                <w:szCs w:val="22"/>
              </w:rPr>
            </w:pPr>
            <w:r w:rsidRPr="0074462F">
              <w:rPr>
                <w:color w:val="000000" w:themeColor="text1"/>
                <w:sz w:val="22"/>
                <w:szCs w:val="22"/>
              </w:rPr>
              <w:t>To: &lt;orb&gt;&lt;/orb&gt;, &lt;pert&gt;&lt;/pert&gt;, &lt;user&gt;&lt;/user&gt;</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2704BA77"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3516029A"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6787F49C" w14:textId="77777777" w:rsidR="0071340D" w:rsidRPr="0074462F" w:rsidRDefault="0071340D" w:rsidP="00372DA1">
            <w:pPr>
              <w:rPr>
                <w:color w:val="000000" w:themeColor="text1"/>
                <w:sz w:val="22"/>
              </w:rPr>
            </w:pPr>
            <w:r w:rsidRPr="0074462F">
              <w:rPr>
                <w:color w:val="000000" w:themeColor="text1"/>
                <w:sz w:val="22"/>
              </w:rPr>
              <w:t>G-11</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5BFE268" w14:textId="77777777" w:rsidR="0071340D" w:rsidRPr="0074462F" w:rsidRDefault="0071340D" w:rsidP="00372DA1">
            <w:pPr>
              <w:rPr>
                <w:color w:val="000000" w:themeColor="text1"/>
                <w:sz w:val="22"/>
              </w:rPr>
            </w:pPr>
            <w:r w:rsidRPr="0074462F">
              <w:rPr>
                <w:color w:val="000000" w:themeColor="text1"/>
                <w:sz w:val="22"/>
              </w:rPr>
              <w:t>Annex G</w:t>
            </w:r>
          </w:p>
        </w:tc>
        <w:tc>
          <w:tcPr>
            <w:tcW w:w="684" w:type="dxa"/>
            <w:tcBorders>
              <w:top w:val="single" w:sz="4" w:space="0" w:color="auto"/>
              <w:left w:val="single" w:sz="4" w:space="0" w:color="auto"/>
              <w:bottom w:val="single" w:sz="4" w:space="0" w:color="auto"/>
              <w:right w:val="single" w:sz="4" w:space="0" w:color="auto"/>
            </w:tcBorders>
            <w:vAlign w:val="center"/>
          </w:tcPr>
          <w:p w14:paraId="0D5D928A"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59CB7B0B" w14:textId="77777777" w:rsidR="0071340D" w:rsidRPr="0074462F"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6E3C36B3" w14:textId="77777777" w:rsidR="0071340D" w:rsidRPr="0074462F" w:rsidRDefault="0071340D" w:rsidP="00372DA1">
            <w:pPr>
              <w:rPr>
                <w:color w:val="000000" w:themeColor="text1"/>
                <w:sz w:val="22"/>
                <w:szCs w:val="22"/>
              </w:rPr>
            </w:pPr>
            <w:r w:rsidRPr="0074462F">
              <w:rPr>
                <w:color w:val="000000" w:themeColor="text1"/>
                <w:sz w:val="22"/>
                <w:szCs w:val="22"/>
              </w:rPr>
              <w:t>In the XML schema, several of the required tags have been shortened, in keeping with one of the goals of the OCM.</w:t>
            </w:r>
          </w:p>
        </w:tc>
        <w:tc>
          <w:tcPr>
            <w:tcW w:w="2446" w:type="dxa"/>
            <w:tcBorders>
              <w:top w:val="single" w:sz="4" w:space="0" w:color="auto"/>
              <w:left w:val="single" w:sz="4" w:space="0" w:color="auto"/>
              <w:bottom w:val="single" w:sz="4" w:space="0" w:color="auto"/>
              <w:right w:val="single" w:sz="4" w:space="0" w:color="auto"/>
            </w:tcBorders>
            <w:vAlign w:val="center"/>
          </w:tcPr>
          <w:p w14:paraId="170B6BD6"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2C34BF7E" w14:textId="77777777" w:rsidR="0071340D" w:rsidRPr="0074462F" w:rsidRDefault="0071340D" w:rsidP="00372DA1">
            <w:pPr>
              <w:rPr>
                <w:color w:val="000000" w:themeColor="text1"/>
                <w:sz w:val="22"/>
                <w:szCs w:val="22"/>
              </w:rPr>
            </w:pPr>
            <w:r w:rsidRPr="0074462F">
              <w:rPr>
                <w:color w:val="000000" w:themeColor="text1"/>
                <w:sz w:val="22"/>
                <w:szCs w:val="22"/>
              </w:rPr>
              <w:t>From: &lt;</w:t>
            </w:r>
            <w:proofErr w:type="spellStart"/>
            <w:r w:rsidRPr="0074462F">
              <w:rPr>
                <w:color w:val="000000" w:themeColor="text1"/>
                <w:sz w:val="22"/>
                <w:szCs w:val="22"/>
              </w:rPr>
              <w:t>orbitLine</w:t>
            </w:r>
            <w:proofErr w:type="spellEnd"/>
            <w:r w:rsidRPr="0074462F">
              <w:rPr>
                <w:color w:val="000000" w:themeColor="text1"/>
                <w:sz w:val="22"/>
                <w:szCs w:val="22"/>
              </w:rPr>
              <w:t>&gt;&lt;/</w:t>
            </w:r>
            <w:proofErr w:type="spellStart"/>
            <w:r w:rsidRPr="0074462F">
              <w:rPr>
                <w:color w:val="000000" w:themeColor="text1"/>
                <w:sz w:val="22"/>
                <w:szCs w:val="22"/>
              </w:rPr>
              <w:t>orbitLine</w:t>
            </w:r>
            <w:proofErr w:type="spellEnd"/>
            <w:r w:rsidRPr="0074462F">
              <w:rPr>
                <w:color w:val="000000" w:themeColor="text1"/>
                <w:sz w:val="22"/>
                <w:szCs w:val="22"/>
              </w:rPr>
              <w:t>&gt;</w:t>
            </w:r>
          </w:p>
          <w:p w14:paraId="7EA31AF0" w14:textId="77777777" w:rsidR="0071340D" w:rsidRPr="0074462F" w:rsidRDefault="0071340D" w:rsidP="00372DA1">
            <w:pPr>
              <w:rPr>
                <w:color w:val="000000" w:themeColor="text1"/>
                <w:sz w:val="22"/>
                <w:szCs w:val="22"/>
              </w:rPr>
            </w:pPr>
          </w:p>
          <w:p w14:paraId="524D650B" w14:textId="77777777" w:rsidR="0071340D" w:rsidRPr="0074462F" w:rsidRDefault="0071340D" w:rsidP="00372DA1">
            <w:pPr>
              <w:rPr>
                <w:color w:val="000000" w:themeColor="text1"/>
                <w:sz w:val="22"/>
                <w:szCs w:val="22"/>
              </w:rPr>
            </w:pPr>
            <w:r w:rsidRPr="0074462F">
              <w:rPr>
                <w:color w:val="000000" w:themeColor="text1"/>
                <w:sz w:val="22"/>
                <w:szCs w:val="22"/>
              </w:rPr>
              <w:t>To: &lt;</w:t>
            </w:r>
            <w:proofErr w:type="spellStart"/>
            <w:r w:rsidRPr="0074462F">
              <w:rPr>
                <w:color w:val="000000" w:themeColor="text1"/>
                <w:sz w:val="22"/>
                <w:szCs w:val="22"/>
              </w:rPr>
              <w:t>orbLine</w:t>
            </w:r>
            <w:proofErr w:type="spellEnd"/>
            <w:r w:rsidRPr="0074462F">
              <w:rPr>
                <w:color w:val="000000" w:themeColor="text1"/>
                <w:sz w:val="22"/>
                <w:szCs w:val="22"/>
              </w:rPr>
              <w:t>&gt;&lt;/</w:t>
            </w:r>
            <w:proofErr w:type="spellStart"/>
            <w:r w:rsidRPr="0074462F">
              <w:rPr>
                <w:color w:val="000000" w:themeColor="text1"/>
                <w:sz w:val="22"/>
                <w:szCs w:val="22"/>
              </w:rPr>
              <w:t>orbLine</w:t>
            </w:r>
            <w:proofErr w:type="spellEnd"/>
            <w:r w:rsidRPr="0074462F">
              <w:rPr>
                <w:color w:val="000000" w:themeColor="text1"/>
                <w:sz w:val="22"/>
                <w:szCs w:val="22"/>
              </w:rPr>
              <w:t>&gt;</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7E2A3A93"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6C900E33"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286EA8AF" w14:textId="77777777" w:rsidR="0071340D" w:rsidRPr="0074462F" w:rsidRDefault="0071340D" w:rsidP="00372DA1">
            <w:pPr>
              <w:rPr>
                <w:color w:val="000000" w:themeColor="text1"/>
                <w:sz w:val="22"/>
              </w:rPr>
            </w:pPr>
            <w:r w:rsidRPr="0074462F">
              <w:rPr>
                <w:color w:val="000000" w:themeColor="text1"/>
                <w:sz w:val="22"/>
              </w:rPr>
              <w:t>K-1</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84A1A24" w14:textId="77777777" w:rsidR="0071340D" w:rsidRPr="0074462F" w:rsidRDefault="0071340D" w:rsidP="00372DA1">
            <w:pPr>
              <w:rPr>
                <w:color w:val="000000" w:themeColor="text1"/>
                <w:sz w:val="22"/>
              </w:rPr>
            </w:pPr>
            <w:r w:rsidRPr="0074462F">
              <w:rPr>
                <w:color w:val="000000" w:themeColor="text1"/>
                <w:sz w:val="22"/>
              </w:rPr>
              <w:t>Annex K</w:t>
            </w:r>
          </w:p>
        </w:tc>
        <w:tc>
          <w:tcPr>
            <w:tcW w:w="684" w:type="dxa"/>
            <w:tcBorders>
              <w:top w:val="single" w:sz="4" w:space="0" w:color="auto"/>
              <w:left w:val="single" w:sz="4" w:space="0" w:color="auto"/>
              <w:bottom w:val="single" w:sz="4" w:space="0" w:color="auto"/>
              <w:right w:val="single" w:sz="4" w:space="0" w:color="auto"/>
            </w:tcBorders>
            <w:vAlign w:val="center"/>
          </w:tcPr>
          <w:p w14:paraId="0DD9A562"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71AA4CF5" w14:textId="77777777" w:rsidR="0071340D" w:rsidRPr="0074462F"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2D57413A" w14:textId="77777777" w:rsidR="0071340D" w:rsidRPr="0074462F" w:rsidRDefault="0071340D" w:rsidP="00372DA1">
            <w:pPr>
              <w:rPr>
                <w:color w:val="000000" w:themeColor="text1"/>
                <w:sz w:val="22"/>
                <w:szCs w:val="22"/>
              </w:rPr>
            </w:pPr>
            <w:r w:rsidRPr="0074462F">
              <w:rPr>
                <w:color w:val="000000" w:themeColor="text1"/>
                <w:sz w:val="22"/>
                <w:szCs w:val="22"/>
              </w:rPr>
              <w:t>Annex K lists "Annex B" for "Detailed description of any exceptions for keyword values not drawn from the SANA registry", but the only part of Annex B that mentions an ICD is B6.</w:t>
            </w:r>
          </w:p>
          <w:p w14:paraId="076E090B" w14:textId="77777777" w:rsidR="0071340D" w:rsidRPr="0074462F" w:rsidRDefault="0071340D" w:rsidP="00372DA1">
            <w:pPr>
              <w:rPr>
                <w:color w:val="000000" w:themeColor="text1"/>
                <w:sz w:val="22"/>
                <w:szCs w:val="22"/>
              </w:rPr>
            </w:pPr>
          </w:p>
        </w:tc>
        <w:tc>
          <w:tcPr>
            <w:tcW w:w="2446" w:type="dxa"/>
            <w:tcBorders>
              <w:top w:val="single" w:sz="4" w:space="0" w:color="auto"/>
              <w:left w:val="single" w:sz="4" w:space="0" w:color="auto"/>
              <w:bottom w:val="single" w:sz="4" w:space="0" w:color="auto"/>
              <w:right w:val="single" w:sz="4" w:space="0" w:color="auto"/>
            </w:tcBorders>
            <w:vAlign w:val="center"/>
          </w:tcPr>
          <w:p w14:paraId="235D9C9A"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594D7CDC" w14:textId="77777777" w:rsidR="0071340D" w:rsidRPr="0074462F" w:rsidRDefault="0071340D" w:rsidP="00372DA1">
            <w:pPr>
              <w:rPr>
                <w:color w:val="000000" w:themeColor="text1"/>
                <w:sz w:val="22"/>
                <w:szCs w:val="22"/>
              </w:rPr>
            </w:pPr>
            <w:r w:rsidRPr="0074462F">
              <w:rPr>
                <w:color w:val="000000" w:themeColor="text1"/>
                <w:sz w:val="22"/>
                <w:szCs w:val="22"/>
              </w:rPr>
              <w:t>Either:</w:t>
            </w:r>
          </w:p>
          <w:p w14:paraId="0CBBF79D" w14:textId="77777777" w:rsidR="0071340D" w:rsidRPr="0074462F" w:rsidRDefault="0071340D" w:rsidP="00372DA1">
            <w:pPr>
              <w:rPr>
                <w:color w:val="000000" w:themeColor="text1"/>
                <w:sz w:val="22"/>
                <w:szCs w:val="22"/>
              </w:rPr>
            </w:pPr>
          </w:p>
          <w:p w14:paraId="221706E5" w14:textId="77777777" w:rsidR="0071340D" w:rsidRPr="0074462F" w:rsidRDefault="0071340D" w:rsidP="00372DA1">
            <w:pPr>
              <w:rPr>
                <w:color w:val="000000" w:themeColor="text1"/>
                <w:sz w:val="22"/>
                <w:szCs w:val="22"/>
              </w:rPr>
            </w:pPr>
            <w:r w:rsidRPr="0074462F">
              <w:rPr>
                <w:color w:val="000000" w:themeColor="text1"/>
                <w:sz w:val="22"/>
                <w:szCs w:val="22"/>
              </w:rPr>
              <w:t>1) Expand notice in Annex B about values for other registries, or</w:t>
            </w:r>
          </w:p>
          <w:p w14:paraId="68705642" w14:textId="77777777" w:rsidR="0071340D" w:rsidRPr="0074462F" w:rsidRDefault="0071340D" w:rsidP="00372DA1">
            <w:pPr>
              <w:rPr>
                <w:color w:val="000000" w:themeColor="text1"/>
                <w:sz w:val="22"/>
                <w:szCs w:val="22"/>
              </w:rPr>
            </w:pPr>
            <w:r w:rsidRPr="0074462F">
              <w:rPr>
                <w:color w:val="000000" w:themeColor="text1"/>
                <w:sz w:val="22"/>
                <w:szCs w:val="22"/>
              </w:rPr>
              <w:t>2) Change "Annex B" to "B6".</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38A9FE5D"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4C03EFF0"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6D7DA140" w14:textId="77777777" w:rsidR="0071340D" w:rsidRPr="0074462F" w:rsidRDefault="0071340D" w:rsidP="00372DA1">
            <w:pPr>
              <w:rPr>
                <w:color w:val="000000" w:themeColor="text1"/>
                <w:sz w:val="22"/>
              </w:rPr>
            </w:pPr>
            <w:r w:rsidRPr="0074462F">
              <w:rPr>
                <w:color w:val="000000" w:themeColor="text1"/>
                <w:sz w:val="22"/>
              </w:rPr>
              <w:t>L-1</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7A015A8" w14:textId="77777777" w:rsidR="0071340D" w:rsidRPr="0074462F" w:rsidRDefault="0071340D" w:rsidP="00372DA1">
            <w:pPr>
              <w:rPr>
                <w:color w:val="000000" w:themeColor="text1"/>
                <w:sz w:val="22"/>
              </w:rPr>
            </w:pPr>
            <w:r w:rsidRPr="0074462F">
              <w:rPr>
                <w:color w:val="000000" w:themeColor="text1"/>
                <w:sz w:val="22"/>
              </w:rPr>
              <w:t>Annex L</w:t>
            </w:r>
          </w:p>
        </w:tc>
        <w:tc>
          <w:tcPr>
            <w:tcW w:w="684" w:type="dxa"/>
            <w:tcBorders>
              <w:top w:val="single" w:sz="4" w:space="0" w:color="auto"/>
              <w:left w:val="single" w:sz="4" w:space="0" w:color="auto"/>
              <w:bottom w:val="single" w:sz="4" w:space="0" w:color="auto"/>
              <w:right w:val="single" w:sz="4" w:space="0" w:color="auto"/>
            </w:tcBorders>
            <w:vAlign w:val="center"/>
          </w:tcPr>
          <w:p w14:paraId="236B75D2"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6C93BE12" w14:textId="77777777" w:rsidR="0071340D" w:rsidRPr="0074462F"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7AEFAEFF" w14:textId="77777777" w:rsidR="0071340D" w:rsidRPr="0074462F" w:rsidRDefault="0071340D" w:rsidP="00372DA1">
            <w:pPr>
              <w:rPr>
                <w:color w:val="000000" w:themeColor="text1"/>
                <w:sz w:val="22"/>
                <w:szCs w:val="22"/>
              </w:rPr>
            </w:pPr>
            <w:r w:rsidRPr="0074462F">
              <w:rPr>
                <w:color w:val="000000" w:themeColor="text1"/>
                <w:sz w:val="22"/>
                <w:szCs w:val="22"/>
              </w:rPr>
              <w:t>The SANA registry URL contains an ellipsis.</w:t>
            </w:r>
          </w:p>
        </w:tc>
        <w:tc>
          <w:tcPr>
            <w:tcW w:w="2446" w:type="dxa"/>
            <w:tcBorders>
              <w:top w:val="single" w:sz="4" w:space="0" w:color="auto"/>
              <w:left w:val="single" w:sz="4" w:space="0" w:color="auto"/>
              <w:bottom w:val="single" w:sz="4" w:space="0" w:color="auto"/>
              <w:right w:val="single" w:sz="4" w:space="0" w:color="auto"/>
            </w:tcBorders>
            <w:vAlign w:val="center"/>
          </w:tcPr>
          <w:p w14:paraId="58197395"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6373FA36" w14:textId="77777777" w:rsidR="0071340D" w:rsidRPr="0074462F" w:rsidRDefault="0071340D" w:rsidP="00372DA1">
            <w:pPr>
              <w:rPr>
                <w:color w:val="000000" w:themeColor="text1"/>
                <w:sz w:val="22"/>
                <w:szCs w:val="22"/>
              </w:rPr>
            </w:pPr>
            <w:r w:rsidRPr="0074462F">
              <w:rPr>
                <w:color w:val="000000" w:themeColor="text1"/>
                <w:sz w:val="22"/>
                <w:szCs w:val="22"/>
              </w:rPr>
              <w:t>Spell out entire SANA Registry URL</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7352D6B6"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5C6600AA"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6B13CC12" w14:textId="77777777" w:rsidR="0071340D" w:rsidRPr="0074462F" w:rsidRDefault="0071340D" w:rsidP="00372DA1">
            <w:pPr>
              <w:rPr>
                <w:color w:val="000000" w:themeColor="text1"/>
                <w:sz w:val="22"/>
              </w:rPr>
            </w:pPr>
            <w:r w:rsidRPr="0074462F">
              <w:rPr>
                <w:color w:val="000000" w:themeColor="text1"/>
                <w:sz w:val="22"/>
              </w:rPr>
              <w:t>Several</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188C273" w14:textId="77777777" w:rsidR="0071340D" w:rsidRPr="0074462F" w:rsidRDefault="0071340D" w:rsidP="00372DA1">
            <w:pPr>
              <w:rPr>
                <w:color w:val="000000" w:themeColor="text1"/>
                <w:sz w:val="22"/>
              </w:rPr>
            </w:pPr>
            <w:r w:rsidRPr="0074462F">
              <w:rPr>
                <w:color w:val="000000" w:themeColor="text1"/>
                <w:sz w:val="22"/>
              </w:rPr>
              <w:t>Several</w:t>
            </w:r>
          </w:p>
        </w:tc>
        <w:tc>
          <w:tcPr>
            <w:tcW w:w="684" w:type="dxa"/>
            <w:tcBorders>
              <w:top w:val="single" w:sz="4" w:space="0" w:color="auto"/>
              <w:left w:val="single" w:sz="4" w:space="0" w:color="auto"/>
              <w:bottom w:val="single" w:sz="4" w:space="0" w:color="auto"/>
              <w:right w:val="single" w:sz="4" w:space="0" w:color="auto"/>
            </w:tcBorders>
            <w:vAlign w:val="center"/>
          </w:tcPr>
          <w:p w14:paraId="2698B5FB"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4B8A2FEE"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0F5D9DD2" w14:textId="77777777" w:rsidR="0071340D" w:rsidRPr="0074462F" w:rsidRDefault="0071340D" w:rsidP="00372DA1">
            <w:pPr>
              <w:rPr>
                <w:color w:val="000000" w:themeColor="text1"/>
                <w:sz w:val="22"/>
                <w:szCs w:val="22"/>
              </w:rPr>
            </w:pPr>
            <w:r w:rsidRPr="0074462F">
              <w:rPr>
                <w:color w:val="000000" w:themeColor="text1"/>
                <w:sz w:val="22"/>
                <w:szCs w:val="22"/>
              </w:rPr>
              <w:t>I cited one instance of this in Part 1 of this CRM, but have observed several additional instances of using "is allowed" in the OCM.</w:t>
            </w:r>
          </w:p>
        </w:tc>
        <w:tc>
          <w:tcPr>
            <w:tcW w:w="2446" w:type="dxa"/>
            <w:tcBorders>
              <w:top w:val="single" w:sz="4" w:space="0" w:color="auto"/>
              <w:left w:val="single" w:sz="4" w:space="0" w:color="auto"/>
              <w:bottom w:val="single" w:sz="4" w:space="0" w:color="auto"/>
              <w:right w:val="single" w:sz="4" w:space="0" w:color="auto"/>
            </w:tcBorders>
            <w:vAlign w:val="center"/>
          </w:tcPr>
          <w:p w14:paraId="157C4B65"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5C652DD1" w14:textId="77777777" w:rsidR="0071340D" w:rsidRPr="0074462F" w:rsidRDefault="0071340D" w:rsidP="00372DA1">
            <w:pPr>
              <w:rPr>
                <w:color w:val="000000" w:themeColor="text1"/>
                <w:sz w:val="22"/>
                <w:szCs w:val="22"/>
              </w:rPr>
            </w:pPr>
            <w:r w:rsidRPr="0074462F">
              <w:rPr>
                <w:color w:val="000000" w:themeColor="text1"/>
                <w:sz w:val="22"/>
                <w:szCs w:val="22"/>
              </w:rPr>
              <w:t>In general, the phrase "is allowed" should be replaced by the phrase "may be provided" or "may be &lt;preferred alternative verb choice&gt;.</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309B99BF"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357F42C0"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50345026" w14:textId="77777777" w:rsidR="0071340D" w:rsidRPr="0074462F" w:rsidRDefault="0071340D" w:rsidP="00372DA1">
            <w:pPr>
              <w:rPr>
                <w:color w:val="000000" w:themeColor="text1"/>
                <w:sz w:val="22"/>
              </w:rPr>
            </w:pPr>
            <w:r w:rsidRPr="0074462F">
              <w:rPr>
                <w:color w:val="000000" w:themeColor="text1"/>
                <w:sz w:val="22"/>
              </w:rPr>
              <w:lastRenderedPageBreak/>
              <w:t>Several</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1F3AC35" w14:textId="77777777" w:rsidR="0071340D" w:rsidRPr="0074462F" w:rsidRDefault="0071340D" w:rsidP="00372DA1">
            <w:pPr>
              <w:rPr>
                <w:color w:val="000000" w:themeColor="text1"/>
                <w:sz w:val="22"/>
              </w:rPr>
            </w:pPr>
            <w:proofErr w:type="spellStart"/>
            <w:r w:rsidRPr="0074462F">
              <w:rPr>
                <w:color w:val="000000" w:themeColor="text1"/>
                <w:sz w:val="22"/>
              </w:rPr>
              <w:t>Severa</w:t>
            </w:r>
            <w:proofErr w:type="spellEnd"/>
          </w:p>
        </w:tc>
        <w:tc>
          <w:tcPr>
            <w:tcW w:w="684" w:type="dxa"/>
            <w:tcBorders>
              <w:top w:val="single" w:sz="4" w:space="0" w:color="auto"/>
              <w:left w:val="single" w:sz="4" w:space="0" w:color="auto"/>
              <w:bottom w:val="single" w:sz="4" w:space="0" w:color="auto"/>
              <w:right w:val="single" w:sz="4" w:space="0" w:color="auto"/>
            </w:tcBorders>
            <w:vAlign w:val="center"/>
          </w:tcPr>
          <w:p w14:paraId="7C221E07"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43E6FC43" w14:textId="77777777" w:rsidR="0071340D" w:rsidRPr="0074462F" w:rsidRDefault="0071340D" w:rsidP="00372DA1">
            <w:pPr>
              <w:rPr>
                <w:color w:val="000000" w:themeColor="text1"/>
                <w:sz w:val="22"/>
              </w:rPr>
            </w:pPr>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0F6881B7" w14:textId="77777777" w:rsidR="0071340D" w:rsidRPr="0074462F" w:rsidRDefault="0071340D" w:rsidP="00372DA1">
            <w:pPr>
              <w:rPr>
                <w:color w:val="000000" w:themeColor="text1"/>
                <w:sz w:val="22"/>
                <w:szCs w:val="22"/>
              </w:rPr>
            </w:pPr>
            <w:r w:rsidRPr="0074462F">
              <w:rPr>
                <w:color w:val="000000" w:themeColor="text1"/>
                <w:sz w:val="22"/>
                <w:szCs w:val="22"/>
              </w:rPr>
              <w:t xml:space="preserve">There are 6 instances of "user defined" parameters in the document; there are 7 instances of "user-defined".  </w:t>
            </w:r>
          </w:p>
        </w:tc>
        <w:tc>
          <w:tcPr>
            <w:tcW w:w="2446" w:type="dxa"/>
            <w:tcBorders>
              <w:top w:val="single" w:sz="4" w:space="0" w:color="auto"/>
              <w:left w:val="single" w:sz="4" w:space="0" w:color="auto"/>
              <w:bottom w:val="single" w:sz="4" w:space="0" w:color="auto"/>
              <w:right w:val="single" w:sz="4" w:space="0" w:color="auto"/>
            </w:tcBorders>
            <w:vAlign w:val="center"/>
          </w:tcPr>
          <w:p w14:paraId="3745081F"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6E556167" w14:textId="77777777" w:rsidR="0071340D" w:rsidRPr="0074462F" w:rsidRDefault="0071340D" w:rsidP="00372DA1">
            <w:pPr>
              <w:rPr>
                <w:color w:val="000000" w:themeColor="text1"/>
                <w:sz w:val="22"/>
                <w:szCs w:val="22"/>
              </w:rPr>
            </w:pPr>
            <w:r w:rsidRPr="0074462F">
              <w:rPr>
                <w:color w:val="000000" w:themeColor="text1"/>
                <w:sz w:val="22"/>
                <w:szCs w:val="22"/>
              </w:rPr>
              <w:t>In general, pick one format, either "user defined" without hyphen or "user-defined" with hyphen. Take your pick but make them all consistent.</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5C86ABF2"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5F592F43"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7A612D6C" w14:textId="77777777" w:rsidR="0071340D" w:rsidRPr="0074462F" w:rsidRDefault="0071340D" w:rsidP="00372DA1">
            <w:pPr>
              <w:rPr>
                <w:color w:val="000000" w:themeColor="text1"/>
                <w:sz w:val="22"/>
              </w:rPr>
            </w:pPr>
            <w:r w:rsidRPr="0074462F">
              <w:rPr>
                <w:color w:val="000000" w:themeColor="text1"/>
                <w:sz w:val="22"/>
              </w:rPr>
              <w:t>6-31</w:t>
            </w:r>
          </w:p>
          <w:p w14:paraId="7D187BEC" w14:textId="77777777" w:rsidR="0071340D" w:rsidRPr="0074462F" w:rsidRDefault="0071340D" w:rsidP="00372DA1">
            <w:pPr>
              <w:rPr>
                <w:color w:val="000000" w:themeColor="text1"/>
                <w:sz w:val="22"/>
              </w:rPr>
            </w:pPr>
          </w:p>
          <w:p w14:paraId="2F56F7F5" w14:textId="77777777" w:rsidR="0071340D" w:rsidRPr="0074462F" w:rsidRDefault="0071340D" w:rsidP="00372DA1">
            <w:pPr>
              <w:rPr>
                <w:color w:val="000000" w:themeColor="text1"/>
                <w:sz w:val="22"/>
              </w:rPr>
            </w:pPr>
            <w:r w:rsidRPr="0074462F">
              <w:rPr>
                <w:color w:val="000000" w:themeColor="text1"/>
                <w:sz w:val="22"/>
              </w:rPr>
              <w:t>6-38</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6734925" w14:textId="77777777" w:rsidR="0071340D" w:rsidRPr="0074462F" w:rsidRDefault="0071340D" w:rsidP="00372DA1">
            <w:pPr>
              <w:rPr>
                <w:color w:val="000000" w:themeColor="text1"/>
                <w:sz w:val="22"/>
              </w:rPr>
            </w:pPr>
            <w:r w:rsidRPr="0074462F">
              <w:rPr>
                <w:color w:val="000000" w:themeColor="text1"/>
                <w:sz w:val="22"/>
              </w:rPr>
              <w:t>6.2.7.14</w:t>
            </w:r>
          </w:p>
          <w:p w14:paraId="7FC9F3CB" w14:textId="77777777" w:rsidR="0071340D" w:rsidRPr="0074462F" w:rsidRDefault="0071340D" w:rsidP="00372DA1">
            <w:pPr>
              <w:rPr>
                <w:color w:val="000000" w:themeColor="text1"/>
                <w:sz w:val="22"/>
              </w:rPr>
            </w:pPr>
          </w:p>
          <w:p w14:paraId="019AAD68" w14:textId="77777777" w:rsidR="0071340D" w:rsidRPr="0074462F" w:rsidRDefault="0071340D" w:rsidP="00372DA1">
            <w:pPr>
              <w:rPr>
                <w:color w:val="000000" w:themeColor="text1"/>
                <w:sz w:val="22"/>
              </w:rPr>
            </w:pPr>
            <w:r w:rsidRPr="0074462F">
              <w:rPr>
                <w:color w:val="000000" w:themeColor="text1"/>
                <w:sz w:val="22"/>
              </w:rPr>
              <w:t>MAN_COMPOSITION</w:t>
            </w:r>
          </w:p>
        </w:tc>
        <w:tc>
          <w:tcPr>
            <w:tcW w:w="684" w:type="dxa"/>
            <w:tcBorders>
              <w:top w:val="single" w:sz="4" w:space="0" w:color="auto"/>
              <w:left w:val="single" w:sz="4" w:space="0" w:color="auto"/>
              <w:bottom w:val="single" w:sz="4" w:space="0" w:color="auto"/>
              <w:right w:val="single" w:sz="4" w:space="0" w:color="auto"/>
            </w:tcBorders>
            <w:vAlign w:val="center"/>
          </w:tcPr>
          <w:p w14:paraId="25FB2F99"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305DB8A1"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1680D8BD" w14:textId="77777777" w:rsidR="0071340D" w:rsidRPr="0074462F" w:rsidRDefault="0071340D" w:rsidP="00372DA1">
            <w:pPr>
              <w:rPr>
                <w:color w:val="000000" w:themeColor="text1"/>
                <w:sz w:val="22"/>
                <w:szCs w:val="22"/>
              </w:rPr>
            </w:pPr>
            <w:r w:rsidRPr="0074462F">
              <w:rPr>
                <w:color w:val="000000" w:themeColor="text1"/>
                <w:sz w:val="22"/>
                <w:szCs w:val="22"/>
              </w:rPr>
              <w:t>6.2.7.14 and MAN_COMPOSITION contradict each other with respect to whether or not the time tag format is part of the MAN_COMPOSITION string or not.</w:t>
            </w:r>
          </w:p>
        </w:tc>
        <w:tc>
          <w:tcPr>
            <w:tcW w:w="2446" w:type="dxa"/>
            <w:tcBorders>
              <w:top w:val="single" w:sz="4" w:space="0" w:color="auto"/>
              <w:left w:val="single" w:sz="4" w:space="0" w:color="auto"/>
              <w:bottom w:val="single" w:sz="4" w:space="0" w:color="auto"/>
              <w:right w:val="single" w:sz="4" w:space="0" w:color="auto"/>
            </w:tcBorders>
            <w:vAlign w:val="center"/>
          </w:tcPr>
          <w:p w14:paraId="68077721"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0172127C" w14:textId="77777777" w:rsidR="0071340D" w:rsidRPr="0074462F" w:rsidRDefault="0071340D" w:rsidP="00372DA1">
            <w:pPr>
              <w:rPr>
                <w:color w:val="000000" w:themeColor="text1"/>
                <w:sz w:val="22"/>
                <w:szCs w:val="22"/>
              </w:rPr>
            </w:pPr>
            <w:r w:rsidRPr="0074462F">
              <w:rPr>
                <w:color w:val="000000" w:themeColor="text1"/>
                <w:sz w:val="22"/>
                <w:szCs w:val="22"/>
              </w:rPr>
              <w:t>Resolve contradiction.</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03BC09E"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34CDB0FC"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7B76F5B7" w14:textId="77777777" w:rsidR="0071340D" w:rsidRPr="0074462F" w:rsidRDefault="0071340D" w:rsidP="00372DA1">
            <w:pPr>
              <w:rPr>
                <w:color w:val="000000" w:themeColor="text1"/>
                <w:sz w:val="22"/>
              </w:rPr>
            </w:pPr>
            <w:r w:rsidRPr="0074462F">
              <w:rPr>
                <w:color w:val="000000" w:themeColor="text1"/>
                <w:sz w:val="22"/>
              </w:rPr>
              <w:t>6-31</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DBD63DF" w14:textId="77777777" w:rsidR="0071340D" w:rsidRPr="0074462F" w:rsidRDefault="0071340D" w:rsidP="00372DA1">
            <w:pPr>
              <w:rPr>
                <w:color w:val="000000" w:themeColor="text1"/>
                <w:sz w:val="22"/>
              </w:rPr>
            </w:pPr>
            <w:r w:rsidRPr="0074462F">
              <w:rPr>
                <w:color w:val="000000" w:themeColor="text1"/>
                <w:sz w:val="22"/>
              </w:rPr>
              <w:t>6.2.7.14</w:t>
            </w:r>
          </w:p>
        </w:tc>
        <w:tc>
          <w:tcPr>
            <w:tcW w:w="684" w:type="dxa"/>
            <w:tcBorders>
              <w:top w:val="single" w:sz="4" w:space="0" w:color="auto"/>
              <w:left w:val="single" w:sz="4" w:space="0" w:color="auto"/>
              <w:bottom w:val="single" w:sz="4" w:space="0" w:color="auto"/>
              <w:right w:val="single" w:sz="4" w:space="0" w:color="auto"/>
            </w:tcBorders>
            <w:vAlign w:val="center"/>
          </w:tcPr>
          <w:p w14:paraId="05AD1531"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5C12AE99"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53C10D74" w14:textId="77777777" w:rsidR="0071340D" w:rsidRPr="0074462F" w:rsidRDefault="0071340D" w:rsidP="00372DA1">
            <w:pPr>
              <w:rPr>
                <w:color w:val="000000" w:themeColor="text1"/>
                <w:sz w:val="22"/>
                <w:szCs w:val="22"/>
              </w:rPr>
            </w:pPr>
            <w:r w:rsidRPr="0074462F">
              <w:rPr>
                <w:color w:val="000000" w:themeColor="text1"/>
                <w:sz w:val="22"/>
                <w:szCs w:val="22"/>
              </w:rPr>
              <w:t xml:space="preserve">It's not clear what would be the purpose of having both TIME_ABSOLUTE and TIME_RELATIVE specified in the same MAN_COMPOSITION. </w:t>
            </w:r>
          </w:p>
        </w:tc>
        <w:tc>
          <w:tcPr>
            <w:tcW w:w="2446" w:type="dxa"/>
            <w:tcBorders>
              <w:top w:val="single" w:sz="4" w:space="0" w:color="auto"/>
              <w:left w:val="single" w:sz="4" w:space="0" w:color="auto"/>
              <w:bottom w:val="single" w:sz="4" w:space="0" w:color="auto"/>
              <w:right w:val="single" w:sz="4" w:space="0" w:color="auto"/>
            </w:tcBorders>
            <w:vAlign w:val="center"/>
          </w:tcPr>
          <w:p w14:paraId="302E0E3B"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71E4C745" w14:textId="77777777" w:rsidR="0071340D" w:rsidRPr="0074462F" w:rsidRDefault="0071340D" w:rsidP="00372DA1">
            <w:pPr>
              <w:rPr>
                <w:color w:val="000000" w:themeColor="text1"/>
                <w:sz w:val="22"/>
                <w:szCs w:val="22"/>
              </w:rPr>
            </w:pPr>
            <w:r w:rsidRPr="0074462F">
              <w:rPr>
                <w:color w:val="000000" w:themeColor="text1"/>
                <w:sz w:val="22"/>
                <w:szCs w:val="22"/>
              </w:rPr>
              <w:t>Consider whether allowing both in the same maneuver line is a needlessly complex and a potential source of error. Isn't one sufficient to do the job?</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70BD9A19" w14:textId="77777777" w:rsidR="0071340D" w:rsidRPr="0074462F" w:rsidRDefault="0071340D" w:rsidP="00372DA1">
            <w:pPr>
              <w:rPr>
                <w:color w:val="000000" w:themeColor="text1"/>
                <w:sz w:val="22"/>
              </w:rPr>
            </w:pPr>
            <w:r>
              <w:rPr>
                <w:color w:val="000000" w:themeColor="text1"/>
                <w:sz w:val="22"/>
              </w:rPr>
              <w:t>This is typically conveyed as part of launch operations, where T+ counts and UTC times are both displayed.</w:t>
            </w:r>
          </w:p>
        </w:tc>
      </w:tr>
      <w:tr w:rsidR="0071340D" w:rsidRPr="00C635BB" w14:paraId="1FA91F11"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690636EC" w14:textId="77777777" w:rsidR="0071340D" w:rsidRPr="0074462F" w:rsidRDefault="0071340D" w:rsidP="00372DA1">
            <w:pPr>
              <w:rPr>
                <w:color w:val="000000" w:themeColor="text1"/>
                <w:sz w:val="22"/>
              </w:rPr>
            </w:pPr>
            <w:r w:rsidRPr="0074462F">
              <w:rPr>
                <w:color w:val="000000" w:themeColor="text1"/>
                <w:sz w:val="22"/>
              </w:rPr>
              <w:t>6-33</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E75F844" w14:textId="77777777" w:rsidR="0071340D" w:rsidRPr="0074462F" w:rsidRDefault="0071340D" w:rsidP="00372DA1">
            <w:pPr>
              <w:rPr>
                <w:color w:val="000000" w:themeColor="text1"/>
                <w:sz w:val="22"/>
              </w:rPr>
            </w:pPr>
            <w:r w:rsidRPr="0074462F">
              <w:rPr>
                <w:color w:val="000000" w:themeColor="text1"/>
                <w:sz w:val="22"/>
              </w:rPr>
              <w:t>Table 6-7</w:t>
            </w:r>
          </w:p>
        </w:tc>
        <w:tc>
          <w:tcPr>
            <w:tcW w:w="684" w:type="dxa"/>
            <w:tcBorders>
              <w:top w:val="single" w:sz="4" w:space="0" w:color="auto"/>
              <w:left w:val="single" w:sz="4" w:space="0" w:color="auto"/>
              <w:bottom w:val="single" w:sz="4" w:space="0" w:color="auto"/>
              <w:right w:val="single" w:sz="4" w:space="0" w:color="auto"/>
            </w:tcBorders>
            <w:vAlign w:val="center"/>
          </w:tcPr>
          <w:p w14:paraId="7EC21E31"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780D47AA" w14:textId="77777777" w:rsidR="0071340D" w:rsidRPr="0074462F" w:rsidRDefault="0071340D" w:rsidP="00372DA1">
            <w:pPr>
              <w:rPr>
                <w:color w:val="000000" w:themeColor="text1"/>
                <w:sz w:val="22"/>
              </w:rPr>
            </w:pPr>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30834D5A" w14:textId="77777777" w:rsidR="0071340D" w:rsidRPr="0074462F" w:rsidRDefault="0071340D" w:rsidP="00372DA1">
            <w:pPr>
              <w:rPr>
                <w:color w:val="000000" w:themeColor="text1"/>
                <w:sz w:val="22"/>
                <w:szCs w:val="22"/>
              </w:rPr>
            </w:pPr>
            <w:r w:rsidRPr="0074462F">
              <w:rPr>
                <w:color w:val="000000" w:themeColor="text1"/>
                <w:sz w:val="22"/>
                <w:szCs w:val="22"/>
              </w:rPr>
              <w:t>MAN_ID: is the only keyword in the document for which the "Description" starts with "MANDATORY".</w:t>
            </w:r>
          </w:p>
        </w:tc>
        <w:tc>
          <w:tcPr>
            <w:tcW w:w="2446" w:type="dxa"/>
            <w:tcBorders>
              <w:top w:val="single" w:sz="4" w:space="0" w:color="auto"/>
              <w:left w:val="single" w:sz="4" w:space="0" w:color="auto"/>
              <w:bottom w:val="single" w:sz="4" w:space="0" w:color="auto"/>
              <w:right w:val="single" w:sz="4" w:space="0" w:color="auto"/>
            </w:tcBorders>
            <w:vAlign w:val="center"/>
          </w:tcPr>
          <w:p w14:paraId="383B54A1"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572A83A5" w14:textId="77777777" w:rsidR="0071340D" w:rsidRPr="0074462F" w:rsidRDefault="0071340D" w:rsidP="00372DA1">
            <w:pPr>
              <w:rPr>
                <w:color w:val="000000" w:themeColor="text1"/>
                <w:sz w:val="22"/>
                <w:szCs w:val="22"/>
              </w:rPr>
            </w:pPr>
            <w:r w:rsidRPr="0074462F">
              <w:rPr>
                <w:color w:val="000000" w:themeColor="text1"/>
                <w:sz w:val="22"/>
                <w:szCs w:val="22"/>
              </w:rPr>
              <w:t>Remove "MANDATORY"... the M/O/C column should be sufficient. (A similar change was already made on MAN_DEVICE_ID for P2.40.)</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5094502"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27F83EE4"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361991A3" w14:textId="77777777" w:rsidR="0071340D" w:rsidRPr="0074462F" w:rsidRDefault="0071340D" w:rsidP="00372DA1">
            <w:pPr>
              <w:rPr>
                <w:color w:val="000000" w:themeColor="text1"/>
                <w:sz w:val="22"/>
              </w:rPr>
            </w:pPr>
            <w:r w:rsidRPr="0074462F">
              <w:rPr>
                <w:color w:val="000000" w:themeColor="text1"/>
                <w:sz w:val="22"/>
              </w:rPr>
              <w:t>6-35</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DF4F87A" w14:textId="77777777" w:rsidR="0071340D" w:rsidRPr="0074462F" w:rsidRDefault="0071340D" w:rsidP="00372DA1">
            <w:pPr>
              <w:rPr>
                <w:color w:val="000000" w:themeColor="text1"/>
                <w:sz w:val="22"/>
              </w:rPr>
            </w:pPr>
            <w:r w:rsidRPr="0074462F">
              <w:rPr>
                <w:color w:val="000000" w:themeColor="text1"/>
                <w:sz w:val="22"/>
              </w:rPr>
              <w:t>Table 6-7</w:t>
            </w:r>
          </w:p>
        </w:tc>
        <w:tc>
          <w:tcPr>
            <w:tcW w:w="684" w:type="dxa"/>
            <w:tcBorders>
              <w:top w:val="single" w:sz="4" w:space="0" w:color="auto"/>
              <w:left w:val="single" w:sz="4" w:space="0" w:color="auto"/>
              <w:bottom w:val="single" w:sz="4" w:space="0" w:color="auto"/>
              <w:right w:val="single" w:sz="4" w:space="0" w:color="auto"/>
            </w:tcBorders>
            <w:vAlign w:val="center"/>
          </w:tcPr>
          <w:p w14:paraId="09ED2722"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6A02E96A"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0CC16BD7" w14:textId="77777777" w:rsidR="0071340D" w:rsidRPr="0074462F" w:rsidRDefault="0071340D" w:rsidP="00372DA1">
            <w:pPr>
              <w:rPr>
                <w:color w:val="000000" w:themeColor="text1"/>
                <w:sz w:val="22"/>
                <w:szCs w:val="22"/>
              </w:rPr>
            </w:pPr>
            <w:r w:rsidRPr="0074462F">
              <w:rPr>
                <w:color w:val="000000" w:themeColor="text1"/>
                <w:sz w:val="22"/>
                <w:szCs w:val="22"/>
              </w:rPr>
              <w:t>DC_TYPE: The "Examples of values" shows a value that is not in the set of presumably normative values.</w:t>
            </w:r>
          </w:p>
        </w:tc>
        <w:tc>
          <w:tcPr>
            <w:tcW w:w="2446" w:type="dxa"/>
            <w:tcBorders>
              <w:top w:val="single" w:sz="4" w:space="0" w:color="auto"/>
              <w:left w:val="single" w:sz="4" w:space="0" w:color="auto"/>
              <w:bottom w:val="single" w:sz="4" w:space="0" w:color="auto"/>
              <w:right w:val="single" w:sz="4" w:space="0" w:color="auto"/>
            </w:tcBorders>
            <w:vAlign w:val="center"/>
          </w:tcPr>
          <w:p w14:paraId="7352D2E5"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4B719972" w14:textId="77777777" w:rsidR="0071340D" w:rsidRPr="0074462F" w:rsidRDefault="0071340D" w:rsidP="00372DA1">
            <w:pPr>
              <w:rPr>
                <w:color w:val="000000" w:themeColor="text1"/>
                <w:sz w:val="22"/>
                <w:szCs w:val="22"/>
              </w:rPr>
            </w:pPr>
            <w:r w:rsidRPr="0074462F">
              <w:rPr>
                <w:color w:val="000000" w:themeColor="text1"/>
                <w:sz w:val="22"/>
                <w:szCs w:val="22"/>
              </w:rPr>
              <w:t>Remove "PHASE_ANGLE" from the list of examples.</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601886CD"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761CE2B1"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79917130" w14:textId="77777777" w:rsidR="0071340D" w:rsidRPr="0074462F" w:rsidRDefault="0071340D" w:rsidP="00372DA1">
            <w:pPr>
              <w:rPr>
                <w:color w:val="000000" w:themeColor="text1"/>
                <w:sz w:val="22"/>
              </w:rPr>
            </w:pPr>
            <w:r w:rsidRPr="0074462F">
              <w:rPr>
                <w:color w:val="000000" w:themeColor="text1"/>
                <w:sz w:val="22"/>
              </w:rPr>
              <w:t>6-37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BB03FC3" w14:textId="77777777" w:rsidR="0071340D" w:rsidRPr="0074462F" w:rsidRDefault="0071340D" w:rsidP="00372DA1">
            <w:pPr>
              <w:rPr>
                <w:color w:val="000000" w:themeColor="text1"/>
                <w:sz w:val="22"/>
              </w:rPr>
            </w:pPr>
            <w:r w:rsidRPr="0074462F">
              <w:rPr>
                <w:color w:val="000000" w:themeColor="text1"/>
                <w:sz w:val="22"/>
              </w:rPr>
              <w:t>Table 6-7</w:t>
            </w:r>
          </w:p>
        </w:tc>
        <w:tc>
          <w:tcPr>
            <w:tcW w:w="684" w:type="dxa"/>
            <w:tcBorders>
              <w:top w:val="single" w:sz="4" w:space="0" w:color="auto"/>
              <w:left w:val="single" w:sz="4" w:space="0" w:color="auto"/>
              <w:bottom w:val="single" w:sz="4" w:space="0" w:color="auto"/>
              <w:right w:val="single" w:sz="4" w:space="0" w:color="auto"/>
            </w:tcBorders>
            <w:vAlign w:val="center"/>
          </w:tcPr>
          <w:p w14:paraId="138B0977"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57F6C3BD"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30C01BA1" w14:textId="77777777" w:rsidR="0071340D" w:rsidRPr="0074462F" w:rsidRDefault="0071340D" w:rsidP="00372DA1">
            <w:pPr>
              <w:rPr>
                <w:color w:val="000000" w:themeColor="text1"/>
                <w:sz w:val="22"/>
                <w:szCs w:val="22"/>
              </w:rPr>
            </w:pPr>
            <w:r w:rsidRPr="0074462F">
              <w:rPr>
                <w:color w:val="000000" w:themeColor="text1"/>
                <w:sz w:val="22"/>
                <w:szCs w:val="22"/>
              </w:rPr>
              <w:t xml:space="preserve">DC_PA_START_ANGLE: has 2 references to a previous keyword </w:t>
            </w:r>
            <w:r w:rsidRPr="0074462F">
              <w:rPr>
                <w:color w:val="000000" w:themeColor="text1"/>
                <w:sz w:val="22"/>
                <w:szCs w:val="22"/>
              </w:rPr>
              <w:lastRenderedPageBreak/>
              <w:t>name that no longer exists in this version.</w:t>
            </w:r>
          </w:p>
        </w:tc>
        <w:tc>
          <w:tcPr>
            <w:tcW w:w="2446" w:type="dxa"/>
            <w:tcBorders>
              <w:top w:val="single" w:sz="4" w:space="0" w:color="auto"/>
              <w:left w:val="single" w:sz="4" w:space="0" w:color="auto"/>
              <w:bottom w:val="single" w:sz="4" w:space="0" w:color="auto"/>
              <w:right w:val="single" w:sz="4" w:space="0" w:color="auto"/>
            </w:tcBorders>
            <w:vAlign w:val="center"/>
          </w:tcPr>
          <w:p w14:paraId="54F0AD87" w14:textId="77777777" w:rsidR="0071340D" w:rsidRPr="0074462F" w:rsidRDefault="0071340D" w:rsidP="00372DA1">
            <w:pPr>
              <w:rPr>
                <w:color w:val="000000" w:themeColor="text1"/>
                <w:sz w:val="22"/>
              </w:rPr>
            </w:pPr>
            <w:r w:rsidRPr="0074462F">
              <w:rPr>
                <w:color w:val="000000" w:themeColor="text1"/>
                <w:sz w:val="22"/>
              </w:rPr>
              <w:lastRenderedPageBreak/>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303DFD2B" w14:textId="77777777" w:rsidR="0071340D" w:rsidRPr="0074462F" w:rsidRDefault="0071340D" w:rsidP="00372DA1">
            <w:pPr>
              <w:rPr>
                <w:color w:val="000000" w:themeColor="text1"/>
                <w:sz w:val="22"/>
                <w:szCs w:val="22"/>
              </w:rPr>
            </w:pPr>
            <w:r w:rsidRPr="0074462F">
              <w:rPr>
                <w:color w:val="000000" w:themeColor="text1"/>
                <w:sz w:val="22"/>
                <w:szCs w:val="22"/>
              </w:rPr>
              <w:t>From: "DC_PA_START"</w:t>
            </w:r>
          </w:p>
          <w:p w14:paraId="55262E64" w14:textId="77777777" w:rsidR="0071340D" w:rsidRPr="0074462F" w:rsidRDefault="0071340D" w:rsidP="00372DA1">
            <w:pPr>
              <w:rPr>
                <w:color w:val="000000" w:themeColor="text1"/>
                <w:sz w:val="22"/>
                <w:szCs w:val="22"/>
              </w:rPr>
            </w:pPr>
          </w:p>
          <w:p w14:paraId="34CE8F04" w14:textId="77777777" w:rsidR="0071340D" w:rsidRPr="0074462F" w:rsidRDefault="0071340D" w:rsidP="00372DA1">
            <w:pPr>
              <w:rPr>
                <w:color w:val="000000" w:themeColor="text1"/>
                <w:sz w:val="22"/>
                <w:szCs w:val="22"/>
              </w:rPr>
            </w:pPr>
            <w:r w:rsidRPr="0074462F">
              <w:rPr>
                <w:color w:val="000000" w:themeColor="text1"/>
                <w:sz w:val="22"/>
                <w:szCs w:val="22"/>
              </w:rPr>
              <w:lastRenderedPageBreak/>
              <w:t xml:space="preserve">To:  Either "DC_PA_START_ANGLE" </w:t>
            </w:r>
          </w:p>
          <w:p w14:paraId="73515A60" w14:textId="77777777" w:rsidR="0071340D" w:rsidRPr="0074462F" w:rsidRDefault="0071340D" w:rsidP="00372DA1">
            <w:pPr>
              <w:rPr>
                <w:color w:val="000000" w:themeColor="text1"/>
                <w:sz w:val="22"/>
                <w:szCs w:val="22"/>
              </w:rPr>
            </w:pPr>
            <w:r w:rsidRPr="0074462F">
              <w:rPr>
                <w:color w:val="000000" w:themeColor="text1"/>
                <w:sz w:val="22"/>
                <w:szCs w:val="22"/>
              </w:rPr>
              <w:t>Or</w:t>
            </w:r>
          </w:p>
          <w:p w14:paraId="1305117C" w14:textId="77777777" w:rsidR="0071340D" w:rsidRPr="0074462F" w:rsidRDefault="0071340D" w:rsidP="00372DA1">
            <w:pPr>
              <w:rPr>
                <w:color w:val="000000" w:themeColor="text1"/>
                <w:sz w:val="22"/>
                <w:szCs w:val="22"/>
              </w:rPr>
            </w:pPr>
            <w:r w:rsidRPr="0074462F">
              <w:rPr>
                <w:color w:val="000000" w:themeColor="text1"/>
                <w:sz w:val="22"/>
                <w:szCs w:val="22"/>
              </w:rPr>
              <w:t>something like "This value..."</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447C7838" w14:textId="77777777" w:rsidR="0071340D" w:rsidRPr="0074462F" w:rsidRDefault="0071340D" w:rsidP="00372DA1">
            <w:pPr>
              <w:rPr>
                <w:color w:val="000000" w:themeColor="text1"/>
                <w:sz w:val="22"/>
              </w:rPr>
            </w:pPr>
            <w:r>
              <w:rPr>
                <w:color w:val="000000" w:themeColor="text1"/>
                <w:sz w:val="22"/>
              </w:rPr>
              <w:lastRenderedPageBreak/>
              <w:t>Fixed.</w:t>
            </w:r>
          </w:p>
        </w:tc>
      </w:tr>
      <w:tr w:rsidR="0071340D" w:rsidRPr="00C635BB" w14:paraId="1D89B6F1"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4D31A526" w14:textId="77777777" w:rsidR="0071340D" w:rsidRPr="0074462F" w:rsidRDefault="0071340D" w:rsidP="00372DA1">
            <w:pPr>
              <w:rPr>
                <w:color w:val="000000" w:themeColor="text1"/>
                <w:sz w:val="22"/>
              </w:rPr>
            </w:pPr>
            <w:r w:rsidRPr="0074462F">
              <w:rPr>
                <w:color w:val="000000" w:themeColor="text1"/>
                <w:sz w:val="22"/>
              </w:rPr>
              <w:t>6-37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4997E99" w14:textId="77777777" w:rsidR="0071340D" w:rsidRPr="0074462F" w:rsidRDefault="0071340D" w:rsidP="00372DA1">
            <w:pPr>
              <w:rPr>
                <w:color w:val="000000" w:themeColor="text1"/>
                <w:sz w:val="22"/>
              </w:rPr>
            </w:pPr>
            <w:r w:rsidRPr="0074462F">
              <w:rPr>
                <w:color w:val="000000" w:themeColor="text1"/>
                <w:sz w:val="22"/>
              </w:rPr>
              <w:t>Table 6-7</w:t>
            </w:r>
          </w:p>
        </w:tc>
        <w:tc>
          <w:tcPr>
            <w:tcW w:w="684" w:type="dxa"/>
            <w:tcBorders>
              <w:top w:val="single" w:sz="4" w:space="0" w:color="auto"/>
              <w:left w:val="single" w:sz="4" w:space="0" w:color="auto"/>
              <w:bottom w:val="single" w:sz="4" w:space="0" w:color="auto"/>
              <w:right w:val="single" w:sz="4" w:space="0" w:color="auto"/>
            </w:tcBorders>
            <w:vAlign w:val="center"/>
          </w:tcPr>
          <w:p w14:paraId="0F9A5441"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2E9EFC95" w14:textId="77777777" w:rsidR="0071340D" w:rsidRPr="0074462F" w:rsidRDefault="0071340D" w:rsidP="00372DA1">
            <w:pPr>
              <w:rPr>
                <w:color w:val="000000" w:themeColor="text1"/>
                <w:sz w:val="22"/>
              </w:rPr>
            </w:pPr>
            <w:r w:rsidRPr="0074462F">
              <w:rPr>
                <w:color w:val="000000" w:themeColor="text1"/>
                <w:sz w:val="22"/>
              </w:rPr>
              <w:t>ed</w:t>
            </w:r>
          </w:p>
        </w:tc>
        <w:tc>
          <w:tcPr>
            <w:tcW w:w="3770" w:type="dxa"/>
            <w:tcBorders>
              <w:top w:val="single" w:sz="4" w:space="0" w:color="auto"/>
              <w:left w:val="single" w:sz="4" w:space="0" w:color="auto"/>
              <w:bottom w:val="single" w:sz="4" w:space="0" w:color="auto"/>
              <w:right w:val="single" w:sz="4" w:space="0" w:color="auto"/>
            </w:tcBorders>
            <w:vAlign w:val="center"/>
            <w:hideMark/>
          </w:tcPr>
          <w:p w14:paraId="244CB819" w14:textId="77777777" w:rsidR="0071340D" w:rsidRPr="0074462F" w:rsidRDefault="0071340D" w:rsidP="00372DA1">
            <w:pPr>
              <w:rPr>
                <w:color w:val="000000" w:themeColor="text1"/>
                <w:sz w:val="22"/>
                <w:szCs w:val="22"/>
              </w:rPr>
            </w:pPr>
            <w:r w:rsidRPr="0074462F">
              <w:rPr>
                <w:color w:val="000000" w:themeColor="text1"/>
                <w:sz w:val="22"/>
                <w:szCs w:val="22"/>
              </w:rPr>
              <w:t>DC_PA_START_ANGLE: has a typo</w:t>
            </w:r>
          </w:p>
        </w:tc>
        <w:tc>
          <w:tcPr>
            <w:tcW w:w="2446" w:type="dxa"/>
            <w:tcBorders>
              <w:top w:val="single" w:sz="4" w:space="0" w:color="auto"/>
              <w:left w:val="single" w:sz="4" w:space="0" w:color="auto"/>
              <w:bottom w:val="single" w:sz="4" w:space="0" w:color="auto"/>
              <w:right w:val="single" w:sz="4" w:space="0" w:color="auto"/>
            </w:tcBorders>
            <w:vAlign w:val="center"/>
          </w:tcPr>
          <w:p w14:paraId="2E3F5400"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4E865153" w14:textId="77777777" w:rsidR="0071340D" w:rsidRPr="0074462F" w:rsidRDefault="0071340D" w:rsidP="00372DA1">
            <w:pPr>
              <w:rPr>
                <w:color w:val="000000" w:themeColor="text1"/>
                <w:sz w:val="22"/>
                <w:szCs w:val="22"/>
              </w:rPr>
            </w:pPr>
            <w:r w:rsidRPr="0074462F">
              <w:rPr>
                <w:color w:val="000000" w:themeColor="text1"/>
                <w:sz w:val="22"/>
                <w:szCs w:val="22"/>
              </w:rPr>
              <w:t>From: "</w:t>
            </w:r>
            <w:proofErr w:type="spellStart"/>
            <w:r w:rsidRPr="0074462F">
              <w:rPr>
                <w:color w:val="000000" w:themeColor="text1"/>
                <w:sz w:val="22"/>
                <w:szCs w:val="22"/>
              </w:rPr>
              <w:t>occurance</w:t>
            </w:r>
            <w:proofErr w:type="spellEnd"/>
            <w:r w:rsidRPr="0074462F">
              <w:rPr>
                <w:color w:val="000000" w:themeColor="text1"/>
                <w:sz w:val="22"/>
                <w:szCs w:val="22"/>
              </w:rPr>
              <w:t>"</w:t>
            </w:r>
          </w:p>
          <w:p w14:paraId="11EAC861" w14:textId="77777777" w:rsidR="0071340D" w:rsidRPr="0074462F" w:rsidRDefault="0071340D" w:rsidP="00372DA1">
            <w:pPr>
              <w:rPr>
                <w:color w:val="000000" w:themeColor="text1"/>
                <w:sz w:val="22"/>
                <w:szCs w:val="22"/>
              </w:rPr>
            </w:pPr>
            <w:r w:rsidRPr="0074462F">
              <w:rPr>
                <w:color w:val="000000" w:themeColor="text1"/>
                <w:sz w:val="22"/>
                <w:szCs w:val="22"/>
              </w:rPr>
              <w:t>To: "occurrence"</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7715E1F0"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6E99BF23"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473BEDAD" w14:textId="77777777" w:rsidR="0071340D" w:rsidRPr="0074462F" w:rsidRDefault="0071340D" w:rsidP="00372DA1">
            <w:pPr>
              <w:rPr>
                <w:color w:val="000000" w:themeColor="text1"/>
                <w:sz w:val="22"/>
              </w:rPr>
            </w:pPr>
            <w:r w:rsidRPr="0074462F">
              <w:rPr>
                <w:color w:val="000000" w:themeColor="text1"/>
                <w:sz w:val="22"/>
              </w:rPr>
              <w:t>6-37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119F38A" w14:textId="77777777" w:rsidR="0071340D" w:rsidRPr="0074462F" w:rsidRDefault="0071340D" w:rsidP="00372DA1">
            <w:pPr>
              <w:rPr>
                <w:color w:val="000000" w:themeColor="text1"/>
                <w:sz w:val="22"/>
              </w:rPr>
            </w:pPr>
            <w:r w:rsidRPr="0074462F">
              <w:rPr>
                <w:color w:val="000000" w:themeColor="text1"/>
                <w:sz w:val="22"/>
              </w:rPr>
              <w:t>Table 6-7</w:t>
            </w:r>
          </w:p>
        </w:tc>
        <w:tc>
          <w:tcPr>
            <w:tcW w:w="684" w:type="dxa"/>
            <w:tcBorders>
              <w:top w:val="single" w:sz="4" w:space="0" w:color="auto"/>
              <w:left w:val="single" w:sz="4" w:space="0" w:color="auto"/>
              <w:bottom w:val="single" w:sz="4" w:space="0" w:color="auto"/>
              <w:right w:val="single" w:sz="4" w:space="0" w:color="auto"/>
            </w:tcBorders>
            <w:vAlign w:val="center"/>
          </w:tcPr>
          <w:p w14:paraId="3BA0F257"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287DBB17"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7A7F1FC4" w14:textId="77777777" w:rsidR="0071340D" w:rsidRPr="0074462F" w:rsidRDefault="0071340D" w:rsidP="00372DA1">
            <w:pPr>
              <w:rPr>
                <w:color w:val="000000" w:themeColor="text1"/>
                <w:sz w:val="22"/>
                <w:szCs w:val="22"/>
              </w:rPr>
            </w:pPr>
            <w:r w:rsidRPr="0074462F">
              <w:rPr>
                <w:color w:val="000000" w:themeColor="text1"/>
                <w:sz w:val="22"/>
                <w:szCs w:val="22"/>
              </w:rPr>
              <w:t>DC_PA_STOP_ANGLE: has 2 references to a previous keyword name that no longer exists in this version.</w:t>
            </w:r>
          </w:p>
        </w:tc>
        <w:tc>
          <w:tcPr>
            <w:tcW w:w="2446" w:type="dxa"/>
            <w:tcBorders>
              <w:top w:val="single" w:sz="4" w:space="0" w:color="auto"/>
              <w:left w:val="single" w:sz="4" w:space="0" w:color="auto"/>
              <w:bottom w:val="single" w:sz="4" w:space="0" w:color="auto"/>
              <w:right w:val="single" w:sz="4" w:space="0" w:color="auto"/>
            </w:tcBorders>
            <w:vAlign w:val="center"/>
          </w:tcPr>
          <w:p w14:paraId="79F2AE2A"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6E108D25" w14:textId="77777777" w:rsidR="0071340D" w:rsidRPr="0074462F" w:rsidRDefault="0071340D" w:rsidP="00372DA1">
            <w:pPr>
              <w:rPr>
                <w:color w:val="000000" w:themeColor="text1"/>
                <w:sz w:val="22"/>
                <w:szCs w:val="22"/>
              </w:rPr>
            </w:pPr>
            <w:r w:rsidRPr="0074462F">
              <w:rPr>
                <w:color w:val="000000" w:themeColor="text1"/>
                <w:sz w:val="22"/>
                <w:szCs w:val="22"/>
              </w:rPr>
              <w:t>From: "DC_PA_STOP"</w:t>
            </w:r>
          </w:p>
          <w:p w14:paraId="0C03C971" w14:textId="77777777" w:rsidR="0071340D" w:rsidRPr="0074462F" w:rsidRDefault="0071340D" w:rsidP="00372DA1">
            <w:pPr>
              <w:rPr>
                <w:color w:val="000000" w:themeColor="text1"/>
                <w:sz w:val="22"/>
                <w:szCs w:val="22"/>
              </w:rPr>
            </w:pPr>
          </w:p>
          <w:p w14:paraId="0853B76A" w14:textId="77777777" w:rsidR="0071340D" w:rsidRPr="0074462F" w:rsidRDefault="0071340D" w:rsidP="00372DA1">
            <w:pPr>
              <w:rPr>
                <w:color w:val="000000" w:themeColor="text1"/>
                <w:sz w:val="22"/>
                <w:szCs w:val="22"/>
              </w:rPr>
            </w:pPr>
            <w:r w:rsidRPr="0074462F">
              <w:rPr>
                <w:color w:val="000000" w:themeColor="text1"/>
                <w:sz w:val="22"/>
                <w:szCs w:val="22"/>
              </w:rPr>
              <w:t xml:space="preserve">To:  Either "DC_PA_STOP_ANGLE" </w:t>
            </w:r>
          </w:p>
          <w:p w14:paraId="0EB01C4D" w14:textId="77777777" w:rsidR="0071340D" w:rsidRPr="0074462F" w:rsidRDefault="0071340D" w:rsidP="00372DA1">
            <w:pPr>
              <w:rPr>
                <w:color w:val="000000" w:themeColor="text1"/>
                <w:sz w:val="22"/>
                <w:szCs w:val="22"/>
              </w:rPr>
            </w:pPr>
            <w:r w:rsidRPr="0074462F">
              <w:rPr>
                <w:color w:val="000000" w:themeColor="text1"/>
                <w:sz w:val="22"/>
                <w:szCs w:val="22"/>
              </w:rPr>
              <w:t>Or</w:t>
            </w:r>
          </w:p>
          <w:p w14:paraId="153A71B2" w14:textId="77777777" w:rsidR="0071340D" w:rsidRPr="0074462F" w:rsidRDefault="0071340D" w:rsidP="00372DA1">
            <w:pPr>
              <w:rPr>
                <w:color w:val="000000" w:themeColor="text1"/>
                <w:sz w:val="22"/>
                <w:szCs w:val="22"/>
              </w:rPr>
            </w:pPr>
            <w:r w:rsidRPr="0074462F">
              <w:rPr>
                <w:color w:val="000000" w:themeColor="text1"/>
                <w:sz w:val="22"/>
                <w:szCs w:val="22"/>
              </w:rPr>
              <w:t>something like "This value..."</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7E286438"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40591CA5"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1B46993A" w14:textId="77777777" w:rsidR="0071340D" w:rsidRPr="0074462F" w:rsidRDefault="0071340D" w:rsidP="00372DA1">
            <w:pPr>
              <w:rPr>
                <w:color w:val="000000" w:themeColor="text1"/>
                <w:sz w:val="22"/>
              </w:rPr>
            </w:pPr>
            <w:r w:rsidRPr="0074462F">
              <w:rPr>
                <w:color w:val="000000" w:themeColor="text1"/>
                <w:sz w:val="22"/>
              </w:rPr>
              <w:t xml:space="preserve">6-35 thru </w:t>
            </w:r>
          </w:p>
          <w:p w14:paraId="7E71151E" w14:textId="77777777" w:rsidR="0071340D" w:rsidRPr="0074462F" w:rsidRDefault="0071340D" w:rsidP="00372DA1">
            <w:pPr>
              <w:rPr>
                <w:color w:val="000000" w:themeColor="text1"/>
                <w:sz w:val="22"/>
              </w:rPr>
            </w:pPr>
            <w:r w:rsidRPr="0074462F">
              <w:rPr>
                <w:color w:val="000000" w:themeColor="text1"/>
                <w:sz w:val="22"/>
              </w:rPr>
              <w:t>6-37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34411F0" w14:textId="77777777" w:rsidR="0071340D" w:rsidRPr="0074462F" w:rsidRDefault="0071340D" w:rsidP="00372DA1">
            <w:pPr>
              <w:rPr>
                <w:color w:val="000000" w:themeColor="text1"/>
                <w:sz w:val="22"/>
              </w:rPr>
            </w:pPr>
            <w:r w:rsidRPr="0074462F">
              <w:rPr>
                <w:color w:val="000000" w:themeColor="text1"/>
                <w:sz w:val="22"/>
              </w:rPr>
              <w:t>Table 6-7</w:t>
            </w:r>
          </w:p>
        </w:tc>
        <w:tc>
          <w:tcPr>
            <w:tcW w:w="684" w:type="dxa"/>
            <w:tcBorders>
              <w:top w:val="single" w:sz="4" w:space="0" w:color="auto"/>
              <w:left w:val="single" w:sz="4" w:space="0" w:color="auto"/>
              <w:bottom w:val="single" w:sz="4" w:space="0" w:color="auto"/>
              <w:right w:val="single" w:sz="4" w:space="0" w:color="auto"/>
            </w:tcBorders>
            <w:vAlign w:val="center"/>
          </w:tcPr>
          <w:p w14:paraId="75710FB5"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0D7485B3"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4A39C9B7" w14:textId="77777777" w:rsidR="0071340D" w:rsidRPr="0074462F" w:rsidRDefault="0071340D" w:rsidP="00372DA1">
            <w:pPr>
              <w:rPr>
                <w:color w:val="000000" w:themeColor="text1"/>
                <w:sz w:val="22"/>
                <w:szCs w:val="22"/>
              </w:rPr>
            </w:pPr>
            <w:r w:rsidRPr="0074462F">
              <w:rPr>
                <w:color w:val="000000" w:themeColor="text1"/>
                <w:sz w:val="22"/>
                <w:szCs w:val="22"/>
              </w:rPr>
              <w:t xml:space="preserve">There are 9 instances in the maneuver table where it is stated that "This value shall be provided if...". I think more </w:t>
            </w:r>
            <w:proofErr w:type="gramStart"/>
            <w:r w:rsidRPr="0074462F">
              <w:rPr>
                <w:color w:val="000000" w:themeColor="text1"/>
                <w:sz w:val="22"/>
                <w:szCs w:val="22"/>
              </w:rPr>
              <w:t>properly,</w:t>
            </w:r>
            <w:proofErr w:type="gramEnd"/>
            <w:r w:rsidRPr="0074462F">
              <w:rPr>
                <w:color w:val="000000" w:themeColor="text1"/>
                <w:sz w:val="22"/>
                <w:szCs w:val="22"/>
              </w:rPr>
              <w:t xml:space="preserve"> the statement should be "This keyword shall be provided if...".</w:t>
            </w:r>
          </w:p>
        </w:tc>
        <w:tc>
          <w:tcPr>
            <w:tcW w:w="2446" w:type="dxa"/>
            <w:tcBorders>
              <w:top w:val="single" w:sz="4" w:space="0" w:color="auto"/>
              <w:left w:val="single" w:sz="4" w:space="0" w:color="auto"/>
              <w:bottom w:val="single" w:sz="4" w:space="0" w:color="auto"/>
              <w:right w:val="single" w:sz="4" w:space="0" w:color="auto"/>
            </w:tcBorders>
            <w:vAlign w:val="center"/>
          </w:tcPr>
          <w:p w14:paraId="25FC5955"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5CFBE247" w14:textId="77777777" w:rsidR="0071340D" w:rsidRPr="0074462F" w:rsidRDefault="0071340D" w:rsidP="00372DA1">
            <w:pPr>
              <w:rPr>
                <w:color w:val="000000" w:themeColor="text1"/>
                <w:sz w:val="22"/>
                <w:szCs w:val="22"/>
              </w:rPr>
            </w:pPr>
            <w:r w:rsidRPr="0074462F">
              <w:rPr>
                <w:color w:val="000000" w:themeColor="text1"/>
                <w:sz w:val="22"/>
                <w:szCs w:val="22"/>
              </w:rPr>
              <w:t>From: "This value shall be provided if"</w:t>
            </w:r>
          </w:p>
          <w:p w14:paraId="462493D0" w14:textId="77777777" w:rsidR="0071340D" w:rsidRPr="0074462F" w:rsidRDefault="0071340D" w:rsidP="00372DA1">
            <w:pPr>
              <w:rPr>
                <w:color w:val="000000" w:themeColor="text1"/>
                <w:sz w:val="22"/>
                <w:szCs w:val="22"/>
              </w:rPr>
            </w:pPr>
            <w:r w:rsidRPr="0074462F">
              <w:rPr>
                <w:color w:val="000000" w:themeColor="text1"/>
                <w:sz w:val="22"/>
                <w:szCs w:val="22"/>
              </w:rPr>
              <w:t>To: "This keyword shall be provided"</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04475A1F"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45EAA2AC"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35ACC76D" w14:textId="77777777" w:rsidR="0071340D" w:rsidRPr="0074462F" w:rsidRDefault="0071340D" w:rsidP="00372DA1">
            <w:pPr>
              <w:rPr>
                <w:color w:val="000000" w:themeColor="text1"/>
                <w:sz w:val="22"/>
              </w:rPr>
            </w:pPr>
            <w:r w:rsidRPr="0074462F">
              <w:rPr>
                <w:color w:val="000000" w:themeColor="text1"/>
                <w:sz w:val="22"/>
              </w:rPr>
              <w:t>6-39</w:t>
            </w:r>
          </w:p>
          <w:p w14:paraId="406B6023" w14:textId="77777777" w:rsidR="0071340D" w:rsidRPr="0074462F" w:rsidRDefault="0071340D" w:rsidP="00372DA1">
            <w:pPr>
              <w:rPr>
                <w:color w:val="000000" w:themeColor="text1"/>
                <w:sz w:val="22"/>
              </w:rPr>
            </w:pPr>
            <w:r w:rsidRPr="0074462F">
              <w:rPr>
                <w:color w:val="000000" w:themeColor="text1"/>
                <w:sz w:val="22"/>
              </w:rPr>
              <w:t>6-40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253F9C0" w14:textId="77777777" w:rsidR="0071340D" w:rsidRPr="0074462F" w:rsidRDefault="0071340D" w:rsidP="00372DA1">
            <w:pPr>
              <w:rPr>
                <w:color w:val="000000" w:themeColor="text1"/>
                <w:sz w:val="22"/>
              </w:rPr>
            </w:pPr>
            <w:r w:rsidRPr="0074462F">
              <w:rPr>
                <w:color w:val="000000" w:themeColor="text1"/>
                <w:sz w:val="22"/>
              </w:rPr>
              <w:t>Table 6-8</w:t>
            </w:r>
          </w:p>
          <w:p w14:paraId="1AA12F31" w14:textId="77777777" w:rsidR="0071340D" w:rsidRPr="0074462F" w:rsidRDefault="0071340D" w:rsidP="00372DA1">
            <w:pPr>
              <w:rPr>
                <w:color w:val="000000" w:themeColor="text1"/>
                <w:sz w:val="22"/>
              </w:rPr>
            </w:pPr>
            <w:r w:rsidRPr="0074462F">
              <w:rPr>
                <w:color w:val="000000" w:themeColor="text1"/>
                <w:sz w:val="22"/>
              </w:rPr>
              <w:t>Table 6-9</w:t>
            </w:r>
          </w:p>
        </w:tc>
        <w:tc>
          <w:tcPr>
            <w:tcW w:w="684" w:type="dxa"/>
            <w:tcBorders>
              <w:top w:val="single" w:sz="4" w:space="0" w:color="auto"/>
              <w:left w:val="single" w:sz="4" w:space="0" w:color="auto"/>
              <w:bottom w:val="single" w:sz="4" w:space="0" w:color="auto"/>
              <w:right w:val="single" w:sz="4" w:space="0" w:color="auto"/>
            </w:tcBorders>
            <w:vAlign w:val="center"/>
          </w:tcPr>
          <w:p w14:paraId="349C28C4"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65D4C95B"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2F3DA650" w14:textId="77777777" w:rsidR="0071340D" w:rsidRPr="0074462F" w:rsidRDefault="0071340D" w:rsidP="00372DA1">
            <w:pPr>
              <w:rPr>
                <w:color w:val="000000" w:themeColor="text1"/>
                <w:sz w:val="22"/>
                <w:szCs w:val="22"/>
              </w:rPr>
            </w:pPr>
            <w:r w:rsidRPr="0074462F">
              <w:rPr>
                <w:color w:val="000000" w:themeColor="text1"/>
                <w:sz w:val="22"/>
                <w:szCs w:val="22"/>
              </w:rPr>
              <w:t xml:space="preserve">TIME_ABSOLUTE: Do these attributes actually have units? </w:t>
            </w:r>
          </w:p>
        </w:tc>
        <w:tc>
          <w:tcPr>
            <w:tcW w:w="2446" w:type="dxa"/>
            <w:tcBorders>
              <w:top w:val="single" w:sz="4" w:space="0" w:color="auto"/>
              <w:left w:val="single" w:sz="4" w:space="0" w:color="auto"/>
              <w:bottom w:val="single" w:sz="4" w:space="0" w:color="auto"/>
              <w:right w:val="single" w:sz="4" w:space="0" w:color="auto"/>
            </w:tcBorders>
            <w:vAlign w:val="center"/>
          </w:tcPr>
          <w:p w14:paraId="6B22275F"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84D5F53" w14:textId="77777777" w:rsidR="0071340D" w:rsidRPr="0074462F" w:rsidRDefault="0071340D" w:rsidP="00372DA1">
            <w:pPr>
              <w:rPr>
                <w:color w:val="000000" w:themeColor="text1"/>
                <w:sz w:val="22"/>
                <w:szCs w:val="22"/>
              </w:rPr>
            </w:pPr>
            <w:r w:rsidRPr="0074462F">
              <w:rPr>
                <w:color w:val="000000" w:themeColor="text1"/>
                <w:sz w:val="22"/>
                <w:szCs w:val="22"/>
              </w:rPr>
              <w:t xml:space="preserve">Question for discussion... when we put a unit of "s" </w:t>
            </w:r>
            <w:proofErr w:type="spellStart"/>
            <w:r w:rsidRPr="0074462F">
              <w:rPr>
                <w:color w:val="000000" w:themeColor="text1"/>
                <w:sz w:val="22"/>
                <w:szCs w:val="22"/>
              </w:rPr>
              <w:t>ona</w:t>
            </w:r>
            <w:proofErr w:type="spellEnd"/>
            <w:r w:rsidRPr="0074462F">
              <w:rPr>
                <w:color w:val="000000" w:themeColor="text1"/>
                <w:sz w:val="22"/>
                <w:szCs w:val="22"/>
              </w:rPr>
              <w:t xml:space="preserve"> value, it implies a duration; whereas an absolute time, or epoch, is in principle instantaneous and thus has no duration. In these tables, should "s" be replaced by "n/a" for TIME_ABSOLUTE?</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6B4EB7B6"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2A60D9C5"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5B123ACC" w14:textId="77777777" w:rsidR="0071340D" w:rsidRPr="0074462F" w:rsidRDefault="0071340D" w:rsidP="00372DA1">
            <w:pPr>
              <w:rPr>
                <w:color w:val="000000" w:themeColor="text1"/>
                <w:sz w:val="22"/>
              </w:rPr>
            </w:pPr>
            <w:r w:rsidRPr="0074462F">
              <w:rPr>
                <w:color w:val="000000" w:themeColor="text1"/>
                <w:sz w:val="22"/>
              </w:rPr>
              <w:lastRenderedPageBreak/>
              <w:t>6-40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56691A7" w14:textId="77777777" w:rsidR="0071340D" w:rsidRPr="0074462F" w:rsidRDefault="0071340D" w:rsidP="00372DA1">
            <w:pPr>
              <w:rPr>
                <w:color w:val="000000" w:themeColor="text1"/>
                <w:sz w:val="22"/>
              </w:rPr>
            </w:pPr>
            <w:r w:rsidRPr="0074462F">
              <w:rPr>
                <w:color w:val="000000" w:themeColor="text1"/>
                <w:sz w:val="22"/>
              </w:rPr>
              <w:t>6.2.8</w:t>
            </w:r>
          </w:p>
        </w:tc>
        <w:tc>
          <w:tcPr>
            <w:tcW w:w="684" w:type="dxa"/>
            <w:tcBorders>
              <w:top w:val="single" w:sz="4" w:space="0" w:color="auto"/>
              <w:left w:val="single" w:sz="4" w:space="0" w:color="auto"/>
              <w:bottom w:val="single" w:sz="4" w:space="0" w:color="auto"/>
              <w:right w:val="single" w:sz="4" w:space="0" w:color="auto"/>
            </w:tcBorders>
            <w:vAlign w:val="center"/>
          </w:tcPr>
          <w:p w14:paraId="2AEEA2F0"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1FEDA0EA" w14:textId="77777777" w:rsidR="0071340D" w:rsidRPr="0074462F"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7A42EEAC" w14:textId="77777777" w:rsidR="0071340D" w:rsidRPr="0074462F" w:rsidRDefault="0071340D" w:rsidP="00372DA1">
            <w:pPr>
              <w:rPr>
                <w:color w:val="000000" w:themeColor="text1"/>
                <w:sz w:val="22"/>
                <w:szCs w:val="22"/>
              </w:rPr>
            </w:pPr>
            <w:r w:rsidRPr="0074462F">
              <w:rPr>
                <w:color w:val="000000" w:themeColor="text1"/>
                <w:sz w:val="22"/>
                <w:szCs w:val="22"/>
              </w:rPr>
              <w:t>Between 6.2.8 and 6.2.8.1, there is a line of text that is intended to be 6.2.8.1, but is included in the Title.</w:t>
            </w:r>
          </w:p>
        </w:tc>
        <w:tc>
          <w:tcPr>
            <w:tcW w:w="2446" w:type="dxa"/>
            <w:tcBorders>
              <w:top w:val="single" w:sz="4" w:space="0" w:color="auto"/>
              <w:left w:val="single" w:sz="4" w:space="0" w:color="auto"/>
              <w:bottom w:val="single" w:sz="4" w:space="0" w:color="auto"/>
              <w:right w:val="single" w:sz="4" w:space="0" w:color="auto"/>
            </w:tcBorders>
            <w:vAlign w:val="center"/>
          </w:tcPr>
          <w:p w14:paraId="74CB2921"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30F5BF84" w14:textId="77777777" w:rsidR="0071340D" w:rsidRPr="0074462F" w:rsidRDefault="0071340D" w:rsidP="00372DA1">
            <w:pPr>
              <w:rPr>
                <w:color w:val="000000" w:themeColor="text1"/>
                <w:sz w:val="22"/>
                <w:szCs w:val="22"/>
              </w:rPr>
            </w:pPr>
            <w:r w:rsidRPr="0074462F">
              <w:rPr>
                <w:color w:val="000000" w:themeColor="text1"/>
                <w:sz w:val="22"/>
                <w:szCs w:val="22"/>
              </w:rPr>
              <w:t>Change line type accordingly.</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5EC0ED6A"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41345DE0"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608F215F" w14:textId="77777777" w:rsidR="0071340D" w:rsidRPr="0074462F" w:rsidRDefault="0071340D" w:rsidP="00372DA1">
            <w:pPr>
              <w:rPr>
                <w:color w:val="000000" w:themeColor="text1"/>
                <w:sz w:val="22"/>
              </w:rPr>
            </w:pPr>
            <w:r w:rsidRPr="0074462F">
              <w:rPr>
                <w:color w:val="000000" w:themeColor="text1"/>
                <w:sz w:val="22"/>
              </w:rPr>
              <w:t>6-42</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E002C4D" w14:textId="77777777" w:rsidR="0071340D" w:rsidRPr="0074462F" w:rsidRDefault="0071340D" w:rsidP="00372DA1">
            <w:pPr>
              <w:rPr>
                <w:color w:val="000000" w:themeColor="text1"/>
                <w:sz w:val="22"/>
              </w:rPr>
            </w:pPr>
            <w:r w:rsidRPr="0074462F">
              <w:rPr>
                <w:color w:val="000000" w:themeColor="text1"/>
                <w:sz w:val="22"/>
              </w:rPr>
              <w:t>Table 6-10</w:t>
            </w:r>
          </w:p>
        </w:tc>
        <w:tc>
          <w:tcPr>
            <w:tcW w:w="684" w:type="dxa"/>
            <w:tcBorders>
              <w:top w:val="single" w:sz="4" w:space="0" w:color="auto"/>
              <w:left w:val="single" w:sz="4" w:space="0" w:color="auto"/>
              <w:bottom w:val="single" w:sz="4" w:space="0" w:color="auto"/>
              <w:right w:val="single" w:sz="4" w:space="0" w:color="auto"/>
            </w:tcBorders>
            <w:vAlign w:val="center"/>
          </w:tcPr>
          <w:p w14:paraId="17B06A4E"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65EAEE34"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00C11FC1" w14:textId="77777777" w:rsidR="0071340D" w:rsidRPr="0074462F" w:rsidRDefault="0071340D" w:rsidP="00372DA1">
            <w:pPr>
              <w:rPr>
                <w:color w:val="000000" w:themeColor="text1"/>
                <w:sz w:val="22"/>
                <w:szCs w:val="22"/>
              </w:rPr>
            </w:pPr>
            <w:r w:rsidRPr="0074462F">
              <w:rPr>
                <w:color w:val="000000" w:themeColor="text1"/>
                <w:sz w:val="22"/>
                <w:szCs w:val="22"/>
              </w:rPr>
              <w:t>The Description "Epoch when the Space Weather data file was obtained" could be interpreted as when the originator of the OCM acquired the file, but I think the intent is to provide the epoch of the data in the file, not the epoch when the originator acquired the file.</w:t>
            </w:r>
          </w:p>
        </w:tc>
        <w:tc>
          <w:tcPr>
            <w:tcW w:w="2446" w:type="dxa"/>
            <w:tcBorders>
              <w:top w:val="single" w:sz="4" w:space="0" w:color="auto"/>
              <w:left w:val="single" w:sz="4" w:space="0" w:color="auto"/>
              <w:bottom w:val="single" w:sz="4" w:space="0" w:color="auto"/>
              <w:right w:val="single" w:sz="4" w:space="0" w:color="auto"/>
            </w:tcBorders>
            <w:vAlign w:val="center"/>
          </w:tcPr>
          <w:p w14:paraId="0BEBE0F2"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73214F5F" w14:textId="77777777" w:rsidR="0071340D" w:rsidRPr="0074462F" w:rsidRDefault="0071340D" w:rsidP="00372DA1">
            <w:pPr>
              <w:rPr>
                <w:color w:val="000000" w:themeColor="text1"/>
                <w:sz w:val="22"/>
                <w:szCs w:val="22"/>
              </w:rPr>
            </w:pPr>
            <w:r w:rsidRPr="0074462F">
              <w:rPr>
                <w:color w:val="000000" w:themeColor="text1"/>
                <w:sz w:val="22"/>
                <w:szCs w:val="22"/>
              </w:rPr>
              <w:t>From: "Epoch when the Space Weather data file was obtained."</w:t>
            </w:r>
          </w:p>
          <w:p w14:paraId="5FEEE256" w14:textId="77777777" w:rsidR="0071340D" w:rsidRPr="0074462F" w:rsidRDefault="0071340D" w:rsidP="00372DA1">
            <w:pPr>
              <w:rPr>
                <w:color w:val="000000" w:themeColor="text1"/>
                <w:sz w:val="22"/>
                <w:szCs w:val="22"/>
              </w:rPr>
            </w:pPr>
            <w:r w:rsidRPr="0074462F">
              <w:rPr>
                <w:color w:val="000000" w:themeColor="text1"/>
                <w:sz w:val="22"/>
                <w:szCs w:val="22"/>
              </w:rPr>
              <w:t xml:space="preserve">To: </w:t>
            </w:r>
          </w:p>
          <w:p w14:paraId="6A6DF859" w14:textId="77777777" w:rsidR="0071340D" w:rsidRPr="0074462F" w:rsidRDefault="0071340D" w:rsidP="00372DA1">
            <w:pPr>
              <w:rPr>
                <w:color w:val="000000" w:themeColor="text1"/>
                <w:sz w:val="22"/>
                <w:szCs w:val="22"/>
              </w:rPr>
            </w:pPr>
            <w:r w:rsidRPr="0074462F">
              <w:rPr>
                <w:color w:val="000000" w:themeColor="text1"/>
                <w:sz w:val="22"/>
                <w:szCs w:val="22"/>
              </w:rPr>
              <w:t>"Epoch when the Space Weather data was obtained."</w:t>
            </w:r>
          </w:p>
          <w:p w14:paraId="17DD58E2" w14:textId="77777777" w:rsidR="0071340D" w:rsidRPr="0074462F" w:rsidRDefault="0071340D" w:rsidP="00372DA1">
            <w:pPr>
              <w:rPr>
                <w:color w:val="000000" w:themeColor="text1"/>
                <w:sz w:val="22"/>
                <w:szCs w:val="22"/>
              </w:rPr>
            </w:pPr>
          </w:p>
          <w:p w14:paraId="21A794D2" w14:textId="77777777" w:rsidR="0071340D" w:rsidRPr="0074462F" w:rsidRDefault="0071340D" w:rsidP="00372DA1">
            <w:pPr>
              <w:rPr>
                <w:color w:val="000000" w:themeColor="text1"/>
                <w:sz w:val="22"/>
                <w:szCs w:val="22"/>
              </w:rPr>
            </w:pPr>
            <w:r w:rsidRPr="0074462F">
              <w:rPr>
                <w:color w:val="000000" w:themeColor="text1"/>
                <w:sz w:val="22"/>
                <w:szCs w:val="22"/>
              </w:rPr>
              <w:t>or</w:t>
            </w:r>
          </w:p>
          <w:p w14:paraId="3504F10A" w14:textId="77777777" w:rsidR="0071340D" w:rsidRPr="0074462F" w:rsidRDefault="0071340D" w:rsidP="00372DA1">
            <w:pPr>
              <w:rPr>
                <w:color w:val="000000" w:themeColor="text1"/>
                <w:sz w:val="22"/>
                <w:szCs w:val="22"/>
              </w:rPr>
            </w:pPr>
          </w:p>
          <w:p w14:paraId="199FE1AE" w14:textId="77777777" w:rsidR="0071340D" w:rsidRPr="0074462F" w:rsidRDefault="0071340D" w:rsidP="00372DA1">
            <w:pPr>
              <w:rPr>
                <w:color w:val="000000" w:themeColor="text1"/>
                <w:sz w:val="22"/>
                <w:szCs w:val="22"/>
              </w:rPr>
            </w:pPr>
            <w:r w:rsidRPr="0074462F">
              <w:rPr>
                <w:color w:val="000000" w:themeColor="text1"/>
                <w:sz w:val="22"/>
                <w:szCs w:val="22"/>
              </w:rPr>
              <w:t>"Epoch when the data in the Space Weather data file was obtained."</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25A189E8"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20940920"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110236FD" w14:textId="77777777" w:rsidR="0071340D" w:rsidRPr="0074462F" w:rsidRDefault="0071340D" w:rsidP="00372DA1">
            <w:pPr>
              <w:rPr>
                <w:color w:val="000000" w:themeColor="text1"/>
                <w:sz w:val="22"/>
              </w:rPr>
            </w:pPr>
            <w:r w:rsidRPr="0074462F">
              <w:rPr>
                <w:color w:val="000000" w:themeColor="text1"/>
                <w:sz w:val="22"/>
              </w:rPr>
              <w:t>6-42</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D044EDF" w14:textId="77777777" w:rsidR="0071340D" w:rsidRPr="0074462F" w:rsidRDefault="0071340D" w:rsidP="00372DA1">
            <w:pPr>
              <w:rPr>
                <w:color w:val="000000" w:themeColor="text1"/>
                <w:sz w:val="22"/>
              </w:rPr>
            </w:pPr>
            <w:r w:rsidRPr="0074462F">
              <w:rPr>
                <w:color w:val="000000" w:themeColor="text1"/>
                <w:sz w:val="22"/>
              </w:rPr>
              <w:t>Table 6-1</w:t>
            </w:r>
          </w:p>
        </w:tc>
        <w:tc>
          <w:tcPr>
            <w:tcW w:w="684" w:type="dxa"/>
            <w:tcBorders>
              <w:top w:val="single" w:sz="4" w:space="0" w:color="auto"/>
              <w:left w:val="single" w:sz="4" w:space="0" w:color="auto"/>
              <w:bottom w:val="single" w:sz="4" w:space="0" w:color="auto"/>
              <w:right w:val="single" w:sz="4" w:space="0" w:color="auto"/>
            </w:tcBorders>
            <w:vAlign w:val="center"/>
          </w:tcPr>
          <w:p w14:paraId="49527503"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7B5FD02C"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25C23141" w14:textId="77777777" w:rsidR="0071340D" w:rsidRPr="0074462F" w:rsidRDefault="0071340D" w:rsidP="00372DA1">
            <w:pPr>
              <w:rPr>
                <w:color w:val="000000" w:themeColor="text1"/>
                <w:sz w:val="22"/>
                <w:szCs w:val="22"/>
              </w:rPr>
            </w:pPr>
            <w:r w:rsidRPr="0074462F">
              <w:rPr>
                <w:color w:val="000000" w:themeColor="text1"/>
                <w:sz w:val="22"/>
                <w:szCs w:val="22"/>
              </w:rPr>
              <w:t xml:space="preserve">Somewhere in this section (or perhaps in 1.5.1) the definition of "SFU" in SI units should be provided since it is not specifically defined in the SI </w:t>
            </w:r>
            <w:proofErr w:type="gramStart"/>
            <w:r w:rsidRPr="0074462F">
              <w:rPr>
                <w:color w:val="000000" w:themeColor="text1"/>
                <w:sz w:val="22"/>
                <w:szCs w:val="22"/>
              </w:rPr>
              <w:t>units</w:t>
            </w:r>
            <w:proofErr w:type="gramEnd"/>
            <w:r w:rsidRPr="0074462F">
              <w:rPr>
                <w:color w:val="000000" w:themeColor="text1"/>
                <w:sz w:val="22"/>
                <w:szCs w:val="22"/>
              </w:rPr>
              <w:t xml:space="preserve"> brochure.</w:t>
            </w:r>
          </w:p>
        </w:tc>
        <w:tc>
          <w:tcPr>
            <w:tcW w:w="2446" w:type="dxa"/>
            <w:tcBorders>
              <w:top w:val="single" w:sz="4" w:space="0" w:color="auto"/>
              <w:left w:val="single" w:sz="4" w:space="0" w:color="auto"/>
              <w:bottom w:val="single" w:sz="4" w:space="0" w:color="auto"/>
              <w:right w:val="single" w:sz="4" w:space="0" w:color="auto"/>
            </w:tcBorders>
            <w:vAlign w:val="center"/>
          </w:tcPr>
          <w:p w14:paraId="25E85B76"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5E099754" w14:textId="77777777" w:rsidR="0071340D" w:rsidRPr="0074462F" w:rsidRDefault="0071340D" w:rsidP="00372DA1">
            <w:pPr>
              <w:rPr>
                <w:color w:val="000000" w:themeColor="text1"/>
                <w:sz w:val="22"/>
                <w:szCs w:val="22"/>
              </w:rPr>
            </w:pPr>
            <w:r w:rsidRPr="0074462F">
              <w:rPr>
                <w:color w:val="000000" w:themeColor="text1"/>
                <w:sz w:val="22"/>
                <w:szCs w:val="22"/>
              </w:rPr>
              <w:t>Add in an appropriate place (perhaps 1.5.1) "</w:t>
            </w:r>
            <w:r w:rsidRPr="0074462F">
              <w:rPr>
                <w:rStyle w:val="hgkelc"/>
                <w:color w:val="000000" w:themeColor="text1"/>
                <w:sz w:val="22"/>
                <w:szCs w:val="22"/>
              </w:rPr>
              <w:t xml:space="preserve">10−22 </w:t>
            </w:r>
            <w:r w:rsidRPr="0074462F">
              <w:rPr>
                <w:color w:val="000000" w:themeColor="text1"/>
                <w:sz w:val="22"/>
                <w:szCs w:val="22"/>
              </w:rPr>
              <w:t>W/(m**2*Hz)"</w:t>
            </w:r>
          </w:p>
          <w:p w14:paraId="30FF6D13" w14:textId="77777777" w:rsidR="0071340D" w:rsidRPr="0074462F" w:rsidRDefault="0071340D" w:rsidP="00372DA1">
            <w:pPr>
              <w:rPr>
                <w:color w:val="000000" w:themeColor="text1"/>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52083988"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77023945"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6A2EC79F" w14:textId="77777777" w:rsidR="0071340D" w:rsidRPr="0074462F" w:rsidRDefault="0071340D" w:rsidP="00372DA1">
            <w:pPr>
              <w:rPr>
                <w:color w:val="000000" w:themeColor="text1"/>
                <w:sz w:val="22"/>
              </w:rPr>
            </w:pPr>
            <w:r w:rsidRPr="0074462F">
              <w:rPr>
                <w:color w:val="000000" w:themeColor="text1"/>
                <w:sz w:val="22"/>
              </w:rPr>
              <w:t>6-44</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FAD050B" w14:textId="77777777" w:rsidR="0071340D" w:rsidRPr="0074462F" w:rsidRDefault="0071340D" w:rsidP="00372DA1">
            <w:pPr>
              <w:rPr>
                <w:color w:val="000000" w:themeColor="text1"/>
                <w:sz w:val="22"/>
              </w:rPr>
            </w:pPr>
            <w:r w:rsidRPr="0074462F">
              <w:rPr>
                <w:color w:val="000000" w:themeColor="text1"/>
                <w:sz w:val="22"/>
              </w:rPr>
              <w:t>6.2.9.5</w:t>
            </w:r>
          </w:p>
        </w:tc>
        <w:tc>
          <w:tcPr>
            <w:tcW w:w="684" w:type="dxa"/>
            <w:tcBorders>
              <w:top w:val="single" w:sz="4" w:space="0" w:color="auto"/>
              <w:left w:val="single" w:sz="4" w:space="0" w:color="auto"/>
              <w:bottom w:val="single" w:sz="4" w:space="0" w:color="auto"/>
              <w:right w:val="single" w:sz="4" w:space="0" w:color="auto"/>
            </w:tcBorders>
            <w:vAlign w:val="center"/>
          </w:tcPr>
          <w:p w14:paraId="4BA72826"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66BC19A3"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59306844" w14:textId="77777777" w:rsidR="0071340D" w:rsidRPr="0074462F" w:rsidRDefault="0071340D" w:rsidP="00372DA1">
            <w:pPr>
              <w:rPr>
                <w:color w:val="000000" w:themeColor="text1"/>
                <w:sz w:val="22"/>
                <w:szCs w:val="22"/>
              </w:rPr>
            </w:pPr>
            <w:r w:rsidRPr="0074462F">
              <w:rPr>
                <w:color w:val="000000" w:themeColor="text1"/>
                <w:sz w:val="22"/>
                <w:szCs w:val="22"/>
              </w:rPr>
              <w:t>Based on the statement here about "If an orbit determination parameters section is included in the message, a corresponding perturbations section shall be included...", should the M/O/C column in Table 6-1 be marked "C" for the Perturbations Parameters?</w:t>
            </w:r>
          </w:p>
        </w:tc>
        <w:tc>
          <w:tcPr>
            <w:tcW w:w="2446" w:type="dxa"/>
            <w:tcBorders>
              <w:top w:val="single" w:sz="4" w:space="0" w:color="auto"/>
              <w:left w:val="single" w:sz="4" w:space="0" w:color="auto"/>
              <w:bottom w:val="single" w:sz="4" w:space="0" w:color="auto"/>
              <w:right w:val="single" w:sz="4" w:space="0" w:color="auto"/>
            </w:tcBorders>
            <w:vAlign w:val="center"/>
          </w:tcPr>
          <w:p w14:paraId="311CE1AE"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3C0A960B" w14:textId="77777777" w:rsidR="0071340D" w:rsidRPr="0074462F" w:rsidRDefault="0071340D" w:rsidP="00372DA1">
            <w:pPr>
              <w:rPr>
                <w:color w:val="000000" w:themeColor="text1"/>
                <w:sz w:val="22"/>
                <w:szCs w:val="22"/>
              </w:rPr>
            </w:pPr>
            <w:r w:rsidRPr="0074462F">
              <w:rPr>
                <w:color w:val="000000" w:themeColor="text1"/>
                <w:sz w:val="22"/>
                <w:szCs w:val="22"/>
              </w:rPr>
              <w:t>Consider... it seems to fit the definition we have established for "C" in the OCM tables.</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7D2B08EC"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4706E0EE"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2B5C0FDE" w14:textId="77777777" w:rsidR="0071340D" w:rsidRPr="0074462F" w:rsidRDefault="0071340D" w:rsidP="00372DA1">
            <w:pPr>
              <w:rPr>
                <w:color w:val="000000" w:themeColor="text1"/>
                <w:sz w:val="22"/>
              </w:rPr>
            </w:pPr>
            <w:r w:rsidRPr="0074462F">
              <w:rPr>
                <w:color w:val="000000" w:themeColor="text1"/>
                <w:sz w:val="22"/>
              </w:rPr>
              <w:lastRenderedPageBreak/>
              <w:t>6-44</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5D97E9C" w14:textId="77777777" w:rsidR="0071340D" w:rsidRPr="0074462F" w:rsidRDefault="0071340D" w:rsidP="00372DA1">
            <w:pPr>
              <w:rPr>
                <w:color w:val="000000" w:themeColor="text1"/>
                <w:sz w:val="22"/>
              </w:rPr>
            </w:pPr>
            <w:r w:rsidRPr="0074462F">
              <w:rPr>
                <w:color w:val="000000" w:themeColor="text1"/>
                <w:sz w:val="22"/>
              </w:rPr>
              <w:t>Table 6-11</w:t>
            </w:r>
          </w:p>
        </w:tc>
        <w:tc>
          <w:tcPr>
            <w:tcW w:w="684" w:type="dxa"/>
            <w:tcBorders>
              <w:top w:val="single" w:sz="4" w:space="0" w:color="auto"/>
              <w:left w:val="single" w:sz="4" w:space="0" w:color="auto"/>
              <w:bottom w:val="single" w:sz="4" w:space="0" w:color="auto"/>
              <w:right w:val="single" w:sz="4" w:space="0" w:color="auto"/>
            </w:tcBorders>
            <w:vAlign w:val="center"/>
          </w:tcPr>
          <w:p w14:paraId="03DADAAD"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7E03D491"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73FEC7F1" w14:textId="77777777" w:rsidR="0071340D" w:rsidRPr="0074462F" w:rsidRDefault="0071340D" w:rsidP="00372DA1">
            <w:pPr>
              <w:rPr>
                <w:color w:val="000000" w:themeColor="text1"/>
                <w:sz w:val="22"/>
                <w:szCs w:val="22"/>
              </w:rPr>
            </w:pPr>
            <w:r w:rsidRPr="0074462F">
              <w:rPr>
                <w:color w:val="000000" w:themeColor="text1"/>
                <w:sz w:val="22"/>
                <w:szCs w:val="22"/>
              </w:rPr>
              <w:t>OD_ID: M/O/C column says "Mandatory", Description text says "Optional".</w:t>
            </w:r>
          </w:p>
        </w:tc>
        <w:tc>
          <w:tcPr>
            <w:tcW w:w="2446" w:type="dxa"/>
            <w:tcBorders>
              <w:top w:val="single" w:sz="4" w:space="0" w:color="auto"/>
              <w:left w:val="single" w:sz="4" w:space="0" w:color="auto"/>
              <w:bottom w:val="single" w:sz="4" w:space="0" w:color="auto"/>
              <w:right w:val="single" w:sz="4" w:space="0" w:color="auto"/>
            </w:tcBorders>
            <w:vAlign w:val="center"/>
          </w:tcPr>
          <w:p w14:paraId="10495FC4"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69EB9560" w14:textId="77777777" w:rsidR="0071340D" w:rsidRPr="0074462F" w:rsidRDefault="0071340D" w:rsidP="00372DA1">
            <w:pPr>
              <w:rPr>
                <w:color w:val="000000" w:themeColor="text1"/>
                <w:sz w:val="22"/>
                <w:szCs w:val="22"/>
              </w:rPr>
            </w:pPr>
            <w:r w:rsidRPr="0074462F">
              <w:rPr>
                <w:color w:val="000000" w:themeColor="text1"/>
                <w:sz w:val="22"/>
                <w:szCs w:val="22"/>
              </w:rPr>
              <w:t>Resolve inconsistency by removing the word "optional" from the Description (note this is consistent with Annex A)</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0DCE8667"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032F4A97"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6DEFD72F" w14:textId="77777777" w:rsidR="0071340D" w:rsidRPr="0074462F" w:rsidRDefault="0071340D" w:rsidP="00372DA1">
            <w:pPr>
              <w:rPr>
                <w:color w:val="000000" w:themeColor="text1"/>
                <w:sz w:val="22"/>
              </w:rPr>
            </w:pPr>
            <w:r w:rsidRPr="0074462F">
              <w:rPr>
                <w:color w:val="000000" w:themeColor="text1"/>
                <w:sz w:val="22"/>
              </w:rPr>
              <w:t>6-47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51F2647" w14:textId="77777777" w:rsidR="0071340D" w:rsidRPr="0074462F" w:rsidRDefault="0071340D" w:rsidP="00372DA1">
            <w:pPr>
              <w:rPr>
                <w:color w:val="000000" w:themeColor="text1"/>
                <w:sz w:val="22"/>
              </w:rPr>
            </w:pPr>
            <w:r w:rsidRPr="0074462F">
              <w:rPr>
                <w:color w:val="000000" w:themeColor="text1"/>
                <w:sz w:val="22"/>
              </w:rPr>
              <w:t>Table 6-11</w:t>
            </w:r>
          </w:p>
        </w:tc>
        <w:tc>
          <w:tcPr>
            <w:tcW w:w="684" w:type="dxa"/>
            <w:tcBorders>
              <w:top w:val="single" w:sz="4" w:space="0" w:color="auto"/>
              <w:left w:val="single" w:sz="4" w:space="0" w:color="auto"/>
              <w:bottom w:val="single" w:sz="4" w:space="0" w:color="auto"/>
              <w:right w:val="single" w:sz="4" w:space="0" w:color="auto"/>
            </w:tcBorders>
            <w:vAlign w:val="center"/>
          </w:tcPr>
          <w:p w14:paraId="370C438A"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6C87E57D"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347BDCE1" w14:textId="77777777" w:rsidR="0071340D" w:rsidRPr="0074462F" w:rsidRDefault="0071340D" w:rsidP="00372DA1">
            <w:pPr>
              <w:rPr>
                <w:color w:val="000000" w:themeColor="text1"/>
                <w:sz w:val="22"/>
                <w:szCs w:val="22"/>
              </w:rPr>
            </w:pPr>
            <w:r w:rsidRPr="0074462F">
              <w:rPr>
                <w:color w:val="000000" w:themeColor="text1"/>
                <w:sz w:val="22"/>
                <w:szCs w:val="22"/>
              </w:rPr>
              <w:t>The M/O/C for "</w:t>
            </w:r>
            <w:proofErr w:type="spellStart"/>
            <w:r w:rsidRPr="0074462F">
              <w:rPr>
                <w:color w:val="000000" w:themeColor="text1"/>
                <w:sz w:val="22"/>
                <w:szCs w:val="22"/>
              </w:rPr>
              <w:t>USER_DEFINED_x</w:t>
            </w:r>
            <w:proofErr w:type="spellEnd"/>
            <w:r w:rsidRPr="0074462F">
              <w:rPr>
                <w:color w:val="000000" w:themeColor="text1"/>
                <w:sz w:val="22"/>
                <w:szCs w:val="22"/>
              </w:rPr>
              <w:t xml:space="preserve">" should be "M", not "O". As stated in 6.2.1.2, for all sections of the OCM, "An 'M' denotes mandatory keywords that must be included in this section if that particular data section is included." It wouldn't make sense to include a User Defined Parameters section but not </w:t>
            </w:r>
            <w:proofErr w:type="spellStart"/>
            <w:r w:rsidRPr="0074462F">
              <w:rPr>
                <w:color w:val="000000" w:themeColor="text1"/>
                <w:sz w:val="22"/>
                <w:szCs w:val="22"/>
              </w:rPr>
              <w:t>speciify</w:t>
            </w:r>
            <w:proofErr w:type="spellEnd"/>
            <w:r w:rsidRPr="0074462F">
              <w:rPr>
                <w:color w:val="000000" w:themeColor="text1"/>
                <w:sz w:val="22"/>
                <w:szCs w:val="22"/>
              </w:rPr>
              <w:t xml:space="preserve"> any user defined parameters.</w:t>
            </w:r>
          </w:p>
        </w:tc>
        <w:tc>
          <w:tcPr>
            <w:tcW w:w="2446" w:type="dxa"/>
            <w:tcBorders>
              <w:top w:val="single" w:sz="4" w:space="0" w:color="auto"/>
              <w:left w:val="single" w:sz="4" w:space="0" w:color="auto"/>
              <w:bottom w:val="single" w:sz="4" w:space="0" w:color="auto"/>
              <w:right w:val="single" w:sz="4" w:space="0" w:color="auto"/>
            </w:tcBorders>
            <w:vAlign w:val="center"/>
          </w:tcPr>
          <w:p w14:paraId="0ED56FF2"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2D343FFA" w14:textId="77777777" w:rsidR="0071340D" w:rsidRPr="0074462F" w:rsidRDefault="0071340D" w:rsidP="00372DA1">
            <w:pPr>
              <w:rPr>
                <w:color w:val="000000" w:themeColor="text1"/>
                <w:sz w:val="22"/>
                <w:szCs w:val="22"/>
              </w:rPr>
            </w:pPr>
            <w:r w:rsidRPr="0074462F">
              <w:rPr>
                <w:color w:val="000000" w:themeColor="text1"/>
                <w:sz w:val="22"/>
                <w:szCs w:val="22"/>
              </w:rPr>
              <w:t>Change M/O/C for this keyword to "M".</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488721FA"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6405481F"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484D435E" w14:textId="77777777" w:rsidR="0071340D" w:rsidRPr="0074462F" w:rsidRDefault="0071340D" w:rsidP="00372DA1">
            <w:pPr>
              <w:rPr>
                <w:color w:val="000000" w:themeColor="text1"/>
                <w:sz w:val="22"/>
              </w:rPr>
            </w:pPr>
            <w:r w:rsidRPr="0074462F">
              <w:rPr>
                <w:color w:val="000000" w:themeColor="text1"/>
                <w:sz w:val="22"/>
              </w:rPr>
              <w:t>C-2</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71E560D" w14:textId="77777777" w:rsidR="0071340D" w:rsidRPr="0074462F" w:rsidRDefault="0071340D" w:rsidP="00372DA1">
            <w:pPr>
              <w:rPr>
                <w:color w:val="000000" w:themeColor="text1"/>
                <w:sz w:val="22"/>
              </w:rPr>
            </w:pPr>
            <w:r w:rsidRPr="0074462F">
              <w:rPr>
                <w:color w:val="000000" w:themeColor="text1"/>
                <w:sz w:val="22"/>
              </w:rPr>
              <w:t>C1</w:t>
            </w:r>
          </w:p>
        </w:tc>
        <w:tc>
          <w:tcPr>
            <w:tcW w:w="684" w:type="dxa"/>
            <w:tcBorders>
              <w:top w:val="single" w:sz="4" w:space="0" w:color="auto"/>
              <w:left w:val="single" w:sz="4" w:space="0" w:color="auto"/>
              <w:bottom w:val="single" w:sz="4" w:space="0" w:color="auto"/>
              <w:right w:val="single" w:sz="4" w:space="0" w:color="auto"/>
            </w:tcBorders>
            <w:vAlign w:val="center"/>
          </w:tcPr>
          <w:p w14:paraId="41D80697" w14:textId="77777777" w:rsidR="0071340D" w:rsidRPr="0074462F" w:rsidRDefault="0071340D" w:rsidP="00372DA1">
            <w:pPr>
              <w:rPr>
                <w:color w:val="000000" w:themeColor="text1"/>
                <w:sz w:val="22"/>
              </w:rPr>
            </w:pPr>
            <w:r w:rsidRPr="0074462F">
              <w:rPr>
                <w:color w:val="000000" w:themeColor="text1"/>
                <w:sz w:val="22"/>
              </w:rPr>
              <w:t>bottom</w:t>
            </w:r>
          </w:p>
        </w:tc>
        <w:tc>
          <w:tcPr>
            <w:tcW w:w="684" w:type="dxa"/>
            <w:tcBorders>
              <w:top w:val="single" w:sz="4" w:space="0" w:color="auto"/>
              <w:left w:val="single" w:sz="4" w:space="0" w:color="auto"/>
              <w:bottom w:val="single" w:sz="4" w:space="0" w:color="auto"/>
              <w:right w:val="single" w:sz="4" w:space="0" w:color="auto"/>
            </w:tcBorders>
            <w:vAlign w:val="center"/>
          </w:tcPr>
          <w:p w14:paraId="1781AED7"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651D3BBB" w14:textId="77777777" w:rsidR="0071340D" w:rsidRPr="0074462F" w:rsidRDefault="0071340D" w:rsidP="00372DA1">
            <w:pPr>
              <w:rPr>
                <w:color w:val="000000" w:themeColor="text1"/>
                <w:sz w:val="22"/>
                <w:szCs w:val="22"/>
              </w:rPr>
            </w:pPr>
            <w:r w:rsidRPr="0074462F">
              <w:rPr>
                <w:color w:val="000000" w:themeColor="text1"/>
                <w:sz w:val="22"/>
                <w:szCs w:val="22"/>
              </w:rPr>
              <w:t xml:space="preserve">I've had questions about the </w:t>
            </w:r>
            <w:bookmarkStart w:id="4" w:name="_Hlk62966711"/>
            <w:r w:rsidRPr="0074462F">
              <w:rPr>
                <w:color w:val="000000" w:themeColor="text1"/>
                <w:sz w:val="22"/>
                <w:szCs w:val="22"/>
              </w:rPr>
              <w:t>DRAG_ADDL_AREA</w:t>
            </w:r>
            <w:bookmarkEnd w:id="4"/>
            <w:r w:rsidRPr="0074462F">
              <w:rPr>
                <w:color w:val="000000" w:themeColor="text1"/>
                <w:sz w:val="22"/>
                <w:szCs w:val="22"/>
              </w:rPr>
              <w:t xml:space="preserve"> for some time, in particular, how is it calculated? The equation added at the bottom of the page makes it appear to me to have a "fudge factor" character, perhaps added to make an equation or solution balance, or something. The equation reflects how to calculate a cross-sectional area based on the orientation of the OEB and an </w:t>
            </w:r>
            <w:proofErr w:type="spellStart"/>
            <w:r w:rsidRPr="0074462F">
              <w:rPr>
                <w:color w:val="000000" w:themeColor="text1"/>
                <w:sz w:val="22"/>
                <w:szCs w:val="22"/>
              </w:rPr>
              <w:t>arbitray</w:t>
            </w:r>
            <w:proofErr w:type="spellEnd"/>
            <w:r w:rsidRPr="0074462F">
              <w:rPr>
                <w:color w:val="000000" w:themeColor="text1"/>
                <w:sz w:val="22"/>
                <w:szCs w:val="22"/>
              </w:rPr>
              <w:t xml:space="preserve"> unit vector, but says nothing about how that "additional area" is calculated. If the box is truly "optimally enclosing and based on the descriptions at the top of the page, it seems to me that the value </w:t>
            </w:r>
            <w:r w:rsidRPr="0074462F">
              <w:rPr>
                <w:color w:val="000000" w:themeColor="text1"/>
                <w:sz w:val="22"/>
                <w:szCs w:val="22"/>
              </w:rPr>
              <w:lastRenderedPageBreak/>
              <w:t>of DRAG_ADDL_AREA would always be &lt;= 0. If the box were truly "enclosing" there wouldn't be anything "sticking out" the way I read paragraphs 2, 3, and 4 in this section. The question remains... how is it calculated? or is it just a SWAG? If it's always &lt;=0, is the keyword named properly?</w:t>
            </w:r>
          </w:p>
        </w:tc>
        <w:tc>
          <w:tcPr>
            <w:tcW w:w="2446" w:type="dxa"/>
            <w:tcBorders>
              <w:top w:val="single" w:sz="4" w:space="0" w:color="auto"/>
              <w:left w:val="single" w:sz="4" w:space="0" w:color="auto"/>
              <w:bottom w:val="single" w:sz="4" w:space="0" w:color="auto"/>
              <w:right w:val="single" w:sz="4" w:space="0" w:color="auto"/>
            </w:tcBorders>
            <w:vAlign w:val="center"/>
          </w:tcPr>
          <w:p w14:paraId="2D8955AB" w14:textId="77777777" w:rsidR="0071340D" w:rsidRPr="0074462F" w:rsidRDefault="0071340D" w:rsidP="00372DA1">
            <w:pPr>
              <w:rPr>
                <w:color w:val="000000" w:themeColor="text1"/>
                <w:sz w:val="22"/>
              </w:rPr>
            </w:pPr>
            <w:r w:rsidRPr="0074462F">
              <w:rPr>
                <w:color w:val="000000" w:themeColor="text1"/>
                <w:sz w:val="22"/>
              </w:rPr>
              <w:lastRenderedPageBreak/>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08A847B5" w14:textId="77777777" w:rsidR="0071340D" w:rsidRPr="0074462F" w:rsidRDefault="0071340D" w:rsidP="00372DA1">
            <w:pPr>
              <w:rPr>
                <w:color w:val="000000" w:themeColor="text1"/>
                <w:sz w:val="22"/>
                <w:szCs w:val="22"/>
              </w:rPr>
            </w:pPr>
            <w:r w:rsidRPr="0074462F">
              <w:rPr>
                <w:color w:val="000000" w:themeColor="text1"/>
                <w:sz w:val="22"/>
                <w:szCs w:val="22"/>
              </w:rPr>
              <w:t>Provide an example where DRAG_ADDL_AREA &gt; 0. Explain how DRAG_ADDL_AREA is calculated.</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3AD3A247" w14:textId="77777777" w:rsidR="0071340D" w:rsidRPr="0074462F" w:rsidRDefault="0071340D" w:rsidP="00372DA1">
            <w:pPr>
              <w:rPr>
                <w:color w:val="000000" w:themeColor="text1"/>
                <w:sz w:val="22"/>
              </w:rPr>
            </w:pPr>
            <w:r>
              <w:rPr>
                <w:color w:val="000000" w:themeColor="text1"/>
                <w:sz w:val="22"/>
              </w:rPr>
              <w:t>Added extensive discussion and examples in Annex C1, and changed the keywords to DRAG_CONST_AREA and SRP_CONST_AREA.</w:t>
            </w:r>
          </w:p>
        </w:tc>
      </w:tr>
      <w:tr w:rsidR="0071340D" w:rsidRPr="00C635BB" w14:paraId="417DF85E"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39ACAE4B" w14:textId="77777777" w:rsidR="0071340D" w:rsidRPr="0074462F" w:rsidRDefault="0071340D" w:rsidP="00372DA1">
            <w:pPr>
              <w:rPr>
                <w:color w:val="000000" w:themeColor="text1"/>
                <w:sz w:val="22"/>
              </w:rPr>
            </w:pPr>
            <w:r w:rsidRPr="0074462F">
              <w:rPr>
                <w:color w:val="000000" w:themeColor="text1"/>
                <w:sz w:val="22"/>
              </w:rPr>
              <w:t>C-3</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0A755B4"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1E8FA7CB"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0824E294" w14:textId="77777777" w:rsidR="0071340D" w:rsidRPr="0074462F"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0A14F45A" w14:textId="77777777" w:rsidR="0071340D" w:rsidRPr="0074462F" w:rsidRDefault="0071340D" w:rsidP="00372DA1">
            <w:pPr>
              <w:rPr>
                <w:color w:val="000000" w:themeColor="text1"/>
                <w:sz w:val="22"/>
                <w:szCs w:val="22"/>
              </w:rPr>
            </w:pPr>
            <w:r w:rsidRPr="0074462F">
              <w:rPr>
                <w:color w:val="000000" w:themeColor="text1"/>
                <w:sz w:val="22"/>
                <w:szCs w:val="22"/>
              </w:rPr>
              <w:t>Two of the variables discussed relate to "intensity", and show units in watts. But the SI unit for intensity is W/m**2.</w:t>
            </w:r>
          </w:p>
        </w:tc>
        <w:tc>
          <w:tcPr>
            <w:tcW w:w="2446" w:type="dxa"/>
            <w:tcBorders>
              <w:top w:val="single" w:sz="4" w:space="0" w:color="auto"/>
              <w:left w:val="single" w:sz="4" w:space="0" w:color="auto"/>
              <w:bottom w:val="single" w:sz="4" w:space="0" w:color="auto"/>
              <w:right w:val="single" w:sz="4" w:space="0" w:color="auto"/>
            </w:tcBorders>
            <w:vAlign w:val="center"/>
          </w:tcPr>
          <w:p w14:paraId="60EED717"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45BE889D" w14:textId="77777777" w:rsidR="0071340D" w:rsidRPr="0074462F" w:rsidRDefault="0071340D" w:rsidP="00372DA1">
            <w:pPr>
              <w:rPr>
                <w:color w:val="000000" w:themeColor="text1"/>
                <w:sz w:val="22"/>
                <w:szCs w:val="22"/>
              </w:rPr>
            </w:pPr>
            <w:r w:rsidRPr="0074462F">
              <w:rPr>
                <w:color w:val="000000" w:themeColor="text1"/>
                <w:sz w:val="22"/>
                <w:szCs w:val="22"/>
              </w:rPr>
              <w:t xml:space="preserve">Are the units shown actually watts? If so, is </w:t>
            </w:r>
            <w:proofErr w:type="spellStart"/>
            <w:r w:rsidRPr="0074462F">
              <w:rPr>
                <w:color w:val="000000" w:themeColor="text1"/>
                <w:sz w:val="22"/>
                <w:szCs w:val="22"/>
              </w:rPr>
              <w:t>is</w:t>
            </w:r>
            <w:proofErr w:type="spellEnd"/>
            <w:r w:rsidRPr="0074462F">
              <w:rPr>
                <w:color w:val="000000" w:themeColor="text1"/>
                <w:sz w:val="22"/>
                <w:szCs w:val="22"/>
              </w:rPr>
              <w:t xml:space="preserve"> correct to call these measurements of "intensity"?</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398BC128"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45FC7F14"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18AE0A03" w14:textId="77777777" w:rsidR="0071340D" w:rsidRPr="0074462F" w:rsidRDefault="0071340D" w:rsidP="00372DA1">
            <w:pPr>
              <w:rPr>
                <w:color w:val="000000" w:themeColor="text1"/>
                <w:sz w:val="22"/>
              </w:rPr>
            </w:pPr>
            <w:r w:rsidRPr="0074462F">
              <w:rPr>
                <w:color w:val="000000" w:themeColor="text1"/>
                <w:sz w:val="22"/>
              </w:rPr>
              <w:t>C-3</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7C2E317"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3A8EC691"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12648105" w14:textId="77777777" w:rsidR="0071340D" w:rsidRPr="0074462F"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34B65636" w14:textId="77777777" w:rsidR="0071340D" w:rsidRPr="0074462F" w:rsidRDefault="0071340D" w:rsidP="00372DA1">
            <w:pPr>
              <w:rPr>
                <w:color w:val="000000" w:themeColor="text1"/>
                <w:sz w:val="22"/>
                <w:szCs w:val="22"/>
              </w:rPr>
            </w:pPr>
            <w:r w:rsidRPr="0074462F">
              <w:rPr>
                <w:color w:val="000000" w:themeColor="text1"/>
                <w:sz w:val="22"/>
                <w:szCs w:val="22"/>
              </w:rPr>
              <w:t xml:space="preserve">The definition for </w:t>
            </w:r>
            <w:proofErr w:type="spellStart"/>
            <w:r w:rsidRPr="0074462F">
              <w:rPr>
                <w:color w:val="000000" w:themeColor="text1"/>
                <w:sz w:val="22"/>
                <w:szCs w:val="22"/>
              </w:rPr>
              <w:t>EEntranceAperture</w:t>
            </w:r>
            <w:proofErr w:type="spellEnd"/>
            <w:r w:rsidRPr="0074462F">
              <w:rPr>
                <w:color w:val="000000" w:themeColor="text1"/>
                <w:sz w:val="22"/>
                <w:szCs w:val="22"/>
              </w:rPr>
              <w:t xml:space="preserve"> "Target’s specific entrance aperture radiance" seems to use the word "Target" ambiguously... shouldn't this be the "Sensor's specific entrance aperture radiance"? The definition as written seems to imply that sunlight enters an aperture associated with what is labelled "Satellite Target" in the diagram, and this doesn't seem relevant.</w:t>
            </w:r>
          </w:p>
        </w:tc>
        <w:tc>
          <w:tcPr>
            <w:tcW w:w="2446" w:type="dxa"/>
            <w:tcBorders>
              <w:top w:val="single" w:sz="4" w:space="0" w:color="auto"/>
              <w:left w:val="single" w:sz="4" w:space="0" w:color="auto"/>
              <w:bottom w:val="single" w:sz="4" w:space="0" w:color="auto"/>
              <w:right w:val="single" w:sz="4" w:space="0" w:color="auto"/>
            </w:tcBorders>
            <w:vAlign w:val="center"/>
          </w:tcPr>
          <w:p w14:paraId="521634B3"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38F0A420" w14:textId="77777777" w:rsidR="0071340D" w:rsidRPr="0074462F" w:rsidRDefault="0071340D" w:rsidP="00372DA1">
            <w:pPr>
              <w:rPr>
                <w:color w:val="000000" w:themeColor="text1"/>
                <w:sz w:val="22"/>
                <w:szCs w:val="22"/>
              </w:rPr>
            </w:pPr>
            <w:r w:rsidRPr="0074462F">
              <w:rPr>
                <w:color w:val="000000" w:themeColor="text1"/>
                <w:sz w:val="22"/>
                <w:szCs w:val="22"/>
              </w:rPr>
              <w:t xml:space="preserve">Confirm correct definition of </w:t>
            </w:r>
            <w:proofErr w:type="spellStart"/>
            <w:r w:rsidRPr="0074462F">
              <w:rPr>
                <w:color w:val="000000" w:themeColor="text1"/>
                <w:sz w:val="22"/>
                <w:szCs w:val="22"/>
              </w:rPr>
              <w:t>EEntranceAperture</w:t>
            </w:r>
            <w:proofErr w:type="spellEnd"/>
            <w:r w:rsidRPr="0074462F">
              <w:rPr>
                <w:color w:val="000000" w:themeColor="text1"/>
                <w:sz w:val="22"/>
                <w:szCs w:val="22"/>
              </w:rPr>
              <w:t xml:space="preserve"> </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02D52516"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4B2BDBA5"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02A4040E" w14:textId="77777777" w:rsidR="0071340D" w:rsidRPr="0074462F" w:rsidRDefault="0071340D" w:rsidP="00372DA1">
            <w:pPr>
              <w:rPr>
                <w:color w:val="000000" w:themeColor="text1"/>
                <w:sz w:val="22"/>
              </w:rPr>
            </w:pPr>
            <w:r w:rsidRPr="0074462F">
              <w:rPr>
                <w:color w:val="000000" w:themeColor="text1"/>
                <w:sz w:val="22"/>
              </w:rPr>
              <w:t>C-3</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93C32C6"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4574BDC8"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2AA1890F" w14:textId="77777777" w:rsidR="0071340D" w:rsidRPr="0074462F"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1213D167" w14:textId="77777777" w:rsidR="0071340D" w:rsidRPr="0074462F" w:rsidRDefault="0071340D" w:rsidP="00372DA1">
            <w:pPr>
              <w:rPr>
                <w:color w:val="000000" w:themeColor="text1"/>
                <w:sz w:val="22"/>
                <w:szCs w:val="22"/>
              </w:rPr>
            </w:pPr>
            <w:r w:rsidRPr="0074462F">
              <w:rPr>
                <w:color w:val="000000" w:themeColor="text1"/>
                <w:sz w:val="22"/>
                <w:szCs w:val="22"/>
              </w:rPr>
              <w:t xml:space="preserve">The equation for </w:t>
            </w:r>
            <w:proofErr w:type="spellStart"/>
            <w:r w:rsidRPr="0074462F">
              <w:rPr>
                <w:color w:val="000000" w:themeColor="text1"/>
                <w:sz w:val="22"/>
                <w:szCs w:val="22"/>
              </w:rPr>
              <w:t>Etarget</w:t>
            </w:r>
            <w:proofErr w:type="spellEnd"/>
            <w:r w:rsidRPr="0074462F">
              <w:rPr>
                <w:color w:val="000000" w:themeColor="text1"/>
                <w:sz w:val="22"/>
                <w:szCs w:val="22"/>
              </w:rPr>
              <w:t xml:space="preserve"> contains an argument theta (</w:t>
            </w:r>
            <w:r w:rsidRPr="0074462F">
              <w:rPr>
                <w:rFonts w:ascii="Cambria Math" w:hAnsi="Cambria Math" w:cs="Cambria Math"/>
                <w:color w:val="000000" w:themeColor="text1"/>
                <w:sz w:val="22"/>
                <w:szCs w:val="22"/>
              </w:rPr>
              <w:t>𝜃</w:t>
            </w:r>
            <w:r w:rsidRPr="0074462F">
              <w:rPr>
                <w:color w:val="000000" w:themeColor="text1"/>
                <w:sz w:val="22"/>
                <w:szCs w:val="22"/>
              </w:rPr>
              <w:t xml:space="preserve">) to the </w:t>
            </w:r>
            <w:r w:rsidRPr="0074462F">
              <w:rPr>
                <w:rFonts w:ascii="Cambria Math" w:hAnsi="Cambria Math" w:cs="Cambria Math"/>
                <w:color w:val="000000" w:themeColor="text1"/>
                <w:sz w:val="22"/>
                <w:szCs w:val="22"/>
              </w:rPr>
              <w:t>𝜏</w:t>
            </w:r>
            <w:r w:rsidRPr="0074462F">
              <w:rPr>
                <w:color w:val="000000" w:themeColor="text1"/>
                <w:sz w:val="22"/>
                <w:szCs w:val="22"/>
              </w:rPr>
              <w:t>Atmosphere(</w:t>
            </w:r>
            <w:r w:rsidRPr="0074462F">
              <w:rPr>
                <w:rFonts w:ascii="Cambria Math" w:hAnsi="Cambria Math" w:cs="Cambria Math"/>
                <w:color w:val="000000" w:themeColor="text1"/>
                <w:sz w:val="22"/>
                <w:szCs w:val="22"/>
              </w:rPr>
              <w:t>𝜃</w:t>
            </w:r>
            <w:r w:rsidRPr="0074462F">
              <w:rPr>
                <w:color w:val="000000" w:themeColor="text1"/>
                <w:sz w:val="22"/>
                <w:szCs w:val="22"/>
              </w:rPr>
              <w:t>) function that is undefined in the annex.</w:t>
            </w:r>
          </w:p>
        </w:tc>
        <w:tc>
          <w:tcPr>
            <w:tcW w:w="2446" w:type="dxa"/>
            <w:tcBorders>
              <w:top w:val="single" w:sz="4" w:space="0" w:color="auto"/>
              <w:left w:val="single" w:sz="4" w:space="0" w:color="auto"/>
              <w:bottom w:val="single" w:sz="4" w:space="0" w:color="auto"/>
              <w:right w:val="single" w:sz="4" w:space="0" w:color="auto"/>
            </w:tcBorders>
            <w:vAlign w:val="center"/>
          </w:tcPr>
          <w:p w14:paraId="1D5524CD"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667191C8" w14:textId="77777777" w:rsidR="0071340D" w:rsidRPr="0074462F" w:rsidRDefault="0071340D" w:rsidP="00372DA1">
            <w:pPr>
              <w:rPr>
                <w:color w:val="000000" w:themeColor="text1"/>
                <w:sz w:val="22"/>
                <w:szCs w:val="22"/>
              </w:rPr>
            </w:pPr>
            <w:r w:rsidRPr="0074462F">
              <w:rPr>
                <w:color w:val="000000" w:themeColor="text1"/>
                <w:sz w:val="22"/>
                <w:szCs w:val="22"/>
              </w:rPr>
              <w:t>Explain the argument theta (</w:t>
            </w:r>
            <w:r w:rsidRPr="0074462F">
              <w:rPr>
                <w:rFonts w:ascii="Cambria Math" w:hAnsi="Cambria Math" w:cs="Cambria Math"/>
                <w:color w:val="000000" w:themeColor="text1"/>
                <w:sz w:val="22"/>
                <w:szCs w:val="22"/>
              </w:rPr>
              <w:t>𝜃</w:t>
            </w:r>
            <w:r w:rsidRPr="0074462F">
              <w:rPr>
                <w:color w:val="000000" w:themeColor="text1"/>
                <w:sz w:val="22"/>
                <w:szCs w:val="22"/>
              </w:rPr>
              <w:t>)</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2DF2802C"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3FB65457"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6C96239A" w14:textId="77777777" w:rsidR="0071340D" w:rsidRPr="0074462F" w:rsidRDefault="0071340D" w:rsidP="00372DA1">
            <w:pPr>
              <w:rPr>
                <w:color w:val="000000" w:themeColor="text1"/>
                <w:sz w:val="22"/>
              </w:rPr>
            </w:pPr>
            <w:r w:rsidRPr="0074462F">
              <w:rPr>
                <w:color w:val="000000" w:themeColor="text1"/>
                <w:sz w:val="22"/>
              </w:rPr>
              <w:t>C-3</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6E0C2E8"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07A210C8"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6F6A7B9B" w14:textId="77777777" w:rsidR="0071340D" w:rsidRPr="0074462F" w:rsidRDefault="0071340D" w:rsidP="00372DA1">
            <w:pPr>
              <w:rPr>
                <w:color w:val="000000" w:themeColor="text1"/>
                <w:sz w:val="22"/>
              </w:rPr>
            </w:pPr>
          </w:p>
        </w:tc>
        <w:tc>
          <w:tcPr>
            <w:tcW w:w="3770" w:type="dxa"/>
            <w:tcBorders>
              <w:top w:val="single" w:sz="4" w:space="0" w:color="auto"/>
              <w:left w:val="single" w:sz="4" w:space="0" w:color="auto"/>
              <w:bottom w:val="single" w:sz="4" w:space="0" w:color="auto"/>
              <w:right w:val="single" w:sz="4" w:space="0" w:color="auto"/>
            </w:tcBorders>
            <w:vAlign w:val="center"/>
            <w:hideMark/>
          </w:tcPr>
          <w:p w14:paraId="6314D6ED" w14:textId="77777777" w:rsidR="0071340D" w:rsidRPr="0074462F" w:rsidRDefault="0071340D" w:rsidP="00372DA1">
            <w:pPr>
              <w:rPr>
                <w:color w:val="000000" w:themeColor="text1"/>
                <w:sz w:val="22"/>
                <w:szCs w:val="22"/>
              </w:rPr>
            </w:pPr>
            <w:r w:rsidRPr="0074462F">
              <w:rPr>
                <w:color w:val="000000" w:themeColor="text1"/>
                <w:sz w:val="22"/>
                <w:szCs w:val="22"/>
              </w:rPr>
              <w:t>It's not clear why the function "Phase(</w:t>
            </w:r>
            <w:r w:rsidRPr="0074462F">
              <w:rPr>
                <w:rFonts w:ascii="Cambria Math" w:hAnsi="Cambria Math" w:cs="Cambria Math"/>
                <w:color w:val="000000" w:themeColor="text1"/>
                <w:sz w:val="22"/>
                <w:szCs w:val="22"/>
              </w:rPr>
              <w:t>𝜑</w:t>
            </w:r>
            <w:r w:rsidRPr="0074462F">
              <w:rPr>
                <w:color w:val="000000" w:themeColor="text1"/>
                <w:sz w:val="22"/>
                <w:szCs w:val="22"/>
              </w:rPr>
              <w:t xml:space="preserve">)" is so named given that </w:t>
            </w:r>
            <w:r w:rsidRPr="0074462F">
              <w:rPr>
                <w:color w:val="000000" w:themeColor="text1"/>
                <w:sz w:val="22"/>
                <w:szCs w:val="22"/>
              </w:rPr>
              <w:lastRenderedPageBreak/>
              <w:t xml:space="preserve">the definition of </w:t>
            </w:r>
            <w:r w:rsidRPr="0074462F">
              <w:rPr>
                <w:rFonts w:ascii="Cambria Math" w:hAnsi="Cambria Math" w:cs="Cambria Math"/>
                <w:color w:val="000000" w:themeColor="text1"/>
                <w:sz w:val="22"/>
                <w:szCs w:val="22"/>
              </w:rPr>
              <w:t>𝜑</w:t>
            </w:r>
            <w:r w:rsidRPr="0074462F">
              <w:rPr>
                <w:color w:val="000000" w:themeColor="text1"/>
                <w:sz w:val="22"/>
                <w:szCs w:val="22"/>
              </w:rPr>
              <w:t xml:space="preserve"> is given as "Phase or Critical Angle to the Sun". So "Phase(</w:t>
            </w:r>
            <w:r w:rsidRPr="0074462F">
              <w:rPr>
                <w:rFonts w:ascii="Cambria Math" w:hAnsi="Cambria Math" w:cs="Cambria Math"/>
                <w:color w:val="000000" w:themeColor="text1"/>
                <w:sz w:val="22"/>
                <w:szCs w:val="22"/>
              </w:rPr>
              <w:t>𝜑</w:t>
            </w:r>
            <w:r w:rsidRPr="0074462F">
              <w:rPr>
                <w:color w:val="000000" w:themeColor="text1"/>
                <w:sz w:val="22"/>
                <w:szCs w:val="22"/>
              </w:rPr>
              <w:t>)" almost translates as "Phase of Phase Angle". Since "Phase(</w:t>
            </w:r>
            <w:r w:rsidRPr="0074462F">
              <w:rPr>
                <w:rFonts w:ascii="Cambria Math" w:hAnsi="Cambria Math" w:cs="Cambria Math"/>
                <w:color w:val="000000" w:themeColor="text1"/>
                <w:sz w:val="22"/>
                <w:szCs w:val="22"/>
              </w:rPr>
              <w:t>𝜑</w:t>
            </w:r>
            <w:r w:rsidRPr="0074462F">
              <w:rPr>
                <w:color w:val="000000" w:themeColor="text1"/>
                <w:sz w:val="22"/>
                <w:szCs w:val="22"/>
              </w:rPr>
              <w:t>)" is a reflectance function 0 &lt; Phase(</w:t>
            </w:r>
            <w:r w:rsidRPr="0074462F">
              <w:rPr>
                <w:rFonts w:ascii="Cambria Math" w:hAnsi="Cambria Math" w:cs="Cambria Math"/>
                <w:color w:val="000000" w:themeColor="text1"/>
                <w:sz w:val="22"/>
                <w:szCs w:val="22"/>
              </w:rPr>
              <w:t>𝜑</w:t>
            </w:r>
            <w:r w:rsidRPr="0074462F">
              <w:rPr>
                <w:color w:val="000000" w:themeColor="text1"/>
                <w:sz w:val="22"/>
                <w:szCs w:val="22"/>
              </w:rPr>
              <w:t xml:space="preserve">) &lt;= 1, and so is </w:t>
            </w:r>
            <w:r w:rsidRPr="0074462F">
              <w:rPr>
                <w:rFonts w:ascii="Cambria Math" w:hAnsi="Cambria Math" w:cs="Cambria Math"/>
                <w:color w:val="000000" w:themeColor="text1"/>
                <w:sz w:val="22"/>
                <w:szCs w:val="22"/>
              </w:rPr>
              <w:t>𝜌</w:t>
            </w:r>
            <w:r w:rsidRPr="0074462F">
              <w:rPr>
                <w:color w:val="000000" w:themeColor="text1"/>
                <w:sz w:val="22"/>
                <w:szCs w:val="22"/>
              </w:rPr>
              <w:t>, it's not clear what is the difference between "Phase(</w:t>
            </w:r>
            <w:r w:rsidRPr="0074462F">
              <w:rPr>
                <w:rFonts w:ascii="Cambria Math" w:hAnsi="Cambria Math" w:cs="Cambria Math"/>
                <w:color w:val="000000" w:themeColor="text1"/>
                <w:sz w:val="22"/>
                <w:szCs w:val="22"/>
              </w:rPr>
              <w:t>𝜑</w:t>
            </w:r>
            <w:r w:rsidRPr="0074462F">
              <w:rPr>
                <w:color w:val="000000" w:themeColor="text1"/>
                <w:sz w:val="22"/>
                <w:szCs w:val="22"/>
              </w:rPr>
              <w:t xml:space="preserve">)" and </w:t>
            </w:r>
            <w:r w:rsidRPr="0074462F">
              <w:rPr>
                <w:rFonts w:ascii="Cambria Math" w:hAnsi="Cambria Math" w:cs="Cambria Math"/>
                <w:color w:val="000000" w:themeColor="text1"/>
                <w:sz w:val="22"/>
                <w:szCs w:val="22"/>
              </w:rPr>
              <w:t>𝜌</w:t>
            </w:r>
            <w:r w:rsidRPr="0074462F">
              <w:rPr>
                <w:color w:val="000000" w:themeColor="text1"/>
                <w:sz w:val="22"/>
                <w:szCs w:val="22"/>
              </w:rPr>
              <w:t xml:space="preserve"> (except that there is a formula for Phase(</w:t>
            </w:r>
            <w:r w:rsidRPr="0074462F">
              <w:rPr>
                <w:rFonts w:ascii="Cambria Math" w:hAnsi="Cambria Math" w:cs="Cambria Math"/>
                <w:color w:val="000000" w:themeColor="text1"/>
                <w:sz w:val="22"/>
                <w:szCs w:val="22"/>
              </w:rPr>
              <w:t>𝜑</w:t>
            </w:r>
            <w:r w:rsidRPr="0074462F">
              <w:rPr>
                <w:color w:val="000000" w:themeColor="text1"/>
                <w:sz w:val="22"/>
                <w:szCs w:val="22"/>
              </w:rPr>
              <w:t xml:space="preserve">) and not </w:t>
            </w:r>
            <w:proofErr w:type="gramStart"/>
            <w:r w:rsidRPr="0074462F">
              <w:rPr>
                <w:color w:val="000000" w:themeColor="text1"/>
                <w:sz w:val="22"/>
                <w:szCs w:val="22"/>
              </w:rPr>
              <w:t xml:space="preserve">for  </w:t>
            </w:r>
            <w:r w:rsidRPr="0074462F">
              <w:rPr>
                <w:rFonts w:ascii="Cambria Math" w:hAnsi="Cambria Math" w:cs="Cambria Math"/>
                <w:color w:val="000000" w:themeColor="text1"/>
                <w:sz w:val="22"/>
                <w:szCs w:val="22"/>
              </w:rPr>
              <w:t>𝜌</w:t>
            </w:r>
            <w:proofErr w:type="gramEnd"/>
            <w:r w:rsidRPr="0074462F">
              <w:rPr>
                <w:color w:val="000000" w:themeColor="text1"/>
                <w:sz w:val="22"/>
                <w:szCs w:val="22"/>
              </w:rPr>
              <w:t>. One of these seems unnecessary.</w:t>
            </w:r>
          </w:p>
        </w:tc>
        <w:tc>
          <w:tcPr>
            <w:tcW w:w="2446" w:type="dxa"/>
            <w:tcBorders>
              <w:top w:val="single" w:sz="4" w:space="0" w:color="auto"/>
              <w:left w:val="single" w:sz="4" w:space="0" w:color="auto"/>
              <w:bottom w:val="single" w:sz="4" w:space="0" w:color="auto"/>
              <w:right w:val="single" w:sz="4" w:space="0" w:color="auto"/>
            </w:tcBorders>
            <w:vAlign w:val="center"/>
          </w:tcPr>
          <w:p w14:paraId="31863869" w14:textId="77777777" w:rsidR="0071340D" w:rsidRPr="0074462F" w:rsidRDefault="0071340D" w:rsidP="00372DA1">
            <w:pPr>
              <w:rPr>
                <w:color w:val="000000" w:themeColor="text1"/>
                <w:sz w:val="22"/>
              </w:rPr>
            </w:pPr>
            <w:r w:rsidRPr="0074462F">
              <w:rPr>
                <w:color w:val="000000" w:themeColor="text1"/>
                <w:sz w:val="22"/>
              </w:rPr>
              <w:lastRenderedPageBreak/>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052EE6B8" w14:textId="77777777" w:rsidR="0071340D" w:rsidRPr="0074462F" w:rsidRDefault="0071340D" w:rsidP="00372DA1">
            <w:pPr>
              <w:rPr>
                <w:color w:val="000000" w:themeColor="text1"/>
                <w:sz w:val="22"/>
                <w:szCs w:val="22"/>
              </w:rPr>
            </w:pPr>
            <w:r w:rsidRPr="0074462F">
              <w:rPr>
                <w:color w:val="000000" w:themeColor="text1"/>
                <w:sz w:val="22"/>
                <w:szCs w:val="22"/>
              </w:rPr>
              <w:t>For your consideration.</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7355DAC3" w14:textId="77777777" w:rsidR="0071340D" w:rsidRPr="0074462F" w:rsidRDefault="0071340D" w:rsidP="00372DA1">
            <w:pPr>
              <w:rPr>
                <w:color w:val="000000" w:themeColor="text1"/>
                <w:sz w:val="22"/>
              </w:rPr>
            </w:pPr>
            <w:r>
              <w:rPr>
                <w:color w:val="000000" w:themeColor="text1"/>
                <w:sz w:val="22"/>
              </w:rPr>
              <w:t xml:space="preserve">Clarified.  But “geometric </w:t>
            </w:r>
            <w:r>
              <w:rPr>
                <w:color w:val="000000" w:themeColor="text1"/>
                <w:sz w:val="22"/>
              </w:rPr>
              <w:lastRenderedPageBreak/>
              <w:t>reflectance” characterized by Phase denotes the portion of energy that can be reflected based upon being Sun-facing, whereas the Target reflectance is a function of materials properties.</w:t>
            </w:r>
          </w:p>
        </w:tc>
      </w:tr>
      <w:tr w:rsidR="0071340D" w:rsidRPr="00C635BB" w14:paraId="1BE199C5"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466123AE" w14:textId="77777777" w:rsidR="0071340D" w:rsidRPr="0074462F" w:rsidRDefault="0071340D" w:rsidP="00372DA1">
            <w:pPr>
              <w:rPr>
                <w:color w:val="000000" w:themeColor="text1"/>
                <w:sz w:val="22"/>
              </w:rPr>
            </w:pPr>
            <w:r w:rsidRPr="0074462F">
              <w:rPr>
                <w:color w:val="000000" w:themeColor="text1"/>
                <w:sz w:val="22"/>
              </w:rPr>
              <w:lastRenderedPageBreak/>
              <w:t>G-5</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7A2B6B6" w14:textId="77777777" w:rsidR="0071340D" w:rsidRPr="0074462F" w:rsidRDefault="0071340D" w:rsidP="00372DA1">
            <w:pPr>
              <w:rPr>
                <w:color w:val="000000" w:themeColor="text1"/>
                <w:sz w:val="22"/>
              </w:rPr>
            </w:pPr>
            <w:r w:rsidRPr="0074462F">
              <w:rPr>
                <w:color w:val="000000" w:themeColor="text1"/>
                <w:sz w:val="22"/>
              </w:rPr>
              <w:t>Fig G-4</w:t>
            </w:r>
          </w:p>
        </w:tc>
        <w:tc>
          <w:tcPr>
            <w:tcW w:w="684" w:type="dxa"/>
            <w:tcBorders>
              <w:top w:val="single" w:sz="4" w:space="0" w:color="auto"/>
              <w:left w:val="single" w:sz="4" w:space="0" w:color="auto"/>
              <w:bottom w:val="single" w:sz="4" w:space="0" w:color="auto"/>
              <w:right w:val="single" w:sz="4" w:space="0" w:color="auto"/>
            </w:tcBorders>
            <w:vAlign w:val="center"/>
          </w:tcPr>
          <w:p w14:paraId="58482F32"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64476B27"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22E696C7" w14:textId="77777777" w:rsidR="0071340D" w:rsidRPr="0074462F" w:rsidRDefault="0071340D" w:rsidP="00372DA1">
            <w:pPr>
              <w:rPr>
                <w:color w:val="000000" w:themeColor="text1"/>
                <w:sz w:val="22"/>
                <w:szCs w:val="22"/>
              </w:rPr>
            </w:pPr>
            <w:r w:rsidRPr="0074462F">
              <w:rPr>
                <w:color w:val="000000" w:themeColor="text1"/>
                <w:sz w:val="22"/>
                <w:szCs w:val="22"/>
              </w:rPr>
              <w:t>First Orbit State Time History: Since the CENTER_NAME is not provided, it is Earth (default), and the vectors are beneath the surface of planet.</w:t>
            </w:r>
          </w:p>
        </w:tc>
        <w:tc>
          <w:tcPr>
            <w:tcW w:w="2446" w:type="dxa"/>
            <w:tcBorders>
              <w:top w:val="single" w:sz="4" w:space="0" w:color="auto"/>
              <w:left w:val="single" w:sz="4" w:space="0" w:color="auto"/>
              <w:bottom w:val="single" w:sz="4" w:space="0" w:color="auto"/>
              <w:right w:val="single" w:sz="4" w:space="0" w:color="auto"/>
            </w:tcBorders>
            <w:vAlign w:val="center"/>
          </w:tcPr>
          <w:p w14:paraId="03332172"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5B96BB06" w14:textId="77777777" w:rsidR="0071340D" w:rsidRPr="0074462F" w:rsidRDefault="0071340D" w:rsidP="00372DA1">
            <w:pPr>
              <w:rPr>
                <w:color w:val="000000" w:themeColor="text1"/>
                <w:sz w:val="22"/>
                <w:szCs w:val="22"/>
              </w:rPr>
            </w:pPr>
            <w:r w:rsidRPr="0074462F">
              <w:rPr>
                <w:color w:val="000000" w:themeColor="text1"/>
                <w:sz w:val="22"/>
                <w:szCs w:val="22"/>
              </w:rPr>
              <w:t>Could add CENTER_NAME = MERCURY or PLUTO, and change the reference frame.</w:t>
            </w:r>
          </w:p>
          <w:p w14:paraId="4091C041" w14:textId="77777777" w:rsidR="0071340D" w:rsidRPr="0074462F" w:rsidRDefault="0071340D" w:rsidP="00372DA1">
            <w:pPr>
              <w:rPr>
                <w:color w:val="000000" w:themeColor="text1"/>
                <w:sz w:val="22"/>
                <w:szCs w:val="22"/>
              </w:rPr>
            </w:pPr>
            <w:r w:rsidRPr="0074462F">
              <w:rPr>
                <w:color w:val="000000" w:themeColor="text1"/>
                <w:sz w:val="22"/>
                <w:szCs w:val="22"/>
              </w:rPr>
              <w:t>Or</w:t>
            </w:r>
          </w:p>
          <w:p w14:paraId="32895DBF" w14:textId="77777777" w:rsidR="0071340D" w:rsidRPr="0074462F" w:rsidRDefault="0071340D" w:rsidP="00372DA1">
            <w:pPr>
              <w:rPr>
                <w:color w:val="000000" w:themeColor="text1"/>
                <w:sz w:val="22"/>
                <w:szCs w:val="22"/>
              </w:rPr>
            </w:pPr>
            <w:r w:rsidRPr="0074462F">
              <w:rPr>
                <w:color w:val="000000" w:themeColor="text1"/>
                <w:sz w:val="22"/>
                <w:szCs w:val="22"/>
              </w:rPr>
              <w:t>Change the vectors to be above surface of Earth.</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5ADE43F3"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3C9D2208"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38D4E1E6" w14:textId="77777777" w:rsidR="0071340D" w:rsidRPr="0074462F" w:rsidRDefault="0071340D" w:rsidP="00372DA1">
            <w:pPr>
              <w:rPr>
                <w:color w:val="000000" w:themeColor="text1"/>
                <w:sz w:val="22"/>
              </w:rPr>
            </w:pPr>
            <w:r w:rsidRPr="0074462F">
              <w:rPr>
                <w:color w:val="000000" w:themeColor="text1"/>
                <w:sz w:val="22"/>
              </w:rPr>
              <w:t>G-5</w:t>
            </w:r>
          </w:p>
        </w:tc>
        <w:tc>
          <w:tcPr>
            <w:tcW w:w="1062" w:type="dxa"/>
            <w:tcBorders>
              <w:top w:val="single" w:sz="4" w:space="0" w:color="auto"/>
              <w:left w:val="single" w:sz="4" w:space="0" w:color="auto"/>
              <w:bottom w:val="single" w:sz="4" w:space="0" w:color="auto"/>
              <w:right w:val="single" w:sz="4" w:space="0" w:color="auto"/>
            </w:tcBorders>
            <w:vAlign w:val="center"/>
            <w:hideMark/>
          </w:tcPr>
          <w:p w14:paraId="59EB0B65" w14:textId="77777777" w:rsidR="0071340D" w:rsidRPr="0074462F" w:rsidRDefault="0071340D" w:rsidP="00372DA1">
            <w:pPr>
              <w:rPr>
                <w:color w:val="000000" w:themeColor="text1"/>
                <w:sz w:val="22"/>
              </w:rPr>
            </w:pPr>
            <w:r w:rsidRPr="0074462F">
              <w:rPr>
                <w:color w:val="000000" w:themeColor="text1"/>
                <w:sz w:val="22"/>
              </w:rPr>
              <w:t>Fig G-4</w:t>
            </w:r>
          </w:p>
        </w:tc>
        <w:tc>
          <w:tcPr>
            <w:tcW w:w="684" w:type="dxa"/>
            <w:tcBorders>
              <w:top w:val="single" w:sz="4" w:space="0" w:color="auto"/>
              <w:left w:val="single" w:sz="4" w:space="0" w:color="auto"/>
              <w:bottom w:val="single" w:sz="4" w:space="0" w:color="auto"/>
              <w:right w:val="single" w:sz="4" w:space="0" w:color="auto"/>
            </w:tcBorders>
            <w:vAlign w:val="center"/>
          </w:tcPr>
          <w:p w14:paraId="29210F8A"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745DDF8C"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5055E376" w14:textId="77777777" w:rsidR="0071340D" w:rsidRPr="0074462F" w:rsidRDefault="0071340D" w:rsidP="00372DA1">
            <w:pPr>
              <w:rPr>
                <w:color w:val="000000" w:themeColor="text1"/>
                <w:sz w:val="22"/>
                <w:szCs w:val="22"/>
              </w:rPr>
            </w:pPr>
            <w:r w:rsidRPr="0074462F">
              <w:rPr>
                <w:color w:val="000000" w:themeColor="text1"/>
                <w:sz w:val="22"/>
                <w:szCs w:val="22"/>
              </w:rPr>
              <w:t>Second Orbit State Time History: Uses an ORB_TYPE that is not in SANA Registry</w:t>
            </w:r>
          </w:p>
        </w:tc>
        <w:tc>
          <w:tcPr>
            <w:tcW w:w="2446" w:type="dxa"/>
            <w:tcBorders>
              <w:top w:val="single" w:sz="4" w:space="0" w:color="auto"/>
              <w:left w:val="single" w:sz="4" w:space="0" w:color="auto"/>
              <w:bottom w:val="single" w:sz="4" w:space="0" w:color="auto"/>
              <w:right w:val="single" w:sz="4" w:space="0" w:color="auto"/>
            </w:tcBorders>
            <w:vAlign w:val="center"/>
          </w:tcPr>
          <w:p w14:paraId="0A040B66"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58360040" w14:textId="77777777" w:rsidR="0071340D" w:rsidRPr="0074462F" w:rsidRDefault="0071340D" w:rsidP="00372DA1">
            <w:pPr>
              <w:rPr>
                <w:color w:val="000000" w:themeColor="text1"/>
                <w:sz w:val="22"/>
                <w:szCs w:val="22"/>
              </w:rPr>
            </w:pPr>
            <w:r w:rsidRPr="0074462F">
              <w:rPr>
                <w:color w:val="000000" w:themeColor="text1"/>
                <w:sz w:val="22"/>
                <w:szCs w:val="22"/>
              </w:rPr>
              <w:t>From: KPLR</w:t>
            </w:r>
          </w:p>
          <w:p w14:paraId="2AB479EF" w14:textId="77777777" w:rsidR="0071340D" w:rsidRPr="0074462F" w:rsidRDefault="0071340D" w:rsidP="00372DA1">
            <w:pPr>
              <w:rPr>
                <w:color w:val="000000" w:themeColor="text1"/>
                <w:sz w:val="22"/>
                <w:szCs w:val="22"/>
              </w:rPr>
            </w:pPr>
            <w:r w:rsidRPr="0074462F">
              <w:rPr>
                <w:color w:val="000000" w:themeColor="text1"/>
                <w:sz w:val="22"/>
                <w:szCs w:val="22"/>
              </w:rPr>
              <w:t>To: KEPLERIAN</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68B681C4"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2D1D46B2"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732F60F9" w14:textId="77777777" w:rsidR="0071340D" w:rsidRPr="0074462F" w:rsidRDefault="0071340D" w:rsidP="00372DA1">
            <w:pPr>
              <w:rPr>
                <w:color w:val="000000" w:themeColor="text1"/>
                <w:sz w:val="22"/>
              </w:rPr>
            </w:pPr>
            <w:r w:rsidRPr="0074462F">
              <w:rPr>
                <w:color w:val="000000" w:themeColor="text1"/>
                <w:sz w:val="22"/>
              </w:rPr>
              <w:t>G-5</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BA82903" w14:textId="77777777" w:rsidR="0071340D" w:rsidRPr="0074462F" w:rsidRDefault="0071340D" w:rsidP="00372DA1">
            <w:pPr>
              <w:rPr>
                <w:color w:val="000000" w:themeColor="text1"/>
                <w:sz w:val="22"/>
              </w:rPr>
            </w:pPr>
            <w:r w:rsidRPr="0074462F">
              <w:rPr>
                <w:color w:val="000000" w:themeColor="text1"/>
                <w:sz w:val="22"/>
              </w:rPr>
              <w:t>Fig G-4</w:t>
            </w:r>
          </w:p>
        </w:tc>
        <w:tc>
          <w:tcPr>
            <w:tcW w:w="684" w:type="dxa"/>
            <w:tcBorders>
              <w:top w:val="single" w:sz="4" w:space="0" w:color="auto"/>
              <w:left w:val="single" w:sz="4" w:space="0" w:color="auto"/>
              <w:bottom w:val="single" w:sz="4" w:space="0" w:color="auto"/>
              <w:right w:val="single" w:sz="4" w:space="0" w:color="auto"/>
            </w:tcBorders>
            <w:vAlign w:val="center"/>
          </w:tcPr>
          <w:p w14:paraId="7D3A6254"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43DB35AA"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4BA68C0E" w14:textId="77777777" w:rsidR="0071340D" w:rsidRPr="0074462F" w:rsidRDefault="0071340D" w:rsidP="00372DA1">
            <w:pPr>
              <w:rPr>
                <w:color w:val="000000" w:themeColor="text1"/>
                <w:sz w:val="22"/>
                <w:szCs w:val="22"/>
              </w:rPr>
            </w:pPr>
            <w:r w:rsidRPr="0074462F">
              <w:rPr>
                <w:color w:val="000000" w:themeColor="text1"/>
                <w:sz w:val="22"/>
                <w:szCs w:val="22"/>
              </w:rPr>
              <w:t>Second Orbit State Time History: Uses "</w:t>
            </w:r>
            <w:proofErr w:type="spellStart"/>
            <w:r w:rsidRPr="0074462F">
              <w:rPr>
                <w:color w:val="000000" w:themeColor="text1"/>
                <w:sz w:val="22"/>
                <w:szCs w:val="22"/>
              </w:rPr>
              <w:t>nd</w:t>
            </w:r>
            <w:proofErr w:type="spellEnd"/>
            <w:r w:rsidRPr="0074462F">
              <w:rPr>
                <w:color w:val="000000" w:themeColor="text1"/>
                <w:sz w:val="22"/>
                <w:szCs w:val="22"/>
              </w:rPr>
              <w:t>" in ORB_UNITS.</w:t>
            </w:r>
          </w:p>
        </w:tc>
        <w:tc>
          <w:tcPr>
            <w:tcW w:w="2446" w:type="dxa"/>
            <w:tcBorders>
              <w:top w:val="single" w:sz="4" w:space="0" w:color="auto"/>
              <w:left w:val="single" w:sz="4" w:space="0" w:color="auto"/>
              <w:bottom w:val="single" w:sz="4" w:space="0" w:color="auto"/>
              <w:right w:val="single" w:sz="4" w:space="0" w:color="auto"/>
            </w:tcBorders>
            <w:vAlign w:val="center"/>
          </w:tcPr>
          <w:p w14:paraId="4F57D1FF"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77200677" w14:textId="77777777" w:rsidR="0071340D" w:rsidRPr="0074462F" w:rsidRDefault="0071340D" w:rsidP="00372DA1">
            <w:pPr>
              <w:rPr>
                <w:color w:val="000000" w:themeColor="text1"/>
                <w:sz w:val="22"/>
                <w:szCs w:val="22"/>
              </w:rPr>
            </w:pPr>
            <w:r w:rsidRPr="0074462F">
              <w:rPr>
                <w:color w:val="000000" w:themeColor="text1"/>
                <w:sz w:val="22"/>
                <w:szCs w:val="22"/>
              </w:rPr>
              <w:t xml:space="preserve">This is better specified here (and throughout the document) as "n/a" since there are at least 2 places in the document where it stated with respect to units that "n/a" means there are no units applicable, and </w:t>
            </w:r>
            <w:r w:rsidRPr="0074462F">
              <w:rPr>
                <w:color w:val="000000" w:themeColor="text1"/>
                <w:sz w:val="22"/>
                <w:szCs w:val="22"/>
              </w:rPr>
              <w:lastRenderedPageBreak/>
              <w:t>that is consistent with other Nav WG documents. The abbreviation as "</w:t>
            </w:r>
            <w:proofErr w:type="spellStart"/>
            <w:r w:rsidRPr="0074462F">
              <w:rPr>
                <w:color w:val="000000" w:themeColor="text1"/>
                <w:sz w:val="22"/>
                <w:szCs w:val="22"/>
              </w:rPr>
              <w:t>nd</w:t>
            </w:r>
            <w:proofErr w:type="spellEnd"/>
            <w:r w:rsidRPr="0074462F">
              <w:rPr>
                <w:color w:val="000000" w:themeColor="text1"/>
                <w:sz w:val="22"/>
                <w:szCs w:val="22"/>
              </w:rPr>
              <w:t>" could potentially be interpreted as 8.64e-5 seconds (i.e., a "</w:t>
            </w:r>
            <w:proofErr w:type="spellStart"/>
            <w:r w:rsidRPr="0074462F">
              <w:rPr>
                <w:color w:val="000000" w:themeColor="text1"/>
                <w:sz w:val="22"/>
                <w:szCs w:val="22"/>
              </w:rPr>
              <w:t>nanoday</w:t>
            </w:r>
            <w:proofErr w:type="spellEnd"/>
            <w:r w:rsidRPr="0074462F">
              <w:rPr>
                <w:color w:val="000000" w:themeColor="text1"/>
                <w:sz w:val="22"/>
                <w:szCs w:val="22"/>
              </w:rPr>
              <w:t>").  NOTE: I didn't write up a few of these that appear in example G-3 since we had talked about this in the Fall meetings, but thought it might be good to do a reminder here.</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22A4F37A" w14:textId="77777777" w:rsidR="0071340D" w:rsidRPr="0074462F" w:rsidRDefault="0071340D" w:rsidP="00372DA1">
            <w:pPr>
              <w:rPr>
                <w:color w:val="000000" w:themeColor="text1"/>
                <w:sz w:val="22"/>
              </w:rPr>
            </w:pPr>
            <w:r>
              <w:rPr>
                <w:color w:val="000000" w:themeColor="text1"/>
                <w:sz w:val="22"/>
              </w:rPr>
              <w:lastRenderedPageBreak/>
              <w:t>Fixed.</w:t>
            </w:r>
          </w:p>
        </w:tc>
      </w:tr>
      <w:tr w:rsidR="0071340D" w:rsidRPr="00C635BB" w14:paraId="48133B69"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572DD70E" w14:textId="77777777" w:rsidR="0071340D" w:rsidRPr="0074462F" w:rsidRDefault="0071340D" w:rsidP="00372DA1">
            <w:pPr>
              <w:rPr>
                <w:color w:val="000000" w:themeColor="text1"/>
                <w:sz w:val="22"/>
              </w:rPr>
            </w:pPr>
            <w:r w:rsidRPr="0074462F">
              <w:rPr>
                <w:color w:val="000000" w:themeColor="text1"/>
                <w:sz w:val="22"/>
              </w:rPr>
              <w:t>G-5</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4A01D5D" w14:textId="77777777" w:rsidR="0071340D" w:rsidRPr="0074462F" w:rsidRDefault="0071340D" w:rsidP="00372DA1">
            <w:pPr>
              <w:rPr>
                <w:color w:val="000000" w:themeColor="text1"/>
                <w:sz w:val="22"/>
              </w:rPr>
            </w:pPr>
            <w:r w:rsidRPr="0074462F">
              <w:rPr>
                <w:color w:val="000000" w:themeColor="text1"/>
                <w:sz w:val="22"/>
              </w:rPr>
              <w:t>Fig G-4</w:t>
            </w:r>
          </w:p>
        </w:tc>
        <w:tc>
          <w:tcPr>
            <w:tcW w:w="684" w:type="dxa"/>
            <w:tcBorders>
              <w:top w:val="single" w:sz="4" w:space="0" w:color="auto"/>
              <w:left w:val="single" w:sz="4" w:space="0" w:color="auto"/>
              <w:bottom w:val="single" w:sz="4" w:space="0" w:color="auto"/>
              <w:right w:val="single" w:sz="4" w:space="0" w:color="auto"/>
            </w:tcBorders>
            <w:vAlign w:val="center"/>
          </w:tcPr>
          <w:p w14:paraId="5D933420"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7343AA6E"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05EE3301" w14:textId="77777777" w:rsidR="0071340D" w:rsidRPr="0074462F" w:rsidRDefault="0071340D" w:rsidP="00372DA1">
            <w:pPr>
              <w:rPr>
                <w:color w:val="000000" w:themeColor="text1"/>
                <w:sz w:val="22"/>
                <w:szCs w:val="22"/>
              </w:rPr>
            </w:pPr>
            <w:r w:rsidRPr="0074462F">
              <w:rPr>
                <w:color w:val="000000" w:themeColor="text1"/>
                <w:sz w:val="22"/>
                <w:szCs w:val="22"/>
              </w:rPr>
              <w:t>Maneuver uses frame "RTN"... and units "</w:t>
            </w:r>
            <w:proofErr w:type="spellStart"/>
            <w:r w:rsidRPr="0074462F">
              <w:rPr>
                <w:color w:val="000000" w:themeColor="text1"/>
                <w:sz w:val="22"/>
                <w:szCs w:val="22"/>
              </w:rPr>
              <w:t>nd</w:t>
            </w:r>
            <w:proofErr w:type="spellEnd"/>
            <w:r w:rsidRPr="0074462F">
              <w:rPr>
                <w:color w:val="000000" w:themeColor="text1"/>
                <w:sz w:val="22"/>
                <w:szCs w:val="22"/>
              </w:rPr>
              <w:t>".</w:t>
            </w:r>
          </w:p>
        </w:tc>
        <w:tc>
          <w:tcPr>
            <w:tcW w:w="2446" w:type="dxa"/>
            <w:tcBorders>
              <w:top w:val="single" w:sz="4" w:space="0" w:color="auto"/>
              <w:left w:val="single" w:sz="4" w:space="0" w:color="auto"/>
              <w:bottom w:val="single" w:sz="4" w:space="0" w:color="auto"/>
              <w:right w:val="single" w:sz="4" w:space="0" w:color="auto"/>
            </w:tcBorders>
            <w:vAlign w:val="center"/>
          </w:tcPr>
          <w:p w14:paraId="1E27565A"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66287BE2" w14:textId="77777777" w:rsidR="0071340D" w:rsidRPr="0074462F" w:rsidRDefault="0071340D" w:rsidP="00372DA1">
            <w:pPr>
              <w:rPr>
                <w:color w:val="000000" w:themeColor="text1"/>
                <w:sz w:val="22"/>
                <w:szCs w:val="22"/>
              </w:rPr>
            </w:pPr>
            <w:r w:rsidRPr="0074462F">
              <w:rPr>
                <w:color w:val="000000" w:themeColor="text1"/>
                <w:sz w:val="22"/>
                <w:szCs w:val="22"/>
              </w:rPr>
              <w:t>See previous question about using a frame that's not explicitly listed in the SANA Registry and comments about "</w:t>
            </w:r>
            <w:proofErr w:type="spellStart"/>
            <w:r w:rsidRPr="0074462F">
              <w:rPr>
                <w:color w:val="000000" w:themeColor="text1"/>
                <w:sz w:val="22"/>
                <w:szCs w:val="22"/>
              </w:rPr>
              <w:t>nd</w:t>
            </w:r>
            <w:proofErr w:type="spellEnd"/>
            <w:r w:rsidRPr="0074462F">
              <w:rPr>
                <w:color w:val="000000" w:themeColor="text1"/>
                <w:sz w:val="22"/>
                <w:szCs w:val="22"/>
              </w:rPr>
              <w:t>"</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3A2567FE"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1E24F88E"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24DB1791" w14:textId="77777777" w:rsidR="0071340D" w:rsidRPr="0074462F" w:rsidRDefault="0071340D" w:rsidP="00372DA1">
            <w:pPr>
              <w:rPr>
                <w:color w:val="000000" w:themeColor="text1"/>
                <w:sz w:val="22"/>
              </w:rPr>
            </w:pPr>
            <w:r w:rsidRPr="0074462F">
              <w:rPr>
                <w:color w:val="000000" w:themeColor="text1"/>
                <w:sz w:val="22"/>
              </w:rPr>
              <w:t>G-5</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423E926" w14:textId="77777777" w:rsidR="0071340D" w:rsidRPr="0074462F" w:rsidRDefault="0071340D" w:rsidP="00372DA1">
            <w:pPr>
              <w:rPr>
                <w:color w:val="000000" w:themeColor="text1"/>
                <w:sz w:val="22"/>
              </w:rPr>
            </w:pPr>
            <w:r w:rsidRPr="0074462F">
              <w:rPr>
                <w:color w:val="000000" w:themeColor="text1"/>
                <w:sz w:val="22"/>
              </w:rPr>
              <w:t>Fig G-4</w:t>
            </w:r>
          </w:p>
        </w:tc>
        <w:tc>
          <w:tcPr>
            <w:tcW w:w="684" w:type="dxa"/>
            <w:tcBorders>
              <w:top w:val="single" w:sz="4" w:space="0" w:color="auto"/>
              <w:left w:val="single" w:sz="4" w:space="0" w:color="auto"/>
              <w:bottom w:val="single" w:sz="4" w:space="0" w:color="auto"/>
              <w:right w:val="single" w:sz="4" w:space="0" w:color="auto"/>
            </w:tcBorders>
            <w:vAlign w:val="center"/>
          </w:tcPr>
          <w:p w14:paraId="70B4179D"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47FAE6CF"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7F7567F1" w14:textId="77777777" w:rsidR="0071340D" w:rsidRPr="0074462F" w:rsidRDefault="0071340D" w:rsidP="00372DA1">
            <w:pPr>
              <w:rPr>
                <w:color w:val="000000" w:themeColor="text1"/>
                <w:sz w:val="22"/>
                <w:szCs w:val="22"/>
              </w:rPr>
            </w:pPr>
            <w:r w:rsidRPr="0074462F">
              <w:rPr>
                <w:color w:val="000000" w:themeColor="text1"/>
                <w:sz w:val="22"/>
                <w:szCs w:val="22"/>
              </w:rPr>
              <w:t>Uses "SOLAR_RAD_COEFF" but that keyword has apparently been changed to "SOLAR_RAD_COEFF_NOM".</w:t>
            </w:r>
          </w:p>
        </w:tc>
        <w:tc>
          <w:tcPr>
            <w:tcW w:w="2446" w:type="dxa"/>
            <w:tcBorders>
              <w:top w:val="single" w:sz="4" w:space="0" w:color="auto"/>
              <w:left w:val="single" w:sz="4" w:space="0" w:color="auto"/>
              <w:bottom w:val="single" w:sz="4" w:space="0" w:color="auto"/>
              <w:right w:val="single" w:sz="4" w:space="0" w:color="auto"/>
            </w:tcBorders>
            <w:vAlign w:val="center"/>
          </w:tcPr>
          <w:p w14:paraId="56217319"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5C496B4F" w14:textId="77777777" w:rsidR="0071340D" w:rsidRPr="0074462F" w:rsidRDefault="0071340D" w:rsidP="00372DA1">
            <w:pPr>
              <w:rPr>
                <w:color w:val="000000" w:themeColor="text1"/>
                <w:sz w:val="22"/>
                <w:szCs w:val="22"/>
              </w:rPr>
            </w:pPr>
            <w:r w:rsidRPr="0074462F">
              <w:rPr>
                <w:color w:val="000000" w:themeColor="text1"/>
                <w:sz w:val="22"/>
                <w:szCs w:val="22"/>
              </w:rPr>
              <w:t>Either fix example with documented keyword or revert to "SOLAR_RAD_COEFF" as is used in all the other ODMs. Since there is no apparent way to specify a "non-nominal solar radiation coefficient", I would favor reverting the keyword for consistency's sake.</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07A69EC1" w14:textId="77777777" w:rsidR="0071340D" w:rsidRPr="0074462F" w:rsidRDefault="0071340D" w:rsidP="00372DA1">
            <w:pPr>
              <w:rPr>
                <w:color w:val="000000" w:themeColor="text1"/>
                <w:sz w:val="22"/>
              </w:rPr>
            </w:pPr>
            <w:r>
              <w:rPr>
                <w:color w:val="000000" w:themeColor="text1"/>
                <w:sz w:val="22"/>
              </w:rPr>
              <w:t xml:space="preserve">Fixed, replacing </w:t>
            </w:r>
            <w:r w:rsidRPr="0074462F">
              <w:rPr>
                <w:color w:val="000000" w:themeColor="text1"/>
                <w:sz w:val="22"/>
                <w:szCs w:val="22"/>
              </w:rPr>
              <w:t>SOLAR_RAD_COEFF</w:t>
            </w:r>
            <w:r>
              <w:rPr>
                <w:color w:val="000000" w:themeColor="text1"/>
                <w:sz w:val="22"/>
                <w:szCs w:val="22"/>
              </w:rPr>
              <w:t xml:space="preserve">_NOM with </w:t>
            </w:r>
            <w:r w:rsidRPr="0074462F">
              <w:rPr>
                <w:color w:val="000000" w:themeColor="text1"/>
                <w:sz w:val="22"/>
                <w:szCs w:val="22"/>
              </w:rPr>
              <w:t>SOLAR_RAD_COEFF</w:t>
            </w:r>
            <w:r>
              <w:rPr>
                <w:color w:val="000000" w:themeColor="text1"/>
                <w:sz w:val="22"/>
                <w:szCs w:val="22"/>
              </w:rPr>
              <w:t xml:space="preserve"> globally.</w:t>
            </w:r>
          </w:p>
        </w:tc>
      </w:tr>
      <w:tr w:rsidR="0071340D" w:rsidRPr="00C635BB" w14:paraId="47B1799A"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0B601A09" w14:textId="77777777" w:rsidR="0071340D" w:rsidRPr="0074462F" w:rsidRDefault="0071340D" w:rsidP="00372DA1">
            <w:pPr>
              <w:rPr>
                <w:color w:val="000000" w:themeColor="text1"/>
                <w:sz w:val="22"/>
              </w:rPr>
            </w:pPr>
            <w:r w:rsidRPr="0074462F">
              <w:rPr>
                <w:color w:val="000000" w:themeColor="text1"/>
                <w:sz w:val="22"/>
              </w:rPr>
              <w:lastRenderedPageBreak/>
              <w:t>G-7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0D37276" w14:textId="77777777" w:rsidR="0071340D" w:rsidRPr="0074462F" w:rsidRDefault="0071340D" w:rsidP="00372DA1">
            <w:pPr>
              <w:rPr>
                <w:color w:val="000000" w:themeColor="text1"/>
                <w:sz w:val="22"/>
              </w:rPr>
            </w:pPr>
            <w:r w:rsidRPr="0074462F">
              <w:rPr>
                <w:color w:val="000000" w:themeColor="text1"/>
                <w:sz w:val="22"/>
              </w:rPr>
              <w:t>Fig G-5</w:t>
            </w:r>
          </w:p>
        </w:tc>
        <w:tc>
          <w:tcPr>
            <w:tcW w:w="684" w:type="dxa"/>
            <w:tcBorders>
              <w:top w:val="single" w:sz="4" w:space="0" w:color="auto"/>
              <w:left w:val="single" w:sz="4" w:space="0" w:color="auto"/>
              <w:bottom w:val="single" w:sz="4" w:space="0" w:color="auto"/>
              <w:right w:val="single" w:sz="4" w:space="0" w:color="auto"/>
            </w:tcBorders>
            <w:vAlign w:val="center"/>
          </w:tcPr>
          <w:p w14:paraId="4ADACC45"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46DB3DC5"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63DD978A" w14:textId="77777777" w:rsidR="0071340D" w:rsidRPr="0074462F" w:rsidRDefault="0071340D" w:rsidP="00372DA1">
            <w:pPr>
              <w:rPr>
                <w:color w:val="000000" w:themeColor="text1"/>
                <w:sz w:val="22"/>
                <w:szCs w:val="22"/>
              </w:rPr>
            </w:pPr>
            <w:r w:rsidRPr="0074462F">
              <w:rPr>
                <w:color w:val="000000" w:themeColor="text1"/>
                <w:sz w:val="22"/>
                <w:szCs w:val="22"/>
              </w:rPr>
              <w:t>In the Orbit State Time History, the vectors are beneath the surface of planet.</w:t>
            </w:r>
          </w:p>
        </w:tc>
        <w:tc>
          <w:tcPr>
            <w:tcW w:w="2446" w:type="dxa"/>
            <w:tcBorders>
              <w:top w:val="single" w:sz="4" w:space="0" w:color="auto"/>
              <w:left w:val="single" w:sz="4" w:space="0" w:color="auto"/>
              <w:bottom w:val="single" w:sz="4" w:space="0" w:color="auto"/>
              <w:right w:val="single" w:sz="4" w:space="0" w:color="auto"/>
            </w:tcBorders>
            <w:vAlign w:val="center"/>
          </w:tcPr>
          <w:p w14:paraId="470B7554"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1DA0FC72" w14:textId="77777777" w:rsidR="0071340D" w:rsidRPr="0074462F" w:rsidRDefault="0071340D" w:rsidP="00372DA1">
            <w:pPr>
              <w:rPr>
                <w:color w:val="000000" w:themeColor="text1"/>
                <w:sz w:val="22"/>
                <w:szCs w:val="22"/>
              </w:rPr>
            </w:pPr>
            <w:r w:rsidRPr="0074462F">
              <w:rPr>
                <w:color w:val="000000" w:themeColor="text1"/>
                <w:sz w:val="22"/>
                <w:szCs w:val="22"/>
              </w:rPr>
              <w:t>Could change CENTER_NAME to MERCURY or PLUTO, and change the reference frame.</w:t>
            </w:r>
          </w:p>
          <w:p w14:paraId="44016E97" w14:textId="77777777" w:rsidR="0071340D" w:rsidRPr="0074462F" w:rsidRDefault="0071340D" w:rsidP="00372DA1">
            <w:pPr>
              <w:rPr>
                <w:color w:val="000000" w:themeColor="text1"/>
                <w:sz w:val="22"/>
                <w:szCs w:val="22"/>
              </w:rPr>
            </w:pPr>
            <w:r w:rsidRPr="0074462F">
              <w:rPr>
                <w:color w:val="000000" w:themeColor="text1"/>
                <w:sz w:val="22"/>
                <w:szCs w:val="22"/>
              </w:rPr>
              <w:t>Or</w:t>
            </w:r>
          </w:p>
          <w:p w14:paraId="05FC7425" w14:textId="77777777" w:rsidR="0071340D" w:rsidRPr="0074462F" w:rsidRDefault="0071340D" w:rsidP="00372DA1">
            <w:pPr>
              <w:rPr>
                <w:color w:val="000000" w:themeColor="text1"/>
                <w:sz w:val="22"/>
                <w:szCs w:val="22"/>
              </w:rPr>
            </w:pPr>
            <w:r w:rsidRPr="0074462F">
              <w:rPr>
                <w:color w:val="000000" w:themeColor="text1"/>
                <w:sz w:val="22"/>
                <w:szCs w:val="22"/>
              </w:rPr>
              <w:t>Change the vectors to be above surface of Earth.</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41006863" w14:textId="77777777" w:rsidR="0071340D" w:rsidRPr="0074462F" w:rsidRDefault="0071340D" w:rsidP="00372DA1">
            <w:pPr>
              <w:rPr>
                <w:color w:val="000000" w:themeColor="text1"/>
                <w:sz w:val="22"/>
              </w:rPr>
            </w:pPr>
            <w:r>
              <w:rPr>
                <w:color w:val="000000" w:themeColor="text1"/>
                <w:sz w:val="22"/>
              </w:rPr>
              <w:t>Fixed.</w:t>
            </w:r>
          </w:p>
        </w:tc>
      </w:tr>
      <w:tr w:rsidR="0071340D" w:rsidRPr="00C635BB" w14:paraId="44F20FD3"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7E92E867" w14:textId="77777777" w:rsidR="0071340D" w:rsidRPr="0074462F" w:rsidRDefault="0071340D" w:rsidP="00372DA1">
            <w:pPr>
              <w:rPr>
                <w:color w:val="000000" w:themeColor="text1"/>
                <w:sz w:val="22"/>
              </w:rPr>
            </w:pPr>
            <w:r w:rsidRPr="0074462F">
              <w:rPr>
                <w:color w:val="000000" w:themeColor="text1"/>
                <w:sz w:val="22"/>
              </w:rPr>
              <w:t>G-7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4EAA0FD" w14:textId="77777777" w:rsidR="0071340D" w:rsidRPr="0074462F" w:rsidRDefault="0071340D" w:rsidP="00372DA1">
            <w:pPr>
              <w:rPr>
                <w:color w:val="000000" w:themeColor="text1"/>
                <w:sz w:val="22"/>
              </w:rPr>
            </w:pPr>
            <w:r w:rsidRPr="0074462F">
              <w:rPr>
                <w:color w:val="000000" w:themeColor="text1"/>
                <w:sz w:val="22"/>
              </w:rPr>
              <w:t>Fig G-5</w:t>
            </w:r>
          </w:p>
        </w:tc>
        <w:tc>
          <w:tcPr>
            <w:tcW w:w="684" w:type="dxa"/>
            <w:tcBorders>
              <w:top w:val="single" w:sz="4" w:space="0" w:color="auto"/>
              <w:left w:val="single" w:sz="4" w:space="0" w:color="auto"/>
              <w:bottom w:val="single" w:sz="4" w:space="0" w:color="auto"/>
              <w:right w:val="single" w:sz="4" w:space="0" w:color="auto"/>
            </w:tcBorders>
            <w:vAlign w:val="center"/>
          </w:tcPr>
          <w:p w14:paraId="182F0791"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5F42109A"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0483D65D" w14:textId="77777777" w:rsidR="0071340D" w:rsidRPr="0074462F" w:rsidRDefault="0071340D" w:rsidP="00372DA1">
            <w:pPr>
              <w:rPr>
                <w:color w:val="000000" w:themeColor="text1"/>
                <w:sz w:val="22"/>
                <w:szCs w:val="22"/>
              </w:rPr>
            </w:pPr>
            <w:r w:rsidRPr="0074462F">
              <w:rPr>
                <w:color w:val="000000" w:themeColor="text1"/>
                <w:sz w:val="22"/>
                <w:szCs w:val="22"/>
              </w:rPr>
              <w:t>Uses "SOLAR_RAD_COEFF" but that keyword has apparently been changed to "SOLAR_RAD_COEFF_NOM".</w:t>
            </w:r>
          </w:p>
        </w:tc>
        <w:tc>
          <w:tcPr>
            <w:tcW w:w="2446" w:type="dxa"/>
            <w:tcBorders>
              <w:top w:val="single" w:sz="4" w:space="0" w:color="auto"/>
              <w:left w:val="single" w:sz="4" w:space="0" w:color="auto"/>
              <w:bottom w:val="single" w:sz="4" w:space="0" w:color="auto"/>
              <w:right w:val="single" w:sz="4" w:space="0" w:color="auto"/>
            </w:tcBorders>
            <w:vAlign w:val="center"/>
          </w:tcPr>
          <w:p w14:paraId="50C36F46"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7490A0D3" w14:textId="77777777" w:rsidR="0071340D" w:rsidRPr="0074462F" w:rsidRDefault="0071340D" w:rsidP="00372DA1">
            <w:pPr>
              <w:rPr>
                <w:color w:val="000000" w:themeColor="text1"/>
                <w:sz w:val="22"/>
                <w:szCs w:val="22"/>
              </w:rPr>
            </w:pPr>
            <w:r w:rsidRPr="0074462F">
              <w:rPr>
                <w:color w:val="000000" w:themeColor="text1"/>
                <w:sz w:val="22"/>
                <w:szCs w:val="22"/>
              </w:rPr>
              <w:t>Either fix example with documented keyword or revert to "SOLAR_RAD_COEFF" as is used in all the other ODMs. Since there is no apparent way to specify a "non-nominal solar radiation coefficient", I would favor reverting the keyword for consistency's sake.</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6B76BB08" w14:textId="77777777" w:rsidR="0071340D" w:rsidRPr="0074462F" w:rsidRDefault="0071340D" w:rsidP="00372DA1">
            <w:pPr>
              <w:rPr>
                <w:color w:val="000000" w:themeColor="text1"/>
                <w:sz w:val="22"/>
              </w:rPr>
            </w:pPr>
            <w:r>
              <w:rPr>
                <w:color w:val="000000" w:themeColor="text1"/>
                <w:sz w:val="22"/>
              </w:rPr>
              <w:t>Fixed.</w:t>
            </w:r>
          </w:p>
        </w:tc>
      </w:tr>
      <w:tr w:rsidR="00304B5B" w:rsidRPr="00C635BB" w14:paraId="19BEB839"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195AA502" w14:textId="77777777" w:rsidR="00304B5B" w:rsidRPr="0074462F" w:rsidRDefault="00304B5B" w:rsidP="00372DA1">
            <w:pPr>
              <w:rPr>
                <w:color w:val="000000" w:themeColor="text1"/>
                <w:sz w:val="22"/>
              </w:rPr>
            </w:pPr>
            <w:r w:rsidRPr="0074462F">
              <w:rPr>
                <w:color w:val="000000" w:themeColor="text1"/>
                <w:sz w:val="22"/>
              </w:rPr>
              <w:t>G-7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45790DE6" w14:textId="77777777" w:rsidR="00304B5B" w:rsidRPr="0074462F" w:rsidRDefault="00304B5B" w:rsidP="00372DA1">
            <w:pPr>
              <w:rPr>
                <w:color w:val="000000" w:themeColor="text1"/>
                <w:sz w:val="22"/>
              </w:rPr>
            </w:pPr>
            <w:r w:rsidRPr="0074462F">
              <w:rPr>
                <w:color w:val="000000" w:themeColor="text1"/>
                <w:sz w:val="22"/>
              </w:rPr>
              <w:t>Fig G-5</w:t>
            </w:r>
          </w:p>
        </w:tc>
        <w:tc>
          <w:tcPr>
            <w:tcW w:w="684" w:type="dxa"/>
            <w:tcBorders>
              <w:top w:val="single" w:sz="4" w:space="0" w:color="auto"/>
              <w:left w:val="single" w:sz="4" w:space="0" w:color="auto"/>
              <w:bottom w:val="single" w:sz="4" w:space="0" w:color="auto"/>
              <w:right w:val="single" w:sz="4" w:space="0" w:color="auto"/>
            </w:tcBorders>
            <w:vAlign w:val="center"/>
          </w:tcPr>
          <w:p w14:paraId="50171808" w14:textId="77777777" w:rsidR="00304B5B" w:rsidRPr="0074462F" w:rsidRDefault="00304B5B"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2101BED4" w14:textId="77777777" w:rsidR="00304B5B" w:rsidRPr="0074462F" w:rsidRDefault="00304B5B"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5B028F46" w14:textId="77777777" w:rsidR="00304B5B" w:rsidRPr="0074462F" w:rsidRDefault="00304B5B" w:rsidP="00372DA1">
            <w:pPr>
              <w:rPr>
                <w:color w:val="000000" w:themeColor="text1"/>
                <w:sz w:val="22"/>
                <w:szCs w:val="22"/>
              </w:rPr>
            </w:pPr>
            <w:r w:rsidRPr="0074462F">
              <w:rPr>
                <w:color w:val="000000" w:themeColor="text1"/>
                <w:sz w:val="22"/>
                <w:szCs w:val="22"/>
              </w:rPr>
              <w:t xml:space="preserve">In the second covariance section, the frame is EFG. The formulation in the SANA Celestial Body Reference Frame Registry shows 6 elements: E, F, G, </w:t>
            </w:r>
            <w:proofErr w:type="spellStart"/>
            <w:r w:rsidRPr="0074462F">
              <w:rPr>
                <w:color w:val="000000" w:themeColor="text1"/>
                <w:sz w:val="22"/>
                <w:szCs w:val="22"/>
              </w:rPr>
              <w:t>Edot</w:t>
            </w:r>
            <w:proofErr w:type="spellEnd"/>
            <w:r w:rsidRPr="0074462F">
              <w:rPr>
                <w:color w:val="000000" w:themeColor="text1"/>
                <w:sz w:val="22"/>
                <w:szCs w:val="22"/>
              </w:rPr>
              <w:t xml:space="preserve">, </w:t>
            </w:r>
            <w:proofErr w:type="spellStart"/>
            <w:r w:rsidRPr="0074462F">
              <w:rPr>
                <w:color w:val="000000" w:themeColor="text1"/>
                <w:sz w:val="22"/>
                <w:szCs w:val="22"/>
              </w:rPr>
              <w:t>Fdot</w:t>
            </w:r>
            <w:proofErr w:type="spellEnd"/>
            <w:r w:rsidRPr="0074462F">
              <w:rPr>
                <w:color w:val="000000" w:themeColor="text1"/>
                <w:sz w:val="22"/>
                <w:szCs w:val="22"/>
              </w:rPr>
              <w:t xml:space="preserve">, </w:t>
            </w:r>
            <w:proofErr w:type="spellStart"/>
            <w:r w:rsidRPr="0074462F">
              <w:rPr>
                <w:color w:val="000000" w:themeColor="text1"/>
                <w:sz w:val="22"/>
                <w:szCs w:val="22"/>
              </w:rPr>
              <w:t>Gdot</w:t>
            </w:r>
            <w:proofErr w:type="spellEnd"/>
            <w:r w:rsidRPr="0074462F">
              <w:rPr>
                <w:color w:val="000000" w:themeColor="text1"/>
                <w:sz w:val="22"/>
                <w:szCs w:val="22"/>
              </w:rPr>
              <w:t xml:space="preserve">. The example shows only 3 COV_UNITS (km, km, km); the number of elements in the covariance matrix (6) is consistent with 3 COV_UNITS, but not the SANA Celestial Body Reference Frames Registry frame </w:t>
            </w:r>
            <w:r w:rsidRPr="0074462F">
              <w:rPr>
                <w:color w:val="000000" w:themeColor="text1"/>
                <w:sz w:val="22"/>
                <w:szCs w:val="22"/>
              </w:rPr>
              <w:lastRenderedPageBreak/>
              <w:t>formulation, which would require 21 elements in the covariance matrix.</w:t>
            </w:r>
          </w:p>
        </w:tc>
        <w:tc>
          <w:tcPr>
            <w:tcW w:w="2446" w:type="dxa"/>
            <w:tcBorders>
              <w:top w:val="single" w:sz="4" w:space="0" w:color="auto"/>
              <w:left w:val="single" w:sz="4" w:space="0" w:color="auto"/>
              <w:bottom w:val="single" w:sz="4" w:space="0" w:color="auto"/>
              <w:right w:val="single" w:sz="4" w:space="0" w:color="auto"/>
            </w:tcBorders>
            <w:vAlign w:val="center"/>
            <w:hideMark/>
          </w:tcPr>
          <w:p w14:paraId="0C3F5C7B" w14:textId="77777777" w:rsidR="00304B5B" w:rsidRPr="0074462F" w:rsidRDefault="00304B5B" w:rsidP="00372DA1">
            <w:pPr>
              <w:rPr>
                <w:color w:val="000000" w:themeColor="text1"/>
                <w:sz w:val="22"/>
              </w:rPr>
            </w:pPr>
            <w:r w:rsidRPr="0074462F">
              <w:rPr>
                <w:color w:val="000000" w:themeColor="text1"/>
                <w:sz w:val="22"/>
              </w:rPr>
              <w:lastRenderedPageBreak/>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75CB8B4F" w14:textId="77777777" w:rsidR="00304B5B" w:rsidRPr="0074462F" w:rsidRDefault="00304B5B" w:rsidP="00372DA1">
            <w:pPr>
              <w:rPr>
                <w:color w:val="000000" w:themeColor="text1"/>
                <w:sz w:val="22"/>
                <w:szCs w:val="22"/>
              </w:rPr>
            </w:pPr>
            <w:r w:rsidRPr="0074462F">
              <w:rPr>
                <w:color w:val="000000" w:themeColor="text1"/>
                <w:sz w:val="22"/>
                <w:szCs w:val="22"/>
              </w:rPr>
              <w:t>Either the entry in the SANA Celestial Body Reference Frame Registry is incorrect, or the example G-5 is incorrect.</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1CAC517C" w14:textId="77777777" w:rsidR="00304B5B" w:rsidRPr="0074462F" w:rsidRDefault="00304B5B" w:rsidP="00372DA1">
            <w:pPr>
              <w:rPr>
                <w:color w:val="000000" w:themeColor="text1"/>
                <w:sz w:val="22"/>
              </w:rPr>
            </w:pPr>
            <w:r>
              <w:rPr>
                <w:color w:val="000000" w:themeColor="text1"/>
                <w:sz w:val="22"/>
              </w:rPr>
              <w:t>Fixed.</w:t>
            </w:r>
          </w:p>
        </w:tc>
      </w:tr>
      <w:tr w:rsidR="0071340D" w:rsidRPr="00C635BB" w14:paraId="52F7EE59" w14:textId="77777777" w:rsidTr="00304B5B">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1555FD7A" w14:textId="77777777" w:rsidR="0071340D" w:rsidRPr="0074462F" w:rsidRDefault="0071340D" w:rsidP="00372DA1">
            <w:pPr>
              <w:rPr>
                <w:color w:val="000000" w:themeColor="text1"/>
                <w:sz w:val="22"/>
              </w:rPr>
            </w:pPr>
            <w:r w:rsidRPr="0074462F">
              <w:rPr>
                <w:color w:val="000000" w:themeColor="text1"/>
                <w:sz w:val="22"/>
              </w:rPr>
              <w:t>G-7</w:t>
            </w:r>
          </w:p>
        </w:tc>
        <w:tc>
          <w:tcPr>
            <w:tcW w:w="1062" w:type="dxa"/>
            <w:tcBorders>
              <w:top w:val="single" w:sz="4" w:space="0" w:color="auto"/>
              <w:left w:val="single" w:sz="4" w:space="0" w:color="auto"/>
              <w:bottom w:val="single" w:sz="4" w:space="0" w:color="auto"/>
              <w:right w:val="single" w:sz="4" w:space="0" w:color="auto"/>
            </w:tcBorders>
            <w:vAlign w:val="center"/>
            <w:hideMark/>
          </w:tcPr>
          <w:p w14:paraId="1EE9F369" w14:textId="77777777" w:rsidR="0071340D" w:rsidRPr="0074462F" w:rsidRDefault="0071340D" w:rsidP="00372DA1">
            <w:pPr>
              <w:rPr>
                <w:color w:val="000000" w:themeColor="text1"/>
                <w:sz w:val="22"/>
              </w:rPr>
            </w:pPr>
            <w:r w:rsidRPr="0074462F">
              <w:rPr>
                <w:color w:val="000000" w:themeColor="text1"/>
                <w:sz w:val="22"/>
              </w:rPr>
              <w:t>Fig G-5</w:t>
            </w:r>
          </w:p>
        </w:tc>
        <w:tc>
          <w:tcPr>
            <w:tcW w:w="684" w:type="dxa"/>
            <w:tcBorders>
              <w:top w:val="single" w:sz="4" w:space="0" w:color="auto"/>
              <w:left w:val="single" w:sz="4" w:space="0" w:color="auto"/>
              <w:bottom w:val="single" w:sz="4" w:space="0" w:color="auto"/>
              <w:right w:val="single" w:sz="4" w:space="0" w:color="auto"/>
            </w:tcBorders>
            <w:vAlign w:val="center"/>
          </w:tcPr>
          <w:p w14:paraId="102BBE91"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793A75B9" w14:textId="77777777" w:rsidR="0071340D" w:rsidRPr="0074462F" w:rsidRDefault="0071340D" w:rsidP="00372DA1">
            <w:pPr>
              <w:rPr>
                <w:color w:val="000000" w:themeColor="text1"/>
                <w:sz w:val="22"/>
              </w:rPr>
            </w:pP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52C32B20" w14:textId="77777777" w:rsidR="0071340D" w:rsidRPr="0074462F" w:rsidRDefault="0071340D" w:rsidP="00372DA1">
            <w:pPr>
              <w:rPr>
                <w:color w:val="000000" w:themeColor="text1"/>
                <w:sz w:val="22"/>
                <w:szCs w:val="22"/>
              </w:rPr>
            </w:pPr>
            <w:r w:rsidRPr="0074462F">
              <w:rPr>
                <w:color w:val="000000" w:themeColor="text1"/>
                <w:sz w:val="22"/>
                <w:szCs w:val="22"/>
              </w:rPr>
              <w:t xml:space="preserve">In the second covariance section, the COV_REF_FRAME is EFG, and so is the COV_TYPE. The SANA Orbital Elements Registry does not list EFG as a valid orbital element set (thus it cannot be used as the covariance line type). </w:t>
            </w:r>
          </w:p>
        </w:tc>
        <w:tc>
          <w:tcPr>
            <w:tcW w:w="2446" w:type="dxa"/>
            <w:tcBorders>
              <w:top w:val="single" w:sz="4" w:space="0" w:color="auto"/>
              <w:left w:val="single" w:sz="4" w:space="0" w:color="auto"/>
              <w:bottom w:val="single" w:sz="4" w:space="0" w:color="auto"/>
              <w:right w:val="single" w:sz="4" w:space="0" w:color="auto"/>
            </w:tcBorders>
            <w:vAlign w:val="center"/>
          </w:tcPr>
          <w:p w14:paraId="245A3A47"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347A6C7E" w14:textId="77777777" w:rsidR="0071340D" w:rsidRPr="0074462F" w:rsidRDefault="0071340D" w:rsidP="00372DA1">
            <w:pPr>
              <w:rPr>
                <w:color w:val="000000" w:themeColor="text1"/>
                <w:sz w:val="22"/>
                <w:szCs w:val="22"/>
              </w:rPr>
            </w:pPr>
            <w:r w:rsidRPr="0074462F">
              <w:rPr>
                <w:color w:val="000000" w:themeColor="text1"/>
                <w:sz w:val="22"/>
                <w:szCs w:val="22"/>
              </w:rPr>
              <w:t>If EFG can be used as the COV_TYPE, then it should be added to the SANA Orbital Elements Registry.</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57A0E82D" w14:textId="17CDBCA2" w:rsidR="0071340D" w:rsidRPr="0074462F" w:rsidRDefault="00304B5B" w:rsidP="00372DA1">
            <w:pPr>
              <w:rPr>
                <w:color w:val="000000" w:themeColor="text1"/>
                <w:sz w:val="22"/>
              </w:rPr>
            </w:pPr>
            <w:r>
              <w:rPr>
                <w:color w:val="000000" w:themeColor="text1"/>
                <w:sz w:val="22"/>
              </w:rPr>
              <w:t>Fixed.</w:t>
            </w:r>
          </w:p>
        </w:tc>
      </w:tr>
      <w:tr w:rsidR="0071340D" w:rsidRPr="00C635BB" w14:paraId="32343EC7" w14:textId="77777777" w:rsidTr="00372DA1">
        <w:tblPrEx>
          <w:tblLook w:val="04A0" w:firstRow="1" w:lastRow="0" w:firstColumn="1" w:lastColumn="0" w:noHBand="0" w:noVBand="1"/>
        </w:tblPrEx>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14:paraId="0B8484C3" w14:textId="77777777" w:rsidR="0071340D" w:rsidRPr="0074462F" w:rsidRDefault="0071340D" w:rsidP="00372DA1">
            <w:pPr>
              <w:rPr>
                <w:color w:val="000000" w:themeColor="text1"/>
                <w:sz w:val="22"/>
              </w:rPr>
            </w:pPr>
            <w:r w:rsidRPr="0074462F">
              <w:rPr>
                <w:color w:val="000000" w:themeColor="text1"/>
                <w:sz w:val="22"/>
              </w:rPr>
              <w:t>G-10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5E5F31F" w14:textId="77777777" w:rsidR="0071340D" w:rsidRPr="0074462F" w:rsidRDefault="0071340D" w:rsidP="00372DA1">
            <w:pPr>
              <w:rPr>
                <w:color w:val="000000" w:themeColor="text1"/>
                <w:sz w:val="22"/>
              </w:rPr>
            </w:pPr>
            <w:r w:rsidRPr="0074462F">
              <w:rPr>
                <w:color w:val="000000" w:themeColor="text1"/>
                <w:sz w:val="22"/>
              </w:rPr>
              <w:t>Annex G</w:t>
            </w:r>
          </w:p>
        </w:tc>
        <w:tc>
          <w:tcPr>
            <w:tcW w:w="684" w:type="dxa"/>
            <w:tcBorders>
              <w:top w:val="single" w:sz="4" w:space="0" w:color="auto"/>
              <w:left w:val="single" w:sz="4" w:space="0" w:color="auto"/>
              <w:bottom w:val="single" w:sz="4" w:space="0" w:color="auto"/>
              <w:right w:val="single" w:sz="4" w:space="0" w:color="auto"/>
            </w:tcBorders>
            <w:vAlign w:val="center"/>
          </w:tcPr>
          <w:p w14:paraId="11ACD4A4" w14:textId="77777777" w:rsidR="0071340D" w:rsidRPr="0074462F" w:rsidRDefault="0071340D" w:rsidP="00372DA1">
            <w:pPr>
              <w:rPr>
                <w:color w:val="000000" w:themeColor="text1"/>
                <w:sz w:val="22"/>
              </w:rPr>
            </w:pPr>
          </w:p>
        </w:tc>
        <w:tc>
          <w:tcPr>
            <w:tcW w:w="684" w:type="dxa"/>
            <w:tcBorders>
              <w:top w:val="single" w:sz="4" w:space="0" w:color="auto"/>
              <w:left w:val="single" w:sz="4" w:space="0" w:color="auto"/>
              <w:bottom w:val="single" w:sz="4" w:space="0" w:color="auto"/>
              <w:right w:val="single" w:sz="4" w:space="0" w:color="auto"/>
            </w:tcBorders>
            <w:vAlign w:val="center"/>
          </w:tcPr>
          <w:p w14:paraId="2E664C1B" w14:textId="77777777" w:rsidR="0071340D" w:rsidRPr="0074462F" w:rsidRDefault="0071340D" w:rsidP="00372DA1">
            <w:pPr>
              <w:rPr>
                <w:color w:val="000000" w:themeColor="text1"/>
                <w:sz w:val="22"/>
              </w:rPr>
            </w:pPr>
            <w:r w:rsidRPr="0074462F">
              <w:rPr>
                <w:color w:val="000000" w:themeColor="text1"/>
                <w:sz w:val="22"/>
              </w:rPr>
              <w:t>ed/</w:t>
            </w:r>
            <w:proofErr w:type="spellStart"/>
            <w:r w:rsidRPr="0074462F">
              <w:rPr>
                <w:color w:val="000000" w:themeColor="text1"/>
                <w:sz w:val="22"/>
              </w:rPr>
              <w:t>te</w:t>
            </w:r>
            <w:proofErr w:type="spellEnd"/>
          </w:p>
        </w:tc>
        <w:tc>
          <w:tcPr>
            <w:tcW w:w="3770" w:type="dxa"/>
            <w:tcBorders>
              <w:top w:val="single" w:sz="4" w:space="0" w:color="auto"/>
              <w:left w:val="single" w:sz="4" w:space="0" w:color="auto"/>
              <w:bottom w:val="single" w:sz="4" w:space="0" w:color="auto"/>
              <w:right w:val="single" w:sz="4" w:space="0" w:color="auto"/>
            </w:tcBorders>
            <w:vAlign w:val="center"/>
            <w:hideMark/>
          </w:tcPr>
          <w:p w14:paraId="258267F3" w14:textId="77777777" w:rsidR="0071340D" w:rsidRPr="0074462F" w:rsidRDefault="0071340D" w:rsidP="00372DA1">
            <w:pPr>
              <w:rPr>
                <w:color w:val="000000" w:themeColor="text1"/>
                <w:sz w:val="22"/>
                <w:szCs w:val="22"/>
              </w:rPr>
            </w:pPr>
            <w:r w:rsidRPr="0074462F">
              <w:rPr>
                <w:color w:val="000000" w:themeColor="text1"/>
                <w:sz w:val="22"/>
                <w:szCs w:val="22"/>
              </w:rPr>
              <w:t>Here's another miss from my checkout of example G-6: in the XML line id="CCSDS_OCM_VERS" version="P2.39", the P2.39 should not appear.</w:t>
            </w:r>
          </w:p>
        </w:tc>
        <w:tc>
          <w:tcPr>
            <w:tcW w:w="2446" w:type="dxa"/>
            <w:tcBorders>
              <w:top w:val="single" w:sz="4" w:space="0" w:color="auto"/>
              <w:left w:val="single" w:sz="4" w:space="0" w:color="auto"/>
              <w:bottom w:val="single" w:sz="4" w:space="0" w:color="auto"/>
              <w:right w:val="single" w:sz="4" w:space="0" w:color="auto"/>
            </w:tcBorders>
            <w:vAlign w:val="center"/>
          </w:tcPr>
          <w:p w14:paraId="16DA9B57" w14:textId="77777777" w:rsidR="0071340D" w:rsidRPr="0074462F" w:rsidRDefault="0071340D" w:rsidP="00372DA1">
            <w:pPr>
              <w:rPr>
                <w:color w:val="000000" w:themeColor="text1"/>
                <w:sz w:val="22"/>
              </w:rPr>
            </w:pPr>
            <w:r w:rsidRPr="0074462F">
              <w:rPr>
                <w:color w:val="000000" w:themeColor="text1"/>
                <w:sz w:val="22"/>
              </w:rPr>
              <w:t>David S. Berry / NASA</w:t>
            </w:r>
          </w:p>
        </w:tc>
        <w:tc>
          <w:tcPr>
            <w:tcW w:w="2776" w:type="dxa"/>
            <w:gridSpan w:val="2"/>
            <w:tcBorders>
              <w:top w:val="single" w:sz="4" w:space="0" w:color="auto"/>
              <w:left w:val="single" w:sz="4" w:space="0" w:color="auto"/>
              <w:bottom w:val="single" w:sz="4" w:space="0" w:color="auto"/>
              <w:right w:val="single" w:sz="4" w:space="0" w:color="auto"/>
            </w:tcBorders>
            <w:vAlign w:val="center"/>
            <w:hideMark/>
          </w:tcPr>
          <w:p w14:paraId="5B8605B6" w14:textId="77777777" w:rsidR="0071340D" w:rsidRPr="0074462F" w:rsidRDefault="0071340D" w:rsidP="00372DA1">
            <w:pPr>
              <w:rPr>
                <w:color w:val="000000" w:themeColor="text1"/>
                <w:sz w:val="22"/>
                <w:szCs w:val="22"/>
              </w:rPr>
            </w:pPr>
            <w:r w:rsidRPr="0074462F">
              <w:rPr>
                <w:color w:val="000000" w:themeColor="text1"/>
                <w:sz w:val="22"/>
                <w:szCs w:val="22"/>
              </w:rPr>
              <w:t>From: P2.39</w:t>
            </w:r>
          </w:p>
          <w:p w14:paraId="3F95FE4B" w14:textId="77777777" w:rsidR="0071340D" w:rsidRPr="0074462F" w:rsidRDefault="0071340D" w:rsidP="00372DA1">
            <w:pPr>
              <w:rPr>
                <w:color w:val="000000" w:themeColor="text1"/>
                <w:sz w:val="22"/>
                <w:szCs w:val="22"/>
              </w:rPr>
            </w:pPr>
            <w:r w:rsidRPr="0074462F">
              <w:rPr>
                <w:color w:val="000000" w:themeColor="text1"/>
                <w:sz w:val="22"/>
                <w:szCs w:val="22"/>
              </w:rPr>
              <w:t>To: 3.0</w:t>
            </w:r>
          </w:p>
        </w:tc>
        <w:tc>
          <w:tcPr>
            <w:tcW w:w="2079" w:type="dxa"/>
            <w:tcBorders>
              <w:top w:val="single" w:sz="4" w:space="0" w:color="auto"/>
              <w:left w:val="single" w:sz="4" w:space="0" w:color="auto"/>
              <w:bottom w:val="single" w:sz="4" w:space="0" w:color="auto"/>
              <w:right w:val="single" w:sz="4" w:space="0" w:color="auto"/>
            </w:tcBorders>
            <w:shd w:val="clear" w:color="auto" w:fill="92D050"/>
            <w:vAlign w:val="center"/>
          </w:tcPr>
          <w:p w14:paraId="784961A7" w14:textId="77777777" w:rsidR="0071340D" w:rsidRPr="0074462F" w:rsidRDefault="0071340D" w:rsidP="00372DA1">
            <w:pPr>
              <w:rPr>
                <w:color w:val="000000" w:themeColor="text1"/>
                <w:sz w:val="22"/>
              </w:rPr>
            </w:pPr>
            <w:r>
              <w:rPr>
                <w:color w:val="000000" w:themeColor="text1"/>
                <w:sz w:val="22"/>
              </w:rPr>
              <w:t>Fixed.</w:t>
            </w:r>
          </w:p>
        </w:tc>
      </w:tr>
    </w:tbl>
    <w:p w14:paraId="19591C8E" w14:textId="77777777" w:rsidR="0071340D" w:rsidRPr="00C635BB" w:rsidRDefault="0071340D" w:rsidP="0071340D"/>
    <w:p w14:paraId="1BF9D7DC" w14:textId="77777777" w:rsidR="0071340D" w:rsidRPr="00C635BB" w:rsidRDefault="0071340D" w:rsidP="0074462F"/>
    <w:sectPr w:rsidR="0071340D" w:rsidRPr="00C635BB" w:rsidSect="00C635BB">
      <w:headerReference w:type="default" r:id="rId11"/>
      <w:footerReference w:type="default" r:id="rId12"/>
      <w:pgSz w:w="15840" w:h="12240" w:orient="landscape" w:code="1"/>
      <w:pgMar w:top="1440" w:right="720" w:bottom="1440" w:left="720" w:header="720"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92BFA" w14:textId="77777777" w:rsidR="00E11757" w:rsidRDefault="00E11757">
      <w:r>
        <w:separator/>
      </w:r>
    </w:p>
  </w:endnote>
  <w:endnote w:type="continuationSeparator" w:id="0">
    <w:p w14:paraId="5E000160" w14:textId="77777777" w:rsidR="00E11757" w:rsidRDefault="00E1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DFont+F1">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G Times (W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58654" w14:textId="77777777" w:rsidR="00372DA1" w:rsidRPr="008E3BF4" w:rsidRDefault="00372DA1" w:rsidP="008E3BF4">
    <w:pPr>
      <w:pStyle w:val="Footer"/>
      <w:jc w:val="center"/>
      <w:rPr>
        <w:sz w:val="16"/>
        <w:szCs w:val="16"/>
      </w:rPr>
    </w:pPr>
    <w:r w:rsidRPr="008E3BF4">
      <w:rPr>
        <w:sz w:val="16"/>
        <w:szCs w:val="16"/>
      </w:rPr>
      <w:t>(Type:  ge = general, te = technical, ed = editorial)</w:t>
    </w:r>
  </w:p>
  <w:p w14:paraId="36FF3631" w14:textId="04829653" w:rsidR="00372DA1" w:rsidRDefault="00372DA1" w:rsidP="008E3BF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00D03" w14:textId="77777777" w:rsidR="00E11757" w:rsidRDefault="00E11757">
      <w:r>
        <w:separator/>
      </w:r>
    </w:p>
  </w:footnote>
  <w:footnote w:type="continuationSeparator" w:id="0">
    <w:p w14:paraId="210608A0" w14:textId="77777777" w:rsidR="00E11757" w:rsidRDefault="00E11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E6ABE" w14:textId="5AACE58C" w:rsidR="00372DA1" w:rsidRDefault="00372DA1" w:rsidP="00C635BB">
    <w:pPr>
      <w:pStyle w:val="Heading1"/>
      <w:rPr>
        <w:bCs/>
        <w:color w:val="3366FF"/>
        <w:sz w:val="22"/>
      </w:rPr>
    </w:pPr>
    <w:r>
      <w:rPr>
        <w:bCs/>
        <w:color w:val="3366FF"/>
        <w:sz w:val="22"/>
      </w:rPr>
      <w:t>COMMENT RESOLUTION MATRIX:  Orbit Data Messages Pink Book P2.40</w:t>
    </w:r>
  </w:p>
  <w:p w14:paraId="37E0D80D" w14:textId="272961E5" w:rsidR="00372DA1" w:rsidRPr="001D66E2" w:rsidRDefault="00372DA1" w:rsidP="001D66E2">
    <w:pPr>
      <w:jc w:val="center"/>
    </w:pPr>
    <w:r w:rsidRPr="001D66E2">
      <w:rPr>
        <w:color w:val="FF0000"/>
      </w:rPr>
      <w:t>NOTE: ALL PAGE/SECTION/LINE NUMBERS SHALL BE RELATIVE TO "CHANGES ACCEPTED" VERSION</w:t>
    </w:r>
  </w:p>
  <w:tbl>
    <w:tblPr>
      <w:tblStyle w:val="TableGrid"/>
      <w:tblW w:w="12888" w:type="dxa"/>
      <w:tblLook w:val="04A0" w:firstRow="1" w:lastRow="0" w:firstColumn="1" w:lastColumn="0" w:noHBand="0" w:noVBand="1"/>
    </w:tblPr>
    <w:tblGrid>
      <w:gridCol w:w="378"/>
      <w:gridCol w:w="3510"/>
      <w:gridCol w:w="360"/>
      <w:gridCol w:w="2610"/>
      <w:gridCol w:w="360"/>
      <w:gridCol w:w="2430"/>
      <w:gridCol w:w="360"/>
      <w:gridCol w:w="2880"/>
    </w:tblGrid>
    <w:tr w:rsidR="00372DA1" w14:paraId="218E53B7" w14:textId="77777777" w:rsidTr="008E0F36">
      <w:tc>
        <w:tcPr>
          <w:tcW w:w="378" w:type="dxa"/>
          <w:shd w:val="clear" w:color="auto" w:fill="B0FED3"/>
        </w:tcPr>
        <w:p w14:paraId="6E34EB05" w14:textId="77777777" w:rsidR="00372DA1" w:rsidRDefault="00372DA1" w:rsidP="004638CE"/>
      </w:tc>
      <w:tc>
        <w:tcPr>
          <w:tcW w:w="3510" w:type="dxa"/>
          <w:tcBorders>
            <w:top w:val="nil"/>
            <w:bottom w:val="nil"/>
          </w:tcBorders>
        </w:tcPr>
        <w:p w14:paraId="7F2903D1" w14:textId="164EC60C" w:rsidR="00372DA1" w:rsidRDefault="00372DA1" w:rsidP="004638CE">
          <w:r>
            <w:t>Agree with reviewer comment; fixed</w:t>
          </w:r>
        </w:p>
      </w:tc>
      <w:tc>
        <w:tcPr>
          <w:tcW w:w="360" w:type="dxa"/>
          <w:shd w:val="clear" w:color="auto" w:fill="F3FEB0"/>
        </w:tcPr>
        <w:p w14:paraId="6384636F" w14:textId="77777777" w:rsidR="00372DA1" w:rsidRDefault="00372DA1" w:rsidP="004638CE"/>
      </w:tc>
      <w:tc>
        <w:tcPr>
          <w:tcW w:w="2610" w:type="dxa"/>
          <w:tcBorders>
            <w:top w:val="nil"/>
            <w:bottom w:val="nil"/>
          </w:tcBorders>
        </w:tcPr>
        <w:p w14:paraId="68E77290" w14:textId="74C6160C" w:rsidR="00372DA1" w:rsidRDefault="00372DA1" w:rsidP="004638CE">
          <w:r>
            <w:t>Awaiting input/clarification</w:t>
          </w:r>
        </w:p>
      </w:tc>
      <w:tc>
        <w:tcPr>
          <w:tcW w:w="360" w:type="dxa"/>
          <w:shd w:val="clear" w:color="auto" w:fill="FD9D9D"/>
        </w:tcPr>
        <w:p w14:paraId="1222E4F8" w14:textId="77777777" w:rsidR="00372DA1" w:rsidRDefault="00372DA1" w:rsidP="004638CE"/>
      </w:tc>
      <w:tc>
        <w:tcPr>
          <w:tcW w:w="2430" w:type="dxa"/>
          <w:tcBorders>
            <w:top w:val="nil"/>
            <w:bottom w:val="nil"/>
          </w:tcBorders>
        </w:tcPr>
        <w:p w14:paraId="5FB6ABB9" w14:textId="0FAE20B9" w:rsidR="00372DA1" w:rsidRDefault="00372DA1" w:rsidP="004638CE">
          <w:r>
            <w:t>Disagree with comment</w:t>
          </w:r>
        </w:p>
      </w:tc>
      <w:tc>
        <w:tcPr>
          <w:tcW w:w="360" w:type="dxa"/>
          <w:shd w:val="clear" w:color="auto" w:fill="CCC0D9" w:themeFill="accent4" w:themeFillTint="66"/>
        </w:tcPr>
        <w:p w14:paraId="7DE6C9CB" w14:textId="77777777" w:rsidR="00372DA1" w:rsidRDefault="00372DA1" w:rsidP="004638CE"/>
      </w:tc>
      <w:tc>
        <w:tcPr>
          <w:tcW w:w="2880" w:type="dxa"/>
          <w:tcBorders>
            <w:top w:val="nil"/>
            <w:bottom w:val="nil"/>
            <w:right w:val="nil"/>
          </w:tcBorders>
        </w:tcPr>
        <w:p w14:paraId="19D87F0A" w14:textId="6A26443C" w:rsidR="00372DA1" w:rsidRDefault="00372DA1" w:rsidP="004638CE">
          <w:r>
            <w:t>Requires further discussion</w:t>
          </w:r>
        </w:p>
      </w:tc>
    </w:tr>
  </w:tbl>
  <w:p w14:paraId="54FB2387" w14:textId="77777777" w:rsidR="00372DA1" w:rsidRPr="004638CE" w:rsidRDefault="00372DA1" w:rsidP="004638CE"/>
  <w:p w14:paraId="3F82E198" w14:textId="77777777" w:rsidR="00372DA1" w:rsidRDefault="00372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9621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1002E"/>
    <w:multiLevelType w:val="hybridMultilevel"/>
    <w:tmpl w:val="48264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05253F"/>
    <w:multiLevelType w:val="multilevel"/>
    <w:tmpl w:val="3B8AAC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61DE9"/>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4" w15:restartNumberingAfterBreak="0">
    <w:nsid w:val="10D74A6D"/>
    <w:multiLevelType w:val="hybridMultilevel"/>
    <w:tmpl w:val="3ACE53F6"/>
    <w:lvl w:ilvl="0" w:tplc="2156671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722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6C82921"/>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6C6BE5"/>
    <w:multiLevelType w:val="singleLevel"/>
    <w:tmpl w:val="963619DA"/>
    <w:lvl w:ilvl="0">
      <w:start w:val="1"/>
      <w:numFmt w:val="bullet"/>
      <w:lvlText w:val=""/>
      <w:lvlJc w:val="left"/>
      <w:pPr>
        <w:tabs>
          <w:tab w:val="num" w:pos="360"/>
        </w:tabs>
        <w:ind w:left="360" w:hanging="360"/>
      </w:pPr>
      <w:rPr>
        <w:rFonts w:ascii="Symbol" w:hAnsi="Symbol" w:hint="default"/>
        <w:sz w:val="18"/>
      </w:rPr>
    </w:lvl>
  </w:abstractNum>
  <w:abstractNum w:abstractNumId="8" w15:restartNumberingAfterBreak="0">
    <w:nsid w:val="21C416B2"/>
    <w:multiLevelType w:val="hybridMultilevel"/>
    <w:tmpl w:val="E2B27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C6711D"/>
    <w:multiLevelType w:val="hybridMultilevel"/>
    <w:tmpl w:val="59E2A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A0546C1"/>
    <w:multiLevelType w:val="hybridMultilevel"/>
    <w:tmpl w:val="50483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2A0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F742AD"/>
    <w:multiLevelType w:val="hybridMultilevel"/>
    <w:tmpl w:val="4D066E54"/>
    <w:lvl w:ilvl="0" w:tplc="7E3E8342">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105AF9"/>
    <w:multiLevelType w:val="singleLevel"/>
    <w:tmpl w:val="FD04434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D5D5A9B"/>
    <w:multiLevelType w:val="hybridMultilevel"/>
    <w:tmpl w:val="90906266"/>
    <w:lvl w:ilvl="0" w:tplc="0407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FD814D8"/>
    <w:multiLevelType w:val="hybridMultilevel"/>
    <w:tmpl w:val="A6C8DCD4"/>
    <w:lvl w:ilvl="0" w:tplc="0407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3A26739"/>
    <w:multiLevelType w:val="hybridMultilevel"/>
    <w:tmpl w:val="83BA107C"/>
    <w:lvl w:ilvl="0" w:tplc="0407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93C43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AB428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AC403D3"/>
    <w:multiLevelType w:val="hybridMultilevel"/>
    <w:tmpl w:val="B478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81CFD"/>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2BF3FA1"/>
    <w:multiLevelType w:val="hybridMultilevel"/>
    <w:tmpl w:val="5D16A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3D858EA"/>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9CC381A"/>
    <w:multiLevelType w:val="hybridMultilevel"/>
    <w:tmpl w:val="18D27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C8653C4"/>
    <w:multiLevelType w:val="hybridMultilevel"/>
    <w:tmpl w:val="98660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316835"/>
    <w:multiLevelType w:val="singleLevel"/>
    <w:tmpl w:val="0B96ED2E"/>
    <w:lvl w:ilvl="0">
      <w:start w:val="1"/>
      <w:numFmt w:val="bullet"/>
      <w:lvlText w:val=""/>
      <w:lvlJc w:val="left"/>
      <w:pPr>
        <w:tabs>
          <w:tab w:val="num" w:pos="360"/>
        </w:tabs>
        <w:ind w:left="360" w:hanging="360"/>
      </w:pPr>
      <w:rPr>
        <w:rFonts w:ascii="Symbol" w:hAnsi="Symbol" w:hint="default"/>
        <w:sz w:val="18"/>
      </w:rPr>
    </w:lvl>
  </w:abstractNum>
  <w:abstractNum w:abstractNumId="26" w15:restartNumberingAfterBreak="0">
    <w:nsid w:val="5D671103"/>
    <w:multiLevelType w:val="hybridMultilevel"/>
    <w:tmpl w:val="9190C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7B14AF2"/>
    <w:multiLevelType w:val="singleLevel"/>
    <w:tmpl w:val="882CA5EA"/>
    <w:lvl w:ilvl="0">
      <w:start w:val="1"/>
      <w:numFmt w:val="bullet"/>
      <w:lvlText w:val=""/>
      <w:lvlJc w:val="left"/>
      <w:pPr>
        <w:tabs>
          <w:tab w:val="num" w:pos="360"/>
        </w:tabs>
        <w:ind w:left="360" w:hanging="360"/>
      </w:pPr>
      <w:rPr>
        <w:rFonts w:ascii="Symbol" w:hAnsi="Symbol" w:hint="default"/>
        <w:sz w:val="28"/>
      </w:rPr>
    </w:lvl>
  </w:abstractNum>
  <w:abstractNum w:abstractNumId="28" w15:restartNumberingAfterBreak="0">
    <w:nsid w:val="68D6307C"/>
    <w:multiLevelType w:val="multilevel"/>
    <w:tmpl w:val="3A5A22C0"/>
    <w:lvl w:ilvl="0">
      <w:start w:val="1"/>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8D86B9A"/>
    <w:multiLevelType w:val="hybridMultilevel"/>
    <w:tmpl w:val="6560A53A"/>
    <w:lvl w:ilvl="0" w:tplc="0407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21E3774"/>
    <w:multiLevelType w:val="singleLevel"/>
    <w:tmpl w:val="09623E78"/>
    <w:lvl w:ilvl="0">
      <w:start w:val="1"/>
      <w:numFmt w:val="bullet"/>
      <w:lvlText w:val=""/>
      <w:lvlJc w:val="left"/>
      <w:pPr>
        <w:tabs>
          <w:tab w:val="num" w:pos="360"/>
        </w:tabs>
        <w:ind w:left="360" w:hanging="360"/>
      </w:pPr>
      <w:rPr>
        <w:rFonts w:ascii="Symbol" w:hAnsi="Symbol" w:hint="default"/>
        <w:sz w:val="18"/>
      </w:rPr>
    </w:lvl>
  </w:abstractNum>
  <w:abstractNum w:abstractNumId="31" w15:restartNumberingAfterBreak="0">
    <w:nsid w:val="75FD45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61B4B77"/>
    <w:multiLevelType w:val="singleLevel"/>
    <w:tmpl w:val="9D10F390"/>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6D232AD"/>
    <w:multiLevelType w:val="hybridMultilevel"/>
    <w:tmpl w:val="BF7C8304"/>
    <w:lvl w:ilvl="0" w:tplc="FDAEC7FC">
      <w:start w:val="6"/>
      <w:numFmt w:val="bullet"/>
      <w:lvlText w:val="-"/>
      <w:lvlJc w:val="left"/>
      <w:pPr>
        <w:ind w:left="720" w:hanging="360"/>
      </w:pPr>
      <w:rPr>
        <w:rFonts w:ascii="Arial" w:eastAsia="CIDFont+F1"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41E4F"/>
    <w:multiLevelType w:val="hybridMultilevel"/>
    <w:tmpl w:val="DE74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57363F"/>
    <w:multiLevelType w:val="hybridMultilevel"/>
    <w:tmpl w:val="7BF6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7"/>
  </w:num>
  <w:num w:numId="4">
    <w:abstractNumId w:val="18"/>
  </w:num>
  <w:num w:numId="5">
    <w:abstractNumId w:val="31"/>
  </w:num>
  <w:num w:numId="6">
    <w:abstractNumId w:val="27"/>
  </w:num>
  <w:num w:numId="7">
    <w:abstractNumId w:val="13"/>
  </w:num>
  <w:num w:numId="8">
    <w:abstractNumId w:val="22"/>
  </w:num>
  <w:num w:numId="9">
    <w:abstractNumId w:val="20"/>
  </w:num>
  <w:num w:numId="10">
    <w:abstractNumId w:val="7"/>
  </w:num>
  <w:num w:numId="11">
    <w:abstractNumId w:val="30"/>
  </w:num>
  <w:num w:numId="12">
    <w:abstractNumId w:val="6"/>
  </w:num>
  <w:num w:numId="13">
    <w:abstractNumId w:val="32"/>
  </w:num>
  <w:num w:numId="14">
    <w:abstractNumId w:val="2"/>
  </w:num>
  <w:num w:numId="15">
    <w:abstractNumId w:val="3"/>
  </w:num>
  <w:num w:numId="16">
    <w:abstractNumId w:val="25"/>
  </w:num>
  <w:num w:numId="17">
    <w:abstractNumId w:val="28"/>
  </w:num>
  <w:num w:numId="18">
    <w:abstractNumId w:val="0"/>
  </w:num>
  <w:num w:numId="19">
    <w:abstractNumId w:val="24"/>
  </w:num>
  <w:num w:numId="20">
    <w:abstractNumId w:val="12"/>
  </w:num>
  <w:num w:numId="21">
    <w:abstractNumId w:val="35"/>
  </w:num>
  <w:num w:numId="22">
    <w:abstractNumId w:val="19"/>
  </w:num>
  <w:num w:numId="23">
    <w:abstractNumId w:val="34"/>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8"/>
  </w:num>
  <w:num w:numId="27">
    <w:abstractNumId w:val="0"/>
  </w:num>
  <w:num w:numId="28">
    <w:abstractNumId w:val="21"/>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9E"/>
    <w:rsid w:val="000003C2"/>
    <w:rsid w:val="000010F3"/>
    <w:rsid w:val="00001EEF"/>
    <w:rsid w:val="00004E46"/>
    <w:rsid w:val="00011F6A"/>
    <w:rsid w:val="00012C72"/>
    <w:rsid w:val="00012C93"/>
    <w:rsid w:val="000140DE"/>
    <w:rsid w:val="000158D4"/>
    <w:rsid w:val="00016C50"/>
    <w:rsid w:val="00020B1D"/>
    <w:rsid w:val="00025502"/>
    <w:rsid w:val="00027142"/>
    <w:rsid w:val="000301F9"/>
    <w:rsid w:val="00033008"/>
    <w:rsid w:val="00036CE1"/>
    <w:rsid w:val="00042304"/>
    <w:rsid w:val="00043B2C"/>
    <w:rsid w:val="00044085"/>
    <w:rsid w:val="000442D0"/>
    <w:rsid w:val="00051917"/>
    <w:rsid w:val="000523AC"/>
    <w:rsid w:val="00053F2C"/>
    <w:rsid w:val="0005517B"/>
    <w:rsid w:val="0005734C"/>
    <w:rsid w:val="00057BD6"/>
    <w:rsid w:val="0006258B"/>
    <w:rsid w:val="00062738"/>
    <w:rsid w:val="00063A48"/>
    <w:rsid w:val="00063F4B"/>
    <w:rsid w:val="00071EFA"/>
    <w:rsid w:val="000745CD"/>
    <w:rsid w:val="000779A5"/>
    <w:rsid w:val="00082F75"/>
    <w:rsid w:val="0008633C"/>
    <w:rsid w:val="00087CEE"/>
    <w:rsid w:val="00087F44"/>
    <w:rsid w:val="00091B25"/>
    <w:rsid w:val="000923BE"/>
    <w:rsid w:val="00094BE6"/>
    <w:rsid w:val="000A02E7"/>
    <w:rsid w:val="000A074C"/>
    <w:rsid w:val="000A4F38"/>
    <w:rsid w:val="000A69D4"/>
    <w:rsid w:val="000B1965"/>
    <w:rsid w:val="000B2BDF"/>
    <w:rsid w:val="000B39E3"/>
    <w:rsid w:val="000C3FF4"/>
    <w:rsid w:val="000C59B6"/>
    <w:rsid w:val="000C6D4B"/>
    <w:rsid w:val="000C7A26"/>
    <w:rsid w:val="000D31F9"/>
    <w:rsid w:val="000D43C6"/>
    <w:rsid w:val="000E558C"/>
    <w:rsid w:val="000E7262"/>
    <w:rsid w:val="000E757A"/>
    <w:rsid w:val="000F2905"/>
    <w:rsid w:val="000F304B"/>
    <w:rsid w:val="000F4489"/>
    <w:rsid w:val="000F7372"/>
    <w:rsid w:val="00101E77"/>
    <w:rsid w:val="001059AB"/>
    <w:rsid w:val="0010614A"/>
    <w:rsid w:val="00111E4A"/>
    <w:rsid w:val="00112E83"/>
    <w:rsid w:val="0011537C"/>
    <w:rsid w:val="00117300"/>
    <w:rsid w:val="0012046D"/>
    <w:rsid w:val="00125CA6"/>
    <w:rsid w:val="001307D2"/>
    <w:rsid w:val="0013431A"/>
    <w:rsid w:val="001357FF"/>
    <w:rsid w:val="00142064"/>
    <w:rsid w:val="001434A7"/>
    <w:rsid w:val="001476C6"/>
    <w:rsid w:val="0015667F"/>
    <w:rsid w:val="00161D1E"/>
    <w:rsid w:val="001637B5"/>
    <w:rsid w:val="00171F07"/>
    <w:rsid w:val="00173D1D"/>
    <w:rsid w:val="0017759C"/>
    <w:rsid w:val="001855AD"/>
    <w:rsid w:val="00187762"/>
    <w:rsid w:val="001877D1"/>
    <w:rsid w:val="001940A2"/>
    <w:rsid w:val="001A172D"/>
    <w:rsid w:val="001A2616"/>
    <w:rsid w:val="001A2870"/>
    <w:rsid w:val="001A3307"/>
    <w:rsid w:val="001B1C51"/>
    <w:rsid w:val="001B35D7"/>
    <w:rsid w:val="001B7F79"/>
    <w:rsid w:val="001C0CE8"/>
    <w:rsid w:val="001C41D1"/>
    <w:rsid w:val="001C7D5E"/>
    <w:rsid w:val="001D0241"/>
    <w:rsid w:val="001D225A"/>
    <w:rsid w:val="001D248D"/>
    <w:rsid w:val="001D5E2D"/>
    <w:rsid w:val="001D6187"/>
    <w:rsid w:val="001D66E2"/>
    <w:rsid w:val="001E0077"/>
    <w:rsid w:val="001E7FF1"/>
    <w:rsid w:val="001F1DAF"/>
    <w:rsid w:val="001F5D6C"/>
    <w:rsid w:val="001F7B39"/>
    <w:rsid w:val="00201951"/>
    <w:rsid w:val="00202828"/>
    <w:rsid w:val="00202A1B"/>
    <w:rsid w:val="00213197"/>
    <w:rsid w:val="00215C44"/>
    <w:rsid w:val="00222BD5"/>
    <w:rsid w:val="00224FAA"/>
    <w:rsid w:val="002256F8"/>
    <w:rsid w:val="00227042"/>
    <w:rsid w:val="002308B0"/>
    <w:rsid w:val="0023498E"/>
    <w:rsid w:val="00255703"/>
    <w:rsid w:val="002648E6"/>
    <w:rsid w:val="002652FB"/>
    <w:rsid w:val="002671BC"/>
    <w:rsid w:val="002706D8"/>
    <w:rsid w:val="00276533"/>
    <w:rsid w:val="00277F07"/>
    <w:rsid w:val="00282704"/>
    <w:rsid w:val="002833D8"/>
    <w:rsid w:val="00283F6A"/>
    <w:rsid w:val="002A1839"/>
    <w:rsid w:val="002A46ED"/>
    <w:rsid w:val="002A61E3"/>
    <w:rsid w:val="002A650D"/>
    <w:rsid w:val="002B0F8E"/>
    <w:rsid w:val="002B39D3"/>
    <w:rsid w:val="002B4F1E"/>
    <w:rsid w:val="002D15A7"/>
    <w:rsid w:val="002E3ACF"/>
    <w:rsid w:val="002F0FA2"/>
    <w:rsid w:val="002F1674"/>
    <w:rsid w:val="002F2558"/>
    <w:rsid w:val="002F6E5A"/>
    <w:rsid w:val="002F7389"/>
    <w:rsid w:val="00300BB6"/>
    <w:rsid w:val="00304B5B"/>
    <w:rsid w:val="00314664"/>
    <w:rsid w:val="00322B8A"/>
    <w:rsid w:val="00325487"/>
    <w:rsid w:val="003258F2"/>
    <w:rsid w:val="00327511"/>
    <w:rsid w:val="003324A1"/>
    <w:rsid w:val="00333F63"/>
    <w:rsid w:val="003350B9"/>
    <w:rsid w:val="00344091"/>
    <w:rsid w:val="003446F4"/>
    <w:rsid w:val="0034628E"/>
    <w:rsid w:val="003566D1"/>
    <w:rsid w:val="00361390"/>
    <w:rsid w:val="00361746"/>
    <w:rsid w:val="00364592"/>
    <w:rsid w:val="003666B0"/>
    <w:rsid w:val="00370FC2"/>
    <w:rsid w:val="00372DA1"/>
    <w:rsid w:val="003737CF"/>
    <w:rsid w:val="00374B76"/>
    <w:rsid w:val="0037683A"/>
    <w:rsid w:val="003768C1"/>
    <w:rsid w:val="00381562"/>
    <w:rsid w:val="00390C7B"/>
    <w:rsid w:val="003928FA"/>
    <w:rsid w:val="00395B53"/>
    <w:rsid w:val="003A3A11"/>
    <w:rsid w:val="003B64B9"/>
    <w:rsid w:val="003B68DA"/>
    <w:rsid w:val="003C4F72"/>
    <w:rsid w:val="003C54FD"/>
    <w:rsid w:val="003C68E0"/>
    <w:rsid w:val="003D02AC"/>
    <w:rsid w:val="003D5E49"/>
    <w:rsid w:val="003E0181"/>
    <w:rsid w:val="003E09B3"/>
    <w:rsid w:val="003E17CA"/>
    <w:rsid w:val="003E1E9A"/>
    <w:rsid w:val="003E596F"/>
    <w:rsid w:val="003E7DFC"/>
    <w:rsid w:val="003F03CE"/>
    <w:rsid w:val="003F4CBD"/>
    <w:rsid w:val="00400448"/>
    <w:rsid w:val="0040047C"/>
    <w:rsid w:val="004004B4"/>
    <w:rsid w:val="0040445A"/>
    <w:rsid w:val="0041489F"/>
    <w:rsid w:val="00417697"/>
    <w:rsid w:val="004265B0"/>
    <w:rsid w:val="00427BA5"/>
    <w:rsid w:val="0043134B"/>
    <w:rsid w:val="0043331E"/>
    <w:rsid w:val="004335A7"/>
    <w:rsid w:val="004343D0"/>
    <w:rsid w:val="00434499"/>
    <w:rsid w:val="00440FA3"/>
    <w:rsid w:val="004427DC"/>
    <w:rsid w:val="004440F1"/>
    <w:rsid w:val="00445953"/>
    <w:rsid w:val="00447551"/>
    <w:rsid w:val="004509EB"/>
    <w:rsid w:val="0045110B"/>
    <w:rsid w:val="0045162A"/>
    <w:rsid w:val="0045422F"/>
    <w:rsid w:val="00454720"/>
    <w:rsid w:val="00460F7C"/>
    <w:rsid w:val="004614A8"/>
    <w:rsid w:val="004627B6"/>
    <w:rsid w:val="004638CE"/>
    <w:rsid w:val="004643D0"/>
    <w:rsid w:val="004666ED"/>
    <w:rsid w:val="004712FA"/>
    <w:rsid w:val="004820BF"/>
    <w:rsid w:val="004A29BE"/>
    <w:rsid w:val="004A739C"/>
    <w:rsid w:val="004B616A"/>
    <w:rsid w:val="004B7F97"/>
    <w:rsid w:val="004C1026"/>
    <w:rsid w:val="004C14A7"/>
    <w:rsid w:val="004C1B5C"/>
    <w:rsid w:val="004C5146"/>
    <w:rsid w:val="004D17CB"/>
    <w:rsid w:val="004D5E47"/>
    <w:rsid w:val="004D7878"/>
    <w:rsid w:val="004E39DA"/>
    <w:rsid w:val="004F2BAF"/>
    <w:rsid w:val="004F6607"/>
    <w:rsid w:val="0050215B"/>
    <w:rsid w:val="005045EE"/>
    <w:rsid w:val="005075A3"/>
    <w:rsid w:val="00510EB9"/>
    <w:rsid w:val="005117DA"/>
    <w:rsid w:val="00513523"/>
    <w:rsid w:val="005146A1"/>
    <w:rsid w:val="0051693F"/>
    <w:rsid w:val="00517A50"/>
    <w:rsid w:val="00517C46"/>
    <w:rsid w:val="00520829"/>
    <w:rsid w:val="00520F89"/>
    <w:rsid w:val="005225B2"/>
    <w:rsid w:val="00527573"/>
    <w:rsid w:val="0053534A"/>
    <w:rsid w:val="00535A61"/>
    <w:rsid w:val="0054060B"/>
    <w:rsid w:val="00541DFE"/>
    <w:rsid w:val="00544699"/>
    <w:rsid w:val="0054503E"/>
    <w:rsid w:val="00546D4C"/>
    <w:rsid w:val="00552EB4"/>
    <w:rsid w:val="005615A9"/>
    <w:rsid w:val="00563463"/>
    <w:rsid w:val="00564226"/>
    <w:rsid w:val="00564A14"/>
    <w:rsid w:val="00565702"/>
    <w:rsid w:val="00571597"/>
    <w:rsid w:val="005769A1"/>
    <w:rsid w:val="00580F80"/>
    <w:rsid w:val="0058230A"/>
    <w:rsid w:val="00582A64"/>
    <w:rsid w:val="00586B5C"/>
    <w:rsid w:val="005875E4"/>
    <w:rsid w:val="00593A2E"/>
    <w:rsid w:val="00593F9A"/>
    <w:rsid w:val="00597290"/>
    <w:rsid w:val="005A3709"/>
    <w:rsid w:val="005A5356"/>
    <w:rsid w:val="005A5D96"/>
    <w:rsid w:val="005A5DA9"/>
    <w:rsid w:val="005A5E60"/>
    <w:rsid w:val="005A6B79"/>
    <w:rsid w:val="005B0D65"/>
    <w:rsid w:val="005B2C49"/>
    <w:rsid w:val="005B304C"/>
    <w:rsid w:val="005B39A1"/>
    <w:rsid w:val="005B6804"/>
    <w:rsid w:val="005B6B72"/>
    <w:rsid w:val="005B6FB2"/>
    <w:rsid w:val="005C12DE"/>
    <w:rsid w:val="005C78F8"/>
    <w:rsid w:val="005D02C6"/>
    <w:rsid w:val="005D2214"/>
    <w:rsid w:val="005D7469"/>
    <w:rsid w:val="005E27B4"/>
    <w:rsid w:val="005E3DC0"/>
    <w:rsid w:val="005E4333"/>
    <w:rsid w:val="005E6BE5"/>
    <w:rsid w:val="005E7A11"/>
    <w:rsid w:val="00614F8B"/>
    <w:rsid w:val="00615EED"/>
    <w:rsid w:val="00625804"/>
    <w:rsid w:val="006264BD"/>
    <w:rsid w:val="0063398F"/>
    <w:rsid w:val="006371DD"/>
    <w:rsid w:val="00637B90"/>
    <w:rsid w:val="006440DC"/>
    <w:rsid w:val="00646B25"/>
    <w:rsid w:val="00646D61"/>
    <w:rsid w:val="006504B2"/>
    <w:rsid w:val="00654F66"/>
    <w:rsid w:val="0065591B"/>
    <w:rsid w:val="00656D05"/>
    <w:rsid w:val="0066002B"/>
    <w:rsid w:val="00660A32"/>
    <w:rsid w:val="0066135D"/>
    <w:rsid w:val="00664692"/>
    <w:rsid w:val="006670BD"/>
    <w:rsid w:val="00677190"/>
    <w:rsid w:val="00680017"/>
    <w:rsid w:val="006814E6"/>
    <w:rsid w:val="0068188B"/>
    <w:rsid w:val="006822BD"/>
    <w:rsid w:val="006869D8"/>
    <w:rsid w:val="006939A2"/>
    <w:rsid w:val="006A2180"/>
    <w:rsid w:val="006A3A3E"/>
    <w:rsid w:val="006A7527"/>
    <w:rsid w:val="006A77EB"/>
    <w:rsid w:val="006B584E"/>
    <w:rsid w:val="006B7EFD"/>
    <w:rsid w:val="006C3CBF"/>
    <w:rsid w:val="006C6053"/>
    <w:rsid w:val="006D10E8"/>
    <w:rsid w:val="006D2D97"/>
    <w:rsid w:val="006D61BD"/>
    <w:rsid w:val="006E1633"/>
    <w:rsid w:val="006E42A7"/>
    <w:rsid w:val="006F29A9"/>
    <w:rsid w:val="006F33C5"/>
    <w:rsid w:val="006F41A7"/>
    <w:rsid w:val="00703377"/>
    <w:rsid w:val="0071029D"/>
    <w:rsid w:val="00710A2E"/>
    <w:rsid w:val="0071340D"/>
    <w:rsid w:val="007137A7"/>
    <w:rsid w:val="00714DA2"/>
    <w:rsid w:val="0071553B"/>
    <w:rsid w:val="00726F33"/>
    <w:rsid w:val="0073073B"/>
    <w:rsid w:val="007318CF"/>
    <w:rsid w:val="00733840"/>
    <w:rsid w:val="007342EC"/>
    <w:rsid w:val="00734E5A"/>
    <w:rsid w:val="00736823"/>
    <w:rsid w:val="007371E0"/>
    <w:rsid w:val="00740AB2"/>
    <w:rsid w:val="0074235A"/>
    <w:rsid w:val="007441DA"/>
    <w:rsid w:val="0074462F"/>
    <w:rsid w:val="00750D97"/>
    <w:rsid w:val="00752219"/>
    <w:rsid w:val="007547D7"/>
    <w:rsid w:val="00757332"/>
    <w:rsid w:val="00761E03"/>
    <w:rsid w:val="007654E2"/>
    <w:rsid w:val="00766974"/>
    <w:rsid w:val="00767146"/>
    <w:rsid w:val="00773C60"/>
    <w:rsid w:val="007742C3"/>
    <w:rsid w:val="007764B6"/>
    <w:rsid w:val="007772F9"/>
    <w:rsid w:val="007831EF"/>
    <w:rsid w:val="007849DE"/>
    <w:rsid w:val="00785A4F"/>
    <w:rsid w:val="007978DA"/>
    <w:rsid w:val="00797BE5"/>
    <w:rsid w:val="007A0BB0"/>
    <w:rsid w:val="007A0F77"/>
    <w:rsid w:val="007B41A7"/>
    <w:rsid w:val="007B5EFB"/>
    <w:rsid w:val="007B7372"/>
    <w:rsid w:val="007C0C58"/>
    <w:rsid w:val="007C10FB"/>
    <w:rsid w:val="007C1AB3"/>
    <w:rsid w:val="007C370D"/>
    <w:rsid w:val="007C6F7C"/>
    <w:rsid w:val="007D07EA"/>
    <w:rsid w:val="007D5F14"/>
    <w:rsid w:val="007E3D22"/>
    <w:rsid w:val="007E3E95"/>
    <w:rsid w:val="007F07E7"/>
    <w:rsid w:val="007F159E"/>
    <w:rsid w:val="007F2098"/>
    <w:rsid w:val="007F347A"/>
    <w:rsid w:val="007F7406"/>
    <w:rsid w:val="007F7C63"/>
    <w:rsid w:val="00804946"/>
    <w:rsid w:val="00805085"/>
    <w:rsid w:val="00814150"/>
    <w:rsid w:val="008146CB"/>
    <w:rsid w:val="00824F08"/>
    <w:rsid w:val="0082576D"/>
    <w:rsid w:val="0082616E"/>
    <w:rsid w:val="00827E98"/>
    <w:rsid w:val="00830651"/>
    <w:rsid w:val="00830B2F"/>
    <w:rsid w:val="00832BC5"/>
    <w:rsid w:val="008333D3"/>
    <w:rsid w:val="008355A5"/>
    <w:rsid w:val="00836C5A"/>
    <w:rsid w:val="008414E8"/>
    <w:rsid w:val="00850C33"/>
    <w:rsid w:val="0085600A"/>
    <w:rsid w:val="0085668F"/>
    <w:rsid w:val="00861CD9"/>
    <w:rsid w:val="00882184"/>
    <w:rsid w:val="00892FD5"/>
    <w:rsid w:val="00897AF2"/>
    <w:rsid w:val="008A4829"/>
    <w:rsid w:val="008A7202"/>
    <w:rsid w:val="008B0621"/>
    <w:rsid w:val="008B0A78"/>
    <w:rsid w:val="008B2E0F"/>
    <w:rsid w:val="008B33B0"/>
    <w:rsid w:val="008B47D0"/>
    <w:rsid w:val="008C1A14"/>
    <w:rsid w:val="008C469D"/>
    <w:rsid w:val="008C4E3B"/>
    <w:rsid w:val="008C5278"/>
    <w:rsid w:val="008C6247"/>
    <w:rsid w:val="008C7C0C"/>
    <w:rsid w:val="008D4351"/>
    <w:rsid w:val="008D72A2"/>
    <w:rsid w:val="008E0F36"/>
    <w:rsid w:val="008E2695"/>
    <w:rsid w:val="008E3BF4"/>
    <w:rsid w:val="008E53A1"/>
    <w:rsid w:val="008E7A1F"/>
    <w:rsid w:val="008F5D0C"/>
    <w:rsid w:val="00900D7D"/>
    <w:rsid w:val="00901B62"/>
    <w:rsid w:val="00907FA7"/>
    <w:rsid w:val="009125CB"/>
    <w:rsid w:val="00914C37"/>
    <w:rsid w:val="009169E2"/>
    <w:rsid w:val="009200BD"/>
    <w:rsid w:val="009215BE"/>
    <w:rsid w:val="00921A6B"/>
    <w:rsid w:val="009278CD"/>
    <w:rsid w:val="00930A65"/>
    <w:rsid w:val="00944FF8"/>
    <w:rsid w:val="00946662"/>
    <w:rsid w:val="00946900"/>
    <w:rsid w:val="0095500F"/>
    <w:rsid w:val="0096643C"/>
    <w:rsid w:val="00971EED"/>
    <w:rsid w:val="00972D47"/>
    <w:rsid w:val="00976BA4"/>
    <w:rsid w:val="009807F7"/>
    <w:rsid w:val="0098166F"/>
    <w:rsid w:val="00983C03"/>
    <w:rsid w:val="00987364"/>
    <w:rsid w:val="0098780C"/>
    <w:rsid w:val="009B26F1"/>
    <w:rsid w:val="009B3150"/>
    <w:rsid w:val="009B3DB9"/>
    <w:rsid w:val="009B5598"/>
    <w:rsid w:val="009C501A"/>
    <w:rsid w:val="009C6213"/>
    <w:rsid w:val="009C76ED"/>
    <w:rsid w:val="009D3F42"/>
    <w:rsid w:val="009D5AD1"/>
    <w:rsid w:val="009E37B5"/>
    <w:rsid w:val="009E4C64"/>
    <w:rsid w:val="009E4D91"/>
    <w:rsid w:val="009F27FB"/>
    <w:rsid w:val="009F4FF0"/>
    <w:rsid w:val="00A0572B"/>
    <w:rsid w:val="00A05F4B"/>
    <w:rsid w:val="00A076CF"/>
    <w:rsid w:val="00A15C63"/>
    <w:rsid w:val="00A17C4D"/>
    <w:rsid w:val="00A257B9"/>
    <w:rsid w:val="00A40317"/>
    <w:rsid w:val="00A40EE8"/>
    <w:rsid w:val="00A42A07"/>
    <w:rsid w:val="00A528DD"/>
    <w:rsid w:val="00A54534"/>
    <w:rsid w:val="00A5457E"/>
    <w:rsid w:val="00A54D28"/>
    <w:rsid w:val="00A55853"/>
    <w:rsid w:val="00A568D6"/>
    <w:rsid w:val="00A572C9"/>
    <w:rsid w:val="00A578A6"/>
    <w:rsid w:val="00A64596"/>
    <w:rsid w:val="00A679B8"/>
    <w:rsid w:val="00A7038B"/>
    <w:rsid w:val="00A71891"/>
    <w:rsid w:val="00A7290B"/>
    <w:rsid w:val="00A73603"/>
    <w:rsid w:val="00A7791B"/>
    <w:rsid w:val="00A77D18"/>
    <w:rsid w:val="00A80D31"/>
    <w:rsid w:val="00A80E06"/>
    <w:rsid w:val="00A81565"/>
    <w:rsid w:val="00A81939"/>
    <w:rsid w:val="00A8298D"/>
    <w:rsid w:val="00A8519C"/>
    <w:rsid w:val="00A9533A"/>
    <w:rsid w:val="00A973C3"/>
    <w:rsid w:val="00A97736"/>
    <w:rsid w:val="00AA196E"/>
    <w:rsid w:val="00AA4CA2"/>
    <w:rsid w:val="00AB1049"/>
    <w:rsid w:val="00AC251E"/>
    <w:rsid w:val="00AC42FA"/>
    <w:rsid w:val="00AC50D8"/>
    <w:rsid w:val="00AD021C"/>
    <w:rsid w:val="00AD1763"/>
    <w:rsid w:val="00AD6180"/>
    <w:rsid w:val="00AD695F"/>
    <w:rsid w:val="00AE2BD5"/>
    <w:rsid w:val="00AE2E0E"/>
    <w:rsid w:val="00B017C9"/>
    <w:rsid w:val="00B02B5E"/>
    <w:rsid w:val="00B05C87"/>
    <w:rsid w:val="00B10977"/>
    <w:rsid w:val="00B21214"/>
    <w:rsid w:val="00B305F4"/>
    <w:rsid w:val="00B336B6"/>
    <w:rsid w:val="00B37FC8"/>
    <w:rsid w:val="00B44A35"/>
    <w:rsid w:val="00B461B9"/>
    <w:rsid w:val="00B47DFA"/>
    <w:rsid w:val="00B51604"/>
    <w:rsid w:val="00B52280"/>
    <w:rsid w:val="00B539B7"/>
    <w:rsid w:val="00B56FC1"/>
    <w:rsid w:val="00B60E9C"/>
    <w:rsid w:val="00B709CB"/>
    <w:rsid w:val="00B70CF9"/>
    <w:rsid w:val="00B74875"/>
    <w:rsid w:val="00B75213"/>
    <w:rsid w:val="00B75E80"/>
    <w:rsid w:val="00B80C5A"/>
    <w:rsid w:val="00B83A74"/>
    <w:rsid w:val="00BB0F77"/>
    <w:rsid w:val="00BB39C8"/>
    <w:rsid w:val="00BB5612"/>
    <w:rsid w:val="00BB6B23"/>
    <w:rsid w:val="00BB7096"/>
    <w:rsid w:val="00BC6189"/>
    <w:rsid w:val="00BD0638"/>
    <w:rsid w:val="00BD138D"/>
    <w:rsid w:val="00BD3F42"/>
    <w:rsid w:val="00BD4CEA"/>
    <w:rsid w:val="00BD5D1E"/>
    <w:rsid w:val="00BE19AD"/>
    <w:rsid w:val="00BF1A22"/>
    <w:rsid w:val="00BF2F80"/>
    <w:rsid w:val="00C005BC"/>
    <w:rsid w:val="00C00ACB"/>
    <w:rsid w:val="00C03101"/>
    <w:rsid w:val="00C10330"/>
    <w:rsid w:val="00C23118"/>
    <w:rsid w:val="00C2349C"/>
    <w:rsid w:val="00C30812"/>
    <w:rsid w:val="00C40899"/>
    <w:rsid w:val="00C46C04"/>
    <w:rsid w:val="00C509B5"/>
    <w:rsid w:val="00C50F4A"/>
    <w:rsid w:val="00C55543"/>
    <w:rsid w:val="00C57AC4"/>
    <w:rsid w:val="00C60404"/>
    <w:rsid w:val="00C60D4A"/>
    <w:rsid w:val="00C6158B"/>
    <w:rsid w:val="00C635BB"/>
    <w:rsid w:val="00C66985"/>
    <w:rsid w:val="00C66B02"/>
    <w:rsid w:val="00C7109E"/>
    <w:rsid w:val="00C74A21"/>
    <w:rsid w:val="00C77D86"/>
    <w:rsid w:val="00C8123D"/>
    <w:rsid w:val="00C8263B"/>
    <w:rsid w:val="00C860E2"/>
    <w:rsid w:val="00C930C6"/>
    <w:rsid w:val="00C94BB1"/>
    <w:rsid w:val="00CA05AF"/>
    <w:rsid w:val="00CA1603"/>
    <w:rsid w:val="00CA1B23"/>
    <w:rsid w:val="00CA6366"/>
    <w:rsid w:val="00CB23B0"/>
    <w:rsid w:val="00CB55F0"/>
    <w:rsid w:val="00CB61D5"/>
    <w:rsid w:val="00CC1355"/>
    <w:rsid w:val="00CC348E"/>
    <w:rsid w:val="00CC7DC6"/>
    <w:rsid w:val="00CD0B21"/>
    <w:rsid w:val="00CD2DC8"/>
    <w:rsid w:val="00CD78E0"/>
    <w:rsid w:val="00CF2EC4"/>
    <w:rsid w:val="00CF582C"/>
    <w:rsid w:val="00D00EE7"/>
    <w:rsid w:val="00D017B7"/>
    <w:rsid w:val="00D1213F"/>
    <w:rsid w:val="00D16072"/>
    <w:rsid w:val="00D25BA7"/>
    <w:rsid w:val="00D3566F"/>
    <w:rsid w:val="00D37CA6"/>
    <w:rsid w:val="00D4419D"/>
    <w:rsid w:val="00D44290"/>
    <w:rsid w:val="00D4783C"/>
    <w:rsid w:val="00D50409"/>
    <w:rsid w:val="00D5250E"/>
    <w:rsid w:val="00D56059"/>
    <w:rsid w:val="00D6071C"/>
    <w:rsid w:val="00D61076"/>
    <w:rsid w:val="00D65738"/>
    <w:rsid w:val="00D73BEB"/>
    <w:rsid w:val="00D743D2"/>
    <w:rsid w:val="00D74714"/>
    <w:rsid w:val="00D766B8"/>
    <w:rsid w:val="00D772EE"/>
    <w:rsid w:val="00D8107F"/>
    <w:rsid w:val="00D83D7D"/>
    <w:rsid w:val="00D918BB"/>
    <w:rsid w:val="00D95832"/>
    <w:rsid w:val="00D962B4"/>
    <w:rsid w:val="00D97ECF"/>
    <w:rsid w:val="00DA6567"/>
    <w:rsid w:val="00DB0FDF"/>
    <w:rsid w:val="00DB279E"/>
    <w:rsid w:val="00DB4E48"/>
    <w:rsid w:val="00DB6147"/>
    <w:rsid w:val="00DB6D97"/>
    <w:rsid w:val="00DC1CB4"/>
    <w:rsid w:val="00DD399C"/>
    <w:rsid w:val="00DD7FF2"/>
    <w:rsid w:val="00DE0F9D"/>
    <w:rsid w:val="00DE1D92"/>
    <w:rsid w:val="00DF36FF"/>
    <w:rsid w:val="00DF6C89"/>
    <w:rsid w:val="00E02A13"/>
    <w:rsid w:val="00E03B75"/>
    <w:rsid w:val="00E03C42"/>
    <w:rsid w:val="00E106FF"/>
    <w:rsid w:val="00E11757"/>
    <w:rsid w:val="00E13972"/>
    <w:rsid w:val="00E203D4"/>
    <w:rsid w:val="00E206CD"/>
    <w:rsid w:val="00E20EEC"/>
    <w:rsid w:val="00E23B23"/>
    <w:rsid w:val="00E3310D"/>
    <w:rsid w:val="00E34111"/>
    <w:rsid w:val="00E42E36"/>
    <w:rsid w:val="00E44DA9"/>
    <w:rsid w:val="00E451D6"/>
    <w:rsid w:val="00E4615C"/>
    <w:rsid w:val="00E5246A"/>
    <w:rsid w:val="00E5668D"/>
    <w:rsid w:val="00E614F3"/>
    <w:rsid w:val="00E64779"/>
    <w:rsid w:val="00E64983"/>
    <w:rsid w:val="00E661F1"/>
    <w:rsid w:val="00E71CF7"/>
    <w:rsid w:val="00E74AD8"/>
    <w:rsid w:val="00E762EA"/>
    <w:rsid w:val="00E77641"/>
    <w:rsid w:val="00E819BC"/>
    <w:rsid w:val="00E84781"/>
    <w:rsid w:val="00E852BA"/>
    <w:rsid w:val="00E85ACA"/>
    <w:rsid w:val="00E86BC7"/>
    <w:rsid w:val="00E87786"/>
    <w:rsid w:val="00E92D8A"/>
    <w:rsid w:val="00EA2303"/>
    <w:rsid w:val="00EA41D6"/>
    <w:rsid w:val="00EA4AB5"/>
    <w:rsid w:val="00EA521A"/>
    <w:rsid w:val="00EA7B04"/>
    <w:rsid w:val="00EB03F9"/>
    <w:rsid w:val="00EB6F6A"/>
    <w:rsid w:val="00ED0ED0"/>
    <w:rsid w:val="00ED232E"/>
    <w:rsid w:val="00ED32F4"/>
    <w:rsid w:val="00ED3A51"/>
    <w:rsid w:val="00ED4ACB"/>
    <w:rsid w:val="00ED4F6E"/>
    <w:rsid w:val="00EE26CD"/>
    <w:rsid w:val="00EE43D7"/>
    <w:rsid w:val="00EE4E91"/>
    <w:rsid w:val="00EF1A03"/>
    <w:rsid w:val="00EF1F4F"/>
    <w:rsid w:val="00EF2658"/>
    <w:rsid w:val="00EF6464"/>
    <w:rsid w:val="00F06904"/>
    <w:rsid w:val="00F115CB"/>
    <w:rsid w:val="00F117C7"/>
    <w:rsid w:val="00F15556"/>
    <w:rsid w:val="00F17C2B"/>
    <w:rsid w:val="00F208D6"/>
    <w:rsid w:val="00F21CCB"/>
    <w:rsid w:val="00F239E4"/>
    <w:rsid w:val="00F25398"/>
    <w:rsid w:val="00F25D66"/>
    <w:rsid w:val="00F36BE8"/>
    <w:rsid w:val="00F36FC2"/>
    <w:rsid w:val="00F4007F"/>
    <w:rsid w:val="00F40671"/>
    <w:rsid w:val="00F40DDF"/>
    <w:rsid w:val="00F40EB5"/>
    <w:rsid w:val="00F449CE"/>
    <w:rsid w:val="00F4576A"/>
    <w:rsid w:val="00F529BF"/>
    <w:rsid w:val="00F53E5A"/>
    <w:rsid w:val="00F54503"/>
    <w:rsid w:val="00F54E6B"/>
    <w:rsid w:val="00F54F29"/>
    <w:rsid w:val="00F55AC1"/>
    <w:rsid w:val="00F578FB"/>
    <w:rsid w:val="00F61EAF"/>
    <w:rsid w:val="00F6614F"/>
    <w:rsid w:val="00F808FA"/>
    <w:rsid w:val="00F87427"/>
    <w:rsid w:val="00F90192"/>
    <w:rsid w:val="00F90308"/>
    <w:rsid w:val="00F9141B"/>
    <w:rsid w:val="00F945B4"/>
    <w:rsid w:val="00FA0A08"/>
    <w:rsid w:val="00FB11A8"/>
    <w:rsid w:val="00FC5972"/>
    <w:rsid w:val="00FC75F1"/>
    <w:rsid w:val="00FD11BA"/>
    <w:rsid w:val="00FD196C"/>
    <w:rsid w:val="00FD3660"/>
    <w:rsid w:val="00FD421C"/>
    <w:rsid w:val="00FD7AEC"/>
    <w:rsid w:val="00FE01F9"/>
    <w:rsid w:val="00FE30F8"/>
    <w:rsid w:val="00FE4BA0"/>
    <w:rsid w:val="00FF0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C60D61"/>
  <w15:docId w15:val="{FBA59A71-B8EE-4447-8914-2FFB6BE8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40D"/>
    <w:rPr>
      <w:rFonts w:ascii="Arial" w:hAnsi="Arial"/>
    </w:rPr>
  </w:style>
  <w:style w:type="paragraph" w:styleId="Heading1">
    <w:name w:val="heading 1"/>
    <w:basedOn w:val="Normal"/>
    <w:next w:val="Normal"/>
    <w:link w:val="Heading1Char"/>
    <w:qFormat/>
    <w:rsid w:val="00AB1049"/>
    <w:pPr>
      <w:keepNext/>
      <w:tabs>
        <w:tab w:val="center" w:pos="7218"/>
        <w:tab w:val="right" w:pos="14256"/>
      </w:tabs>
      <w:jc w:val="center"/>
      <w:outlineLvl w:val="0"/>
    </w:pPr>
    <w:rPr>
      <w:b/>
    </w:rPr>
  </w:style>
  <w:style w:type="paragraph" w:styleId="Heading2">
    <w:name w:val="heading 2"/>
    <w:basedOn w:val="Normal"/>
    <w:next w:val="Normal"/>
    <w:link w:val="Heading2Char"/>
    <w:qFormat/>
    <w:rsid w:val="00AB1049"/>
    <w:pPr>
      <w:keepNext/>
      <w:jc w:val="center"/>
      <w:outlineLvl w:val="1"/>
    </w:pPr>
    <w:rPr>
      <w:b/>
    </w:rPr>
  </w:style>
  <w:style w:type="paragraph" w:styleId="Heading3">
    <w:name w:val="heading 3"/>
    <w:basedOn w:val="Heading2"/>
    <w:next w:val="Normal"/>
    <w:link w:val="Heading3Char"/>
    <w:qFormat/>
    <w:rsid w:val="00AB1049"/>
    <w:pPr>
      <w:numPr>
        <w:ilvl w:val="2"/>
        <w:numId w:val="17"/>
      </w:numPr>
      <w:tabs>
        <w:tab w:val="left" w:pos="432"/>
      </w:tabs>
      <w:spacing w:before="240" w:after="60"/>
      <w:jc w:val="left"/>
      <w:outlineLvl w:val="2"/>
    </w:pPr>
    <w:rPr>
      <w:rFonts w:ascii="Verdana" w:hAnsi="Verdana"/>
    </w:rPr>
  </w:style>
  <w:style w:type="paragraph" w:styleId="Heading4">
    <w:name w:val="heading 4"/>
    <w:basedOn w:val="Normal"/>
    <w:next w:val="Normal"/>
    <w:link w:val="Heading4Char"/>
    <w:qFormat/>
    <w:rsid w:val="00AB1049"/>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AB1049"/>
  </w:style>
  <w:style w:type="character" w:styleId="CommentReference">
    <w:name w:val="annotation reference"/>
    <w:basedOn w:val="DefaultParagraphFont"/>
    <w:semiHidden/>
    <w:rsid w:val="00AB1049"/>
    <w:rPr>
      <w:sz w:val="16"/>
    </w:rPr>
  </w:style>
  <w:style w:type="paragraph" w:styleId="BodyText">
    <w:name w:val="Body Text"/>
    <w:basedOn w:val="Normal"/>
    <w:link w:val="BodyTextChar"/>
    <w:semiHidden/>
    <w:rsid w:val="00AB1049"/>
    <w:pPr>
      <w:widowControl w:val="0"/>
    </w:pPr>
    <w:rPr>
      <w:snapToGrid w:val="0"/>
      <w:sz w:val="24"/>
    </w:rPr>
  </w:style>
  <w:style w:type="paragraph" w:customStyle="1" w:styleId="form24para">
    <w:name w:val="form24para"/>
    <w:basedOn w:val="Normal"/>
    <w:rsid w:val="00AB1049"/>
    <w:pPr>
      <w:tabs>
        <w:tab w:val="center" w:pos="3502"/>
        <w:tab w:val="right" w:pos="7006"/>
      </w:tabs>
      <w:suppressAutoHyphens/>
    </w:pPr>
    <w:rPr>
      <w:spacing w:val="-2"/>
      <w:sz w:val="24"/>
    </w:rPr>
  </w:style>
  <w:style w:type="paragraph" w:styleId="Header">
    <w:name w:val="header"/>
    <w:basedOn w:val="Normal"/>
    <w:link w:val="HeaderChar"/>
    <w:semiHidden/>
    <w:rsid w:val="00AB1049"/>
    <w:pPr>
      <w:tabs>
        <w:tab w:val="center" w:pos="7200"/>
        <w:tab w:val="right" w:pos="14400"/>
      </w:tabs>
    </w:pPr>
    <w:rPr>
      <w:b/>
      <w:sz w:val="18"/>
    </w:rPr>
  </w:style>
  <w:style w:type="paragraph" w:styleId="Footer">
    <w:name w:val="footer"/>
    <w:basedOn w:val="Normal"/>
    <w:link w:val="FooterChar"/>
    <w:semiHidden/>
    <w:rsid w:val="00AB1049"/>
    <w:pPr>
      <w:tabs>
        <w:tab w:val="center" w:pos="7200"/>
        <w:tab w:val="right" w:pos="14400"/>
      </w:tabs>
    </w:pPr>
  </w:style>
  <w:style w:type="character" w:styleId="PageNumber">
    <w:name w:val="page number"/>
    <w:basedOn w:val="DefaultParagraphFont"/>
    <w:semiHidden/>
    <w:rsid w:val="00AB1049"/>
  </w:style>
  <w:style w:type="paragraph" w:styleId="BodyText2">
    <w:name w:val="Body Text 2"/>
    <w:basedOn w:val="Normal"/>
    <w:link w:val="BodyText2Char"/>
    <w:semiHidden/>
    <w:rsid w:val="00AB1049"/>
  </w:style>
  <w:style w:type="paragraph" w:styleId="BodyText3">
    <w:name w:val="Body Text 3"/>
    <w:basedOn w:val="Normal"/>
    <w:link w:val="BodyText3Char"/>
    <w:semiHidden/>
    <w:rsid w:val="00AB1049"/>
    <w:pPr>
      <w:jc w:val="center"/>
    </w:pPr>
    <w:rPr>
      <w:rFonts w:ascii="CG Times (WN)" w:hAnsi="CG Times (WN)"/>
      <w:snapToGrid w:val="0"/>
    </w:rPr>
  </w:style>
  <w:style w:type="paragraph" w:customStyle="1" w:styleId="paragraph">
    <w:name w:val="paragraph"/>
    <w:rsid w:val="00AB1049"/>
    <w:pPr>
      <w:tabs>
        <w:tab w:val="left" w:pos="619"/>
        <w:tab w:val="left" w:pos="720"/>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after="120"/>
      <w:jc w:val="both"/>
    </w:pPr>
    <w:rPr>
      <w:sz w:val="24"/>
    </w:rPr>
  </w:style>
  <w:style w:type="paragraph" w:styleId="BodyTextIndent">
    <w:name w:val="Body Text Indent"/>
    <w:basedOn w:val="Normal"/>
    <w:link w:val="BodyTextIndentChar"/>
    <w:semiHidden/>
    <w:rsid w:val="00AB1049"/>
    <w:pPr>
      <w:ind w:left="720"/>
    </w:pPr>
    <w:rPr>
      <w:rFonts w:ascii="Times New Roman" w:hAnsi="Times New Roman"/>
      <w:sz w:val="24"/>
    </w:rPr>
  </w:style>
  <w:style w:type="paragraph" w:styleId="ListBullet">
    <w:name w:val="List Bullet"/>
    <w:basedOn w:val="Normal"/>
    <w:autoRedefine/>
    <w:semiHidden/>
    <w:rsid w:val="00AB1049"/>
    <w:pPr>
      <w:numPr>
        <w:numId w:val="18"/>
      </w:numPr>
      <w:tabs>
        <w:tab w:val="clear" w:pos="360"/>
        <w:tab w:val="num" w:pos="648"/>
      </w:tabs>
      <w:spacing w:after="120"/>
      <w:ind w:left="648"/>
    </w:pPr>
    <w:rPr>
      <w:rFonts w:ascii="Times New Roman" w:hAnsi="Times New Roman"/>
      <w:sz w:val="24"/>
    </w:rPr>
  </w:style>
  <w:style w:type="paragraph" w:styleId="BodyTextIndent2">
    <w:name w:val="Body Text Indent 2"/>
    <w:basedOn w:val="Normal"/>
    <w:link w:val="BodyTextIndent2Char"/>
    <w:semiHidden/>
    <w:rsid w:val="00AB1049"/>
    <w:pPr>
      <w:pBdr>
        <w:top w:val="single" w:sz="4" w:space="1" w:color="auto"/>
        <w:left w:val="single" w:sz="4" w:space="4" w:color="auto"/>
        <w:bottom w:val="single" w:sz="4" w:space="1" w:color="auto"/>
        <w:right w:val="single" w:sz="4" w:space="4" w:color="auto"/>
      </w:pBdr>
      <w:autoSpaceDE w:val="0"/>
      <w:autoSpaceDN w:val="0"/>
      <w:adjustRightInd w:val="0"/>
      <w:spacing w:after="120"/>
      <w:ind w:firstLine="720"/>
    </w:pPr>
    <w:rPr>
      <w:rFonts w:ascii="Times New Roman" w:hAnsi="Times New Roman"/>
      <w:sz w:val="24"/>
    </w:rPr>
  </w:style>
  <w:style w:type="paragraph" w:styleId="Title">
    <w:name w:val="Title"/>
    <w:aliases w:val="Tables"/>
    <w:basedOn w:val="Normal"/>
    <w:link w:val="TitleChar"/>
    <w:qFormat/>
    <w:rsid w:val="00AB1049"/>
    <w:pPr>
      <w:tabs>
        <w:tab w:val="left" w:pos="576"/>
      </w:tabs>
      <w:spacing w:after="120"/>
      <w:jc w:val="center"/>
    </w:pPr>
    <w:rPr>
      <w:rFonts w:ascii="Times New Roman" w:hAnsi="Times New Roman"/>
      <w:b/>
      <w:sz w:val="24"/>
    </w:rPr>
  </w:style>
  <w:style w:type="paragraph" w:styleId="NormalWeb">
    <w:name w:val="Normal (Web)"/>
    <w:basedOn w:val="Normal"/>
    <w:semiHidden/>
    <w:rsid w:val="00AB1049"/>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0745CD"/>
    <w:rPr>
      <w:b/>
      <w:bCs/>
      <w:i w:val="0"/>
      <w:iCs w:val="0"/>
    </w:rPr>
  </w:style>
  <w:style w:type="paragraph" w:customStyle="1" w:styleId="Normal1stpara">
    <w:name w:val="Normal 1st para"/>
    <w:basedOn w:val="Normal"/>
    <w:rsid w:val="004004B4"/>
    <w:rPr>
      <w:rFonts w:ascii="Times New Roman" w:hAnsi="Times New Roman"/>
      <w:sz w:val="24"/>
    </w:rPr>
  </w:style>
  <w:style w:type="character" w:styleId="Hyperlink">
    <w:name w:val="Hyperlink"/>
    <w:basedOn w:val="DefaultParagraphFont"/>
    <w:uiPriority w:val="99"/>
    <w:unhideWhenUsed/>
    <w:rsid w:val="001C0CE8"/>
    <w:rPr>
      <w:color w:val="0000FF"/>
      <w:u w:val="single"/>
    </w:rPr>
  </w:style>
  <w:style w:type="paragraph" w:styleId="PlainText">
    <w:name w:val="Plain Text"/>
    <w:basedOn w:val="Normal"/>
    <w:link w:val="PlainTextChar"/>
    <w:uiPriority w:val="99"/>
    <w:unhideWhenUsed/>
    <w:rsid w:val="00C860E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860E2"/>
    <w:rPr>
      <w:rFonts w:ascii="Consolas" w:eastAsiaTheme="minorHAnsi" w:hAnsi="Consolas" w:cstheme="minorBidi"/>
      <w:sz w:val="21"/>
      <w:szCs w:val="21"/>
    </w:rPr>
  </w:style>
  <w:style w:type="character" w:customStyle="1" w:styleId="s1">
    <w:name w:val="s1"/>
    <w:basedOn w:val="DefaultParagraphFont"/>
    <w:rsid w:val="006A7527"/>
  </w:style>
  <w:style w:type="paragraph" w:styleId="DocumentMap">
    <w:name w:val="Document Map"/>
    <w:basedOn w:val="Normal"/>
    <w:link w:val="DocumentMapChar"/>
    <w:uiPriority w:val="99"/>
    <w:semiHidden/>
    <w:unhideWhenUsed/>
    <w:rsid w:val="006A7527"/>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6A7527"/>
    <w:rPr>
      <w:sz w:val="24"/>
      <w:szCs w:val="24"/>
    </w:rPr>
  </w:style>
  <w:style w:type="paragraph" w:styleId="NoSpacing">
    <w:name w:val="No Spacing"/>
    <w:uiPriority w:val="1"/>
    <w:qFormat/>
    <w:rsid w:val="006A7527"/>
    <w:rPr>
      <w:rFonts w:ascii="Arial" w:hAnsi="Arial"/>
    </w:rPr>
  </w:style>
  <w:style w:type="paragraph" w:customStyle="1" w:styleId="p1">
    <w:name w:val="p1"/>
    <w:basedOn w:val="Normal"/>
    <w:rsid w:val="00A15C63"/>
    <w:rPr>
      <w:rFonts w:ascii="Times" w:hAnsi="Times"/>
      <w:sz w:val="18"/>
      <w:szCs w:val="18"/>
    </w:rPr>
  </w:style>
  <w:style w:type="paragraph" w:styleId="ListParagraph">
    <w:name w:val="List Paragraph"/>
    <w:basedOn w:val="Normal"/>
    <w:uiPriority w:val="34"/>
    <w:qFormat/>
    <w:rsid w:val="00A15C63"/>
    <w:pPr>
      <w:ind w:left="720"/>
      <w:contextualSpacing/>
    </w:pPr>
  </w:style>
  <w:style w:type="table" w:styleId="TableGrid">
    <w:name w:val="Table Grid"/>
    <w:basedOn w:val="TableNormal"/>
    <w:uiPriority w:val="59"/>
    <w:rsid w:val="008E0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93A2E"/>
    <w:rPr>
      <w:rFonts w:ascii="Arial" w:hAnsi="Arial"/>
      <w:b/>
    </w:rPr>
  </w:style>
  <w:style w:type="character" w:customStyle="1" w:styleId="Heading2Char">
    <w:name w:val="Heading 2 Char"/>
    <w:basedOn w:val="DefaultParagraphFont"/>
    <w:link w:val="Heading2"/>
    <w:rsid w:val="00593A2E"/>
    <w:rPr>
      <w:rFonts w:ascii="Arial" w:hAnsi="Arial"/>
      <w:b/>
    </w:rPr>
  </w:style>
  <w:style w:type="character" w:customStyle="1" w:styleId="Heading3Char">
    <w:name w:val="Heading 3 Char"/>
    <w:basedOn w:val="DefaultParagraphFont"/>
    <w:link w:val="Heading3"/>
    <w:rsid w:val="00593A2E"/>
    <w:rPr>
      <w:rFonts w:ascii="Verdana" w:hAnsi="Verdana"/>
      <w:b/>
    </w:rPr>
  </w:style>
  <w:style w:type="character" w:customStyle="1" w:styleId="Heading4Char">
    <w:name w:val="Heading 4 Char"/>
    <w:basedOn w:val="DefaultParagraphFont"/>
    <w:link w:val="Heading4"/>
    <w:rsid w:val="00593A2E"/>
    <w:rPr>
      <w:rFonts w:ascii="Arial" w:hAnsi="Arial"/>
      <w:b/>
    </w:rPr>
  </w:style>
  <w:style w:type="character" w:styleId="FollowedHyperlink">
    <w:name w:val="FollowedHyperlink"/>
    <w:basedOn w:val="DefaultParagraphFont"/>
    <w:uiPriority w:val="99"/>
    <w:semiHidden/>
    <w:unhideWhenUsed/>
    <w:rsid w:val="00593A2E"/>
    <w:rPr>
      <w:color w:val="800080" w:themeColor="followedHyperlink"/>
      <w:u w:val="single"/>
    </w:rPr>
  </w:style>
  <w:style w:type="paragraph" w:customStyle="1" w:styleId="msonormal0">
    <w:name w:val="msonormal"/>
    <w:basedOn w:val="Normal"/>
    <w:semiHidden/>
    <w:rsid w:val="00593A2E"/>
    <w:pPr>
      <w:spacing w:before="100" w:beforeAutospacing="1" w:after="100" w:afterAutospacing="1"/>
    </w:pPr>
    <w:rPr>
      <w:rFonts w:ascii="Times New Roman" w:hAnsi="Times New Roman"/>
      <w:sz w:val="24"/>
      <w:szCs w:val="24"/>
    </w:rPr>
  </w:style>
  <w:style w:type="character" w:customStyle="1" w:styleId="CommentTextChar">
    <w:name w:val="Comment Text Char"/>
    <w:basedOn w:val="DefaultParagraphFont"/>
    <w:link w:val="CommentText"/>
    <w:semiHidden/>
    <w:rsid w:val="00593A2E"/>
    <w:rPr>
      <w:rFonts w:ascii="Arial" w:hAnsi="Arial"/>
    </w:rPr>
  </w:style>
  <w:style w:type="character" w:customStyle="1" w:styleId="HeaderChar">
    <w:name w:val="Header Char"/>
    <w:basedOn w:val="DefaultParagraphFont"/>
    <w:link w:val="Header"/>
    <w:semiHidden/>
    <w:rsid w:val="00593A2E"/>
    <w:rPr>
      <w:rFonts w:ascii="Arial" w:hAnsi="Arial"/>
      <w:b/>
      <w:sz w:val="18"/>
    </w:rPr>
  </w:style>
  <w:style w:type="character" w:customStyle="1" w:styleId="FooterChar">
    <w:name w:val="Footer Char"/>
    <w:basedOn w:val="DefaultParagraphFont"/>
    <w:link w:val="Footer"/>
    <w:semiHidden/>
    <w:rsid w:val="00593A2E"/>
    <w:rPr>
      <w:rFonts w:ascii="Arial" w:hAnsi="Arial"/>
    </w:rPr>
  </w:style>
  <w:style w:type="character" w:customStyle="1" w:styleId="TitleChar">
    <w:name w:val="Title Char"/>
    <w:aliases w:val="Tables Char1"/>
    <w:basedOn w:val="DefaultParagraphFont"/>
    <w:link w:val="Title"/>
    <w:locked/>
    <w:rsid w:val="00593A2E"/>
    <w:rPr>
      <w:b/>
      <w:sz w:val="24"/>
    </w:rPr>
  </w:style>
  <w:style w:type="character" w:customStyle="1" w:styleId="TitleChar1">
    <w:name w:val="Title Char1"/>
    <w:aliases w:val="Tables Char"/>
    <w:basedOn w:val="DefaultParagraphFont"/>
    <w:rsid w:val="00593A2E"/>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593A2E"/>
    <w:rPr>
      <w:rFonts w:ascii="Arial" w:hAnsi="Arial"/>
      <w:snapToGrid w:val="0"/>
      <w:sz w:val="24"/>
    </w:rPr>
  </w:style>
  <w:style w:type="character" w:customStyle="1" w:styleId="BodyTextIndentChar">
    <w:name w:val="Body Text Indent Char"/>
    <w:basedOn w:val="DefaultParagraphFont"/>
    <w:link w:val="BodyTextIndent"/>
    <w:semiHidden/>
    <w:rsid w:val="00593A2E"/>
    <w:rPr>
      <w:sz w:val="24"/>
    </w:rPr>
  </w:style>
  <w:style w:type="character" w:customStyle="1" w:styleId="BodyText2Char">
    <w:name w:val="Body Text 2 Char"/>
    <w:basedOn w:val="DefaultParagraphFont"/>
    <w:link w:val="BodyText2"/>
    <w:semiHidden/>
    <w:rsid w:val="00593A2E"/>
    <w:rPr>
      <w:rFonts w:ascii="Arial" w:hAnsi="Arial"/>
    </w:rPr>
  </w:style>
  <w:style w:type="character" w:customStyle="1" w:styleId="BodyText3Char">
    <w:name w:val="Body Text 3 Char"/>
    <w:basedOn w:val="DefaultParagraphFont"/>
    <w:link w:val="BodyText3"/>
    <w:semiHidden/>
    <w:rsid w:val="00593A2E"/>
    <w:rPr>
      <w:rFonts w:ascii="CG Times (WN)" w:hAnsi="CG Times (WN)"/>
      <w:snapToGrid w:val="0"/>
    </w:rPr>
  </w:style>
  <w:style w:type="character" w:customStyle="1" w:styleId="BodyTextIndent2Char">
    <w:name w:val="Body Text Indent 2 Char"/>
    <w:basedOn w:val="DefaultParagraphFont"/>
    <w:link w:val="BodyTextIndent2"/>
    <w:semiHidden/>
    <w:rsid w:val="00593A2E"/>
    <w:rPr>
      <w:sz w:val="24"/>
    </w:rPr>
  </w:style>
  <w:style w:type="character" w:styleId="PlaceholderText">
    <w:name w:val="Placeholder Text"/>
    <w:basedOn w:val="DefaultParagraphFont"/>
    <w:uiPriority w:val="99"/>
    <w:semiHidden/>
    <w:rsid w:val="00593A2E"/>
    <w:rPr>
      <w:color w:val="808080"/>
    </w:rPr>
  </w:style>
  <w:style w:type="character" w:styleId="UnresolvedMention">
    <w:name w:val="Unresolved Mention"/>
    <w:basedOn w:val="DefaultParagraphFont"/>
    <w:uiPriority w:val="99"/>
    <w:semiHidden/>
    <w:unhideWhenUsed/>
    <w:rsid w:val="00EB03F9"/>
    <w:rPr>
      <w:color w:val="605E5C"/>
      <w:shd w:val="clear" w:color="auto" w:fill="E1DFDD"/>
    </w:rPr>
  </w:style>
  <w:style w:type="paragraph" w:styleId="BalloonText">
    <w:name w:val="Balloon Text"/>
    <w:basedOn w:val="Normal"/>
    <w:link w:val="BalloonTextChar"/>
    <w:uiPriority w:val="99"/>
    <w:semiHidden/>
    <w:unhideWhenUsed/>
    <w:rsid w:val="00051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17"/>
    <w:rPr>
      <w:rFonts w:ascii="Segoe UI" w:hAnsi="Segoe UI" w:cs="Segoe UI"/>
      <w:sz w:val="18"/>
      <w:szCs w:val="18"/>
    </w:rPr>
  </w:style>
  <w:style w:type="paragraph" w:customStyle="1" w:styleId="Default">
    <w:name w:val="Default"/>
    <w:rsid w:val="00830B2F"/>
    <w:pPr>
      <w:autoSpaceDE w:val="0"/>
      <w:autoSpaceDN w:val="0"/>
      <w:adjustRightInd w:val="0"/>
    </w:pPr>
    <w:rPr>
      <w:color w:val="000000"/>
      <w:sz w:val="24"/>
      <w:szCs w:val="24"/>
    </w:rPr>
  </w:style>
  <w:style w:type="character" w:customStyle="1" w:styleId="hgkelc">
    <w:name w:val="hgkelc"/>
    <w:basedOn w:val="DefaultParagraphFont"/>
    <w:rsid w:val="00744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9">
      <w:bodyDiv w:val="1"/>
      <w:marLeft w:val="0"/>
      <w:marRight w:val="0"/>
      <w:marTop w:val="0"/>
      <w:marBottom w:val="0"/>
      <w:divBdr>
        <w:top w:val="none" w:sz="0" w:space="0" w:color="auto"/>
        <w:left w:val="none" w:sz="0" w:space="0" w:color="auto"/>
        <w:bottom w:val="none" w:sz="0" w:space="0" w:color="auto"/>
        <w:right w:val="none" w:sz="0" w:space="0" w:color="auto"/>
      </w:divBdr>
    </w:div>
    <w:div w:id="105663164">
      <w:bodyDiv w:val="1"/>
      <w:marLeft w:val="0"/>
      <w:marRight w:val="0"/>
      <w:marTop w:val="0"/>
      <w:marBottom w:val="0"/>
      <w:divBdr>
        <w:top w:val="none" w:sz="0" w:space="0" w:color="auto"/>
        <w:left w:val="none" w:sz="0" w:space="0" w:color="auto"/>
        <w:bottom w:val="none" w:sz="0" w:space="0" w:color="auto"/>
        <w:right w:val="none" w:sz="0" w:space="0" w:color="auto"/>
      </w:divBdr>
    </w:div>
    <w:div w:id="382212568">
      <w:bodyDiv w:val="1"/>
      <w:marLeft w:val="0"/>
      <w:marRight w:val="0"/>
      <w:marTop w:val="0"/>
      <w:marBottom w:val="0"/>
      <w:divBdr>
        <w:top w:val="none" w:sz="0" w:space="0" w:color="auto"/>
        <w:left w:val="none" w:sz="0" w:space="0" w:color="auto"/>
        <w:bottom w:val="none" w:sz="0" w:space="0" w:color="auto"/>
        <w:right w:val="none" w:sz="0" w:space="0" w:color="auto"/>
      </w:divBdr>
    </w:div>
    <w:div w:id="428742347">
      <w:bodyDiv w:val="1"/>
      <w:marLeft w:val="0"/>
      <w:marRight w:val="0"/>
      <w:marTop w:val="0"/>
      <w:marBottom w:val="0"/>
      <w:divBdr>
        <w:top w:val="none" w:sz="0" w:space="0" w:color="auto"/>
        <w:left w:val="none" w:sz="0" w:space="0" w:color="auto"/>
        <w:bottom w:val="none" w:sz="0" w:space="0" w:color="auto"/>
        <w:right w:val="none" w:sz="0" w:space="0" w:color="auto"/>
      </w:divBdr>
    </w:div>
    <w:div w:id="435519480">
      <w:bodyDiv w:val="1"/>
      <w:marLeft w:val="0"/>
      <w:marRight w:val="0"/>
      <w:marTop w:val="0"/>
      <w:marBottom w:val="0"/>
      <w:divBdr>
        <w:top w:val="none" w:sz="0" w:space="0" w:color="auto"/>
        <w:left w:val="none" w:sz="0" w:space="0" w:color="auto"/>
        <w:bottom w:val="none" w:sz="0" w:space="0" w:color="auto"/>
        <w:right w:val="none" w:sz="0" w:space="0" w:color="auto"/>
      </w:divBdr>
      <w:divsChild>
        <w:div w:id="1353533025">
          <w:marLeft w:val="634"/>
          <w:marRight w:val="0"/>
          <w:marTop w:val="0"/>
          <w:marBottom w:val="0"/>
          <w:divBdr>
            <w:top w:val="none" w:sz="0" w:space="0" w:color="auto"/>
            <w:left w:val="none" w:sz="0" w:space="0" w:color="auto"/>
            <w:bottom w:val="none" w:sz="0" w:space="0" w:color="auto"/>
            <w:right w:val="none" w:sz="0" w:space="0" w:color="auto"/>
          </w:divBdr>
        </w:div>
      </w:divsChild>
    </w:div>
    <w:div w:id="575937504">
      <w:bodyDiv w:val="1"/>
      <w:marLeft w:val="0"/>
      <w:marRight w:val="0"/>
      <w:marTop w:val="0"/>
      <w:marBottom w:val="0"/>
      <w:divBdr>
        <w:top w:val="none" w:sz="0" w:space="0" w:color="auto"/>
        <w:left w:val="none" w:sz="0" w:space="0" w:color="auto"/>
        <w:bottom w:val="none" w:sz="0" w:space="0" w:color="auto"/>
        <w:right w:val="none" w:sz="0" w:space="0" w:color="auto"/>
      </w:divBdr>
    </w:div>
    <w:div w:id="645431209">
      <w:bodyDiv w:val="1"/>
      <w:marLeft w:val="0"/>
      <w:marRight w:val="0"/>
      <w:marTop w:val="0"/>
      <w:marBottom w:val="0"/>
      <w:divBdr>
        <w:top w:val="none" w:sz="0" w:space="0" w:color="auto"/>
        <w:left w:val="none" w:sz="0" w:space="0" w:color="auto"/>
        <w:bottom w:val="none" w:sz="0" w:space="0" w:color="auto"/>
        <w:right w:val="none" w:sz="0" w:space="0" w:color="auto"/>
      </w:divBdr>
    </w:div>
    <w:div w:id="856626780">
      <w:bodyDiv w:val="1"/>
      <w:marLeft w:val="0"/>
      <w:marRight w:val="0"/>
      <w:marTop w:val="0"/>
      <w:marBottom w:val="0"/>
      <w:divBdr>
        <w:top w:val="none" w:sz="0" w:space="0" w:color="auto"/>
        <w:left w:val="none" w:sz="0" w:space="0" w:color="auto"/>
        <w:bottom w:val="none" w:sz="0" w:space="0" w:color="auto"/>
        <w:right w:val="none" w:sz="0" w:space="0" w:color="auto"/>
      </w:divBdr>
    </w:div>
    <w:div w:id="1082797588">
      <w:bodyDiv w:val="1"/>
      <w:marLeft w:val="0"/>
      <w:marRight w:val="0"/>
      <w:marTop w:val="0"/>
      <w:marBottom w:val="0"/>
      <w:divBdr>
        <w:top w:val="none" w:sz="0" w:space="0" w:color="auto"/>
        <w:left w:val="none" w:sz="0" w:space="0" w:color="auto"/>
        <w:bottom w:val="none" w:sz="0" w:space="0" w:color="auto"/>
        <w:right w:val="none" w:sz="0" w:space="0" w:color="auto"/>
      </w:divBdr>
    </w:div>
    <w:div w:id="1201700652">
      <w:bodyDiv w:val="1"/>
      <w:marLeft w:val="0"/>
      <w:marRight w:val="0"/>
      <w:marTop w:val="0"/>
      <w:marBottom w:val="0"/>
      <w:divBdr>
        <w:top w:val="none" w:sz="0" w:space="0" w:color="auto"/>
        <w:left w:val="none" w:sz="0" w:space="0" w:color="auto"/>
        <w:bottom w:val="none" w:sz="0" w:space="0" w:color="auto"/>
        <w:right w:val="none" w:sz="0" w:space="0" w:color="auto"/>
      </w:divBdr>
    </w:div>
    <w:div w:id="1260409506">
      <w:bodyDiv w:val="1"/>
      <w:marLeft w:val="0"/>
      <w:marRight w:val="0"/>
      <w:marTop w:val="0"/>
      <w:marBottom w:val="0"/>
      <w:divBdr>
        <w:top w:val="none" w:sz="0" w:space="0" w:color="auto"/>
        <w:left w:val="none" w:sz="0" w:space="0" w:color="auto"/>
        <w:bottom w:val="none" w:sz="0" w:space="0" w:color="auto"/>
        <w:right w:val="none" w:sz="0" w:space="0" w:color="auto"/>
      </w:divBdr>
    </w:div>
    <w:div w:id="1275092758">
      <w:bodyDiv w:val="1"/>
      <w:marLeft w:val="0"/>
      <w:marRight w:val="0"/>
      <w:marTop w:val="0"/>
      <w:marBottom w:val="0"/>
      <w:divBdr>
        <w:top w:val="none" w:sz="0" w:space="0" w:color="auto"/>
        <w:left w:val="none" w:sz="0" w:space="0" w:color="auto"/>
        <w:bottom w:val="none" w:sz="0" w:space="0" w:color="auto"/>
        <w:right w:val="none" w:sz="0" w:space="0" w:color="auto"/>
      </w:divBdr>
    </w:div>
    <w:div w:id="1341421532">
      <w:bodyDiv w:val="1"/>
      <w:marLeft w:val="0"/>
      <w:marRight w:val="0"/>
      <w:marTop w:val="0"/>
      <w:marBottom w:val="0"/>
      <w:divBdr>
        <w:top w:val="none" w:sz="0" w:space="0" w:color="auto"/>
        <w:left w:val="none" w:sz="0" w:space="0" w:color="auto"/>
        <w:bottom w:val="none" w:sz="0" w:space="0" w:color="auto"/>
        <w:right w:val="none" w:sz="0" w:space="0" w:color="auto"/>
      </w:divBdr>
    </w:div>
    <w:div w:id="1348674174">
      <w:bodyDiv w:val="1"/>
      <w:marLeft w:val="0"/>
      <w:marRight w:val="0"/>
      <w:marTop w:val="0"/>
      <w:marBottom w:val="0"/>
      <w:divBdr>
        <w:top w:val="none" w:sz="0" w:space="0" w:color="auto"/>
        <w:left w:val="none" w:sz="0" w:space="0" w:color="auto"/>
        <w:bottom w:val="none" w:sz="0" w:space="0" w:color="auto"/>
        <w:right w:val="none" w:sz="0" w:space="0" w:color="auto"/>
      </w:divBdr>
    </w:div>
    <w:div w:id="1450278661">
      <w:bodyDiv w:val="1"/>
      <w:marLeft w:val="0"/>
      <w:marRight w:val="0"/>
      <w:marTop w:val="0"/>
      <w:marBottom w:val="0"/>
      <w:divBdr>
        <w:top w:val="none" w:sz="0" w:space="0" w:color="auto"/>
        <w:left w:val="none" w:sz="0" w:space="0" w:color="auto"/>
        <w:bottom w:val="none" w:sz="0" w:space="0" w:color="auto"/>
        <w:right w:val="none" w:sz="0" w:space="0" w:color="auto"/>
      </w:divBdr>
    </w:div>
    <w:div w:id="1589577605">
      <w:bodyDiv w:val="1"/>
      <w:marLeft w:val="0"/>
      <w:marRight w:val="0"/>
      <w:marTop w:val="0"/>
      <w:marBottom w:val="0"/>
      <w:divBdr>
        <w:top w:val="none" w:sz="0" w:space="0" w:color="auto"/>
        <w:left w:val="none" w:sz="0" w:space="0" w:color="auto"/>
        <w:bottom w:val="none" w:sz="0" w:space="0" w:color="auto"/>
        <w:right w:val="none" w:sz="0" w:space="0" w:color="auto"/>
      </w:divBdr>
    </w:div>
    <w:div w:id="1600991119">
      <w:bodyDiv w:val="1"/>
      <w:marLeft w:val="0"/>
      <w:marRight w:val="0"/>
      <w:marTop w:val="0"/>
      <w:marBottom w:val="0"/>
      <w:divBdr>
        <w:top w:val="none" w:sz="0" w:space="0" w:color="auto"/>
        <w:left w:val="none" w:sz="0" w:space="0" w:color="auto"/>
        <w:bottom w:val="none" w:sz="0" w:space="0" w:color="auto"/>
        <w:right w:val="none" w:sz="0" w:space="0" w:color="auto"/>
      </w:divBdr>
    </w:div>
    <w:div w:id="1760713712">
      <w:bodyDiv w:val="1"/>
      <w:marLeft w:val="0"/>
      <w:marRight w:val="0"/>
      <w:marTop w:val="0"/>
      <w:marBottom w:val="0"/>
      <w:divBdr>
        <w:top w:val="none" w:sz="0" w:space="0" w:color="auto"/>
        <w:left w:val="none" w:sz="0" w:space="0" w:color="auto"/>
        <w:bottom w:val="none" w:sz="0" w:space="0" w:color="auto"/>
        <w:right w:val="none" w:sz="0" w:space="0" w:color="auto"/>
      </w:divBdr>
    </w:div>
    <w:div w:id="1765566836">
      <w:bodyDiv w:val="1"/>
      <w:marLeft w:val="0"/>
      <w:marRight w:val="0"/>
      <w:marTop w:val="0"/>
      <w:marBottom w:val="0"/>
      <w:divBdr>
        <w:top w:val="none" w:sz="0" w:space="0" w:color="auto"/>
        <w:left w:val="none" w:sz="0" w:space="0" w:color="auto"/>
        <w:bottom w:val="none" w:sz="0" w:space="0" w:color="auto"/>
        <w:right w:val="none" w:sz="0" w:space="0" w:color="auto"/>
      </w:divBdr>
    </w:div>
    <w:div w:id="1892495971">
      <w:bodyDiv w:val="1"/>
      <w:marLeft w:val="0"/>
      <w:marRight w:val="0"/>
      <w:marTop w:val="0"/>
      <w:marBottom w:val="0"/>
      <w:divBdr>
        <w:top w:val="none" w:sz="0" w:space="0" w:color="auto"/>
        <w:left w:val="none" w:sz="0" w:space="0" w:color="auto"/>
        <w:bottom w:val="none" w:sz="0" w:space="0" w:color="auto"/>
        <w:right w:val="none" w:sz="0" w:space="0" w:color="auto"/>
      </w:divBdr>
    </w:div>
    <w:div w:id="1942756423">
      <w:bodyDiv w:val="1"/>
      <w:marLeft w:val="0"/>
      <w:marRight w:val="0"/>
      <w:marTop w:val="0"/>
      <w:marBottom w:val="0"/>
      <w:divBdr>
        <w:top w:val="none" w:sz="0" w:space="0" w:color="auto"/>
        <w:left w:val="none" w:sz="0" w:space="0" w:color="auto"/>
        <w:bottom w:val="none" w:sz="0" w:space="0" w:color="auto"/>
        <w:right w:val="none" w:sz="0" w:space="0" w:color="auto"/>
      </w:divBdr>
    </w:div>
    <w:div w:id="1977174892">
      <w:bodyDiv w:val="1"/>
      <w:marLeft w:val="0"/>
      <w:marRight w:val="0"/>
      <w:marTop w:val="0"/>
      <w:marBottom w:val="0"/>
      <w:divBdr>
        <w:top w:val="none" w:sz="0" w:space="0" w:color="auto"/>
        <w:left w:val="none" w:sz="0" w:space="0" w:color="auto"/>
        <w:bottom w:val="none" w:sz="0" w:space="0" w:color="auto"/>
        <w:right w:val="none" w:sz="0" w:space="0" w:color="auto"/>
      </w:divBdr>
    </w:div>
    <w:div w:id="1996568426">
      <w:bodyDiv w:val="1"/>
      <w:marLeft w:val="0"/>
      <w:marRight w:val="0"/>
      <w:marTop w:val="0"/>
      <w:marBottom w:val="0"/>
      <w:divBdr>
        <w:top w:val="none" w:sz="0" w:space="0" w:color="auto"/>
        <w:left w:val="none" w:sz="0" w:space="0" w:color="auto"/>
        <w:bottom w:val="none" w:sz="0" w:space="0" w:color="auto"/>
        <w:right w:val="none" w:sz="0" w:space="0" w:color="auto"/>
      </w:divBdr>
    </w:div>
    <w:div w:id="213709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3622c9571b29b1b67184728b46cd17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F4A3-054E-4DAB-805C-F630C1116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6DE5A6-87C6-46EC-AD0E-54EB130135B0}">
  <ds:schemaRefs>
    <ds:schemaRef ds:uri="http://schemas.microsoft.com/sharepoint/v3/contenttype/forms"/>
  </ds:schemaRefs>
</ds:datastoreItem>
</file>

<file path=customXml/itemProps3.xml><?xml version="1.0" encoding="utf-8"?>
<ds:datastoreItem xmlns:ds="http://schemas.openxmlformats.org/officeDocument/2006/customXml" ds:itemID="{25D317FC-EBF9-4457-B075-6585813AAF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3A412B-D7FD-4434-B247-2EB7D890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8005</Words>
  <Characters>45634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AMS S-PLAN COMMENT RESOLUTION MATRIX</vt:lpstr>
    </vt:vector>
  </TitlesOfParts>
  <Company>Titan</Company>
  <LinksUpToDate>false</LinksUpToDate>
  <CharactersWithSpaces>53532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S-PLAN COMMENT RESOLUTION MATRIX</dc:title>
  <dc:subject/>
  <dc:creator>Terry Sears</dc:creator>
  <cp:keywords/>
  <dc:description/>
  <cp:lastModifiedBy>Oltrogge, Daniel</cp:lastModifiedBy>
  <cp:revision>2</cp:revision>
  <cp:lastPrinted>2003-02-28T21:24:00Z</cp:lastPrinted>
  <dcterms:created xsi:type="dcterms:W3CDTF">2021-03-09T14:58:00Z</dcterms:created>
  <dcterms:modified xsi:type="dcterms:W3CDTF">2021-03-09T14:58:00Z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